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2B0D3C"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February 7, 2018</w:t>
      </w:r>
    </w:p>
    <w:p w:rsidR="0096768E" w:rsidRDefault="0096768E" w:rsidP="0096768E">
      <w:pPr>
        <w:spacing w:line="240" w:lineRule="auto"/>
        <w:contextualSpacing/>
        <w:rPr>
          <w:rFonts w:ascii="Times New Roman" w:hAnsi="Times New Roman" w:cs="Times New Roman"/>
          <w:sz w:val="24"/>
          <w:szCs w:val="24"/>
        </w:rPr>
      </w:pPr>
    </w:p>
    <w:p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rsidR="0096768E" w:rsidRDefault="0096768E" w:rsidP="0096768E">
      <w:pPr>
        <w:spacing w:line="240" w:lineRule="auto"/>
        <w:contextualSpacing/>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8D5934" w:rsidRDefault="0096768E"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2B0D3C">
        <w:rPr>
          <w:rFonts w:ascii="Times New Roman" w:hAnsi="Times New Roman" w:cs="Times New Roman"/>
          <w:sz w:val="24"/>
          <w:szCs w:val="24"/>
        </w:rPr>
        <w:t xml:space="preserve">11/29/17 </w:t>
      </w:r>
      <w:r>
        <w:rPr>
          <w:rFonts w:ascii="Times New Roman" w:hAnsi="Times New Roman" w:cs="Times New Roman"/>
          <w:sz w:val="24"/>
          <w:szCs w:val="24"/>
        </w:rPr>
        <w:t>meeting</w:t>
      </w:r>
    </w:p>
    <w:p w:rsidR="008D5934" w:rsidRDefault="008D5934" w:rsidP="008D5934">
      <w:pPr>
        <w:pStyle w:val="ListParagraph"/>
        <w:spacing w:line="240" w:lineRule="auto"/>
        <w:ind w:left="1440"/>
        <w:rPr>
          <w:rFonts w:ascii="Times New Roman" w:hAnsi="Times New Roman" w:cs="Times New Roman"/>
          <w:sz w:val="24"/>
          <w:szCs w:val="24"/>
        </w:rPr>
      </w:pPr>
    </w:p>
    <w:p w:rsidR="00ED76DD" w:rsidRDefault="002B0D3C" w:rsidP="002B0D3C">
      <w:pPr>
        <w:pStyle w:val="ListParagraph"/>
        <w:numPr>
          <w:ilvl w:val="1"/>
          <w:numId w:val="1"/>
        </w:numPr>
        <w:spacing w:after="0" w:line="240" w:lineRule="auto"/>
        <w:rPr>
          <w:rFonts w:ascii="Times New Roman" w:hAnsi="Times New Roman" w:cs="Times New Roman"/>
          <w:sz w:val="24"/>
          <w:szCs w:val="24"/>
        </w:rPr>
      </w:pPr>
      <w:r w:rsidRPr="002B0D3C">
        <w:rPr>
          <w:rFonts w:ascii="Times New Roman" w:hAnsi="Times New Roman" w:cs="Times New Roman"/>
          <w:sz w:val="24"/>
          <w:szCs w:val="24"/>
        </w:rPr>
        <w:t>FINAL l</w:t>
      </w:r>
      <w:r w:rsidR="00781155" w:rsidRPr="002B0D3C">
        <w:rPr>
          <w:rFonts w:ascii="Times New Roman" w:hAnsi="Times New Roman" w:cs="Times New Roman"/>
          <w:sz w:val="24"/>
          <w:szCs w:val="24"/>
        </w:rPr>
        <w:t>ist of “dead courses</w:t>
      </w:r>
      <w:r w:rsidR="00C73915" w:rsidRPr="002B0D3C">
        <w:rPr>
          <w:rFonts w:ascii="Times New Roman" w:hAnsi="Times New Roman" w:cs="Times New Roman"/>
          <w:sz w:val="24"/>
          <w:szCs w:val="24"/>
        </w:rPr>
        <w:t xml:space="preserve">” is attached. I made all changes based on hearing from department representatives. </w:t>
      </w:r>
    </w:p>
    <w:p w:rsidR="002B0D3C" w:rsidRPr="002B0D3C" w:rsidRDefault="002B0D3C" w:rsidP="002B0D3C">
      <w:pPr>
        <w:spacing w:after="0" w:line="240" w:lineRule="auto"/>
        <w:rPr>
          <w:rFonts w:ascii="Times New Roman" w:hAnsi="Times New Roman" w:cs="Times New Roman"/>
          <w:sz w:val="24"/>
          <w:szCs w:val="24"/>
        </w:rPr>
      </w:pPr>
    </w:p>
    <w:p w:rsidR="00ED76DD" w:rsidRPr="00ED76DD" w:rsidRDefault="00ED76DD" w:rsidP="00ED76DD">
      <w:pPr>
        <w:pStyle w:val="ListParagraph"/>
        <w:numPr>
          <w:ilvl w:val="1"/>
          <w:numId w:val="1"/>
        </w:numPr>
        <w:spacing w:after="0" w:line="240" w:lineRule="auto"/>
        <w:rPr>
          <w:rFonts w:ascii="Times New Roman" w:hAnsi="Times New Roman" w:cs="Times New Roman"/>
          <w:sz w:val="24"/>
          <w:szCs w:val="24"/>
        </w:rPr>
      </w:pPr>
      <w:r w:rsidRPr="00ED76DD">
        <w:rPr>
          <w:rFonts w:ascii="Times New Roman" w:hAnsi="Times New Roman" w:cs="Times New Roman"/>
          <w:sz w:val="24"/>
          <w:szCs w:val="24"/>
        </w:rPr>
        <w:t>From Academic Standards: a proposal for Curriculum to consider</w:t>
      </w:r>
    </w:p>
    <w:p w:rsidR="00ED76DD" w:rsidRPr="001545BD" w:rsidRDefault="00ED76DD" w:rsidP="00ED76DD">
      <w:pPr>
        <w:spacing w:after="0" w:line="240" w:lineRule="auto"/>
        <w:ind w:left="720" w:firstLine="720"/>
        <w:rPr>
          <w:rFonts w:ascii="Times New Roman" w:hAnsi="Times New Roman" w:cs="Times New Roman"/>
          <w:sz w:val="24"/>
          <w:szCs w:val="24"/>
        </w:rPr>
      </w:pPr>
      <w:r w:rsidRPr="003D1B86">
        <w:rPr>
          <w:rFonts w:ascii="Times New Roman" w:hAnsi="Times New Roman" w:cs="Times New Roman"/>
          <w:i/>
          <w:sz w:val="24"/>
          <w:szCs w:val="24"/>
        </w:rPr>
        <w:t>BACKGROUND FOR PROPOSAL</w:t>
      </w:r>
      <w:r w:rsidRPr="001545BD">
        <w:rPr>
          <w:rFonts w:ascii="Times New Roman" w:hAnsi="Times New Roman" w:cs="Times New Roman"/>
          <w:sz w:val="24"/>
          <w:szCs w:val="24"/>
        </w:rPr>
        <w:t>:</w:t>
      </w:r>
    </w:p>
    <w:p w:rsidR="00ED76DD" w:rsidRPr="001545BD" w:rsidRDefault="00ED76DD" w:rsidP="00ED76DD">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The current residence requirement, as described in the 2017-18 Catalog, calls for “A minimum of 30 credits taken at CCSU…</w:t>
      </w:r>
      <w:proofErr w:type="gramStart"/>
      <w:r w:rsidRPr="001545BD">
        <w:rPr>
          <w:rFonts w:ascii="Times New Roman" w:hAnsi="Times New Roman" w:cs="Times New Roman"/>
          <w:sz w:val="24"/>
          <w:szCs w:val="24"/>
        </w:rPr>
        <w:t>.[</w:t>
      </w:r>
      <w:proofErr w:type="gramEnd"/>
      <w:r w:rsidRPr="001545BD">
        <w:rPr>
          <w:rFonts w:ascii="Times New Roman" w:hAnsi="Times New Roman" w:cs="Times New Roman"/>
          <w:sz w:val="24"/>
          <w:szCs w:val="24"/>
        </w:rPr>
        <w:t xml:space="preserve">including] 15 credits in the major and 9 credits in the minor.”  NEASC Standard </w:t>
      </w:r>
      <w:r w:rsidR="00537D95">
        <w:rPr>
          <w:rFonts w:ascii="Times New Roman" w:hAnsi="Times New Roman" w:cs="Times New Roman"/>
          <w:sz w:val="24"/>
          <w:szCs w:val="24"/>
        </w:rPr>
        <w:t>3.</w:t>
      </w:r>
      <w:r w:rsidRPr="001545BD">
        <w:rPr>
          <w:rFonts w:ascii="Times New Roman" w:hAnsi="Times New Roman" w:cs="Times New Roman"/>
          <w:sz w:val="24"/>
          <w:szCs w:val="24"/>
        </w:rPr>
        <w:t xml:space="preserve">36 requires that “Students complete at least one-fourth of their undergraduate credits, including substantial advanced work in the major or concentration, at the institution awarding the degree.”  Our current policy is out of compliance with the NEASC standard in two ways: first, for degree programs of more than 120 credits, 30 credits is less than one-fourth of the total undergraduate credits; and second, because our requirement does not specify that any of the fifteen residential credits in the major must be at the upper level, students are not required by our policy to take “substantial advanced work </w:t>
      </w:r>
      <w:r>
        <w:rPr>
          <w:rFonts w:ascii="Times New Roman" w:hAnsi="Times New Roman" w:cs="Times New Roman"/>
          <w:sz w:val="24"/>
          <w:szCs w:val="24"/>
        </w:rPr>
        <w:t xml:space="preserve">in the major” at CCSU.  </w:t>
      </w:r>
    </w:p>
    <w:p w:rsidR="00ED76DD" w:rsidRPr="003D1B86" w:rsidRDefault="00ED76DD" w:rsidP="00ED76DD">
      <w:pPr>
        <w:spacing w:after="0"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PROPOSAL:</w:t>
      </w:r>
    </w:p>
    <w:p w:rsidR="00ED76DD" w:rsidRPr="001545BD" w:rsidRDefault="00ED76DD" w:rsidP="00ED76DD">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Effective for all students matriculating on or after </w:t>
      </w:r>
      <w:proofErr w:type="gramStart"/>
      <w:r w:rsidRPr="001545BD">
        <w:rPr>
          <w:rFonts w:ascii="Times New Roman" w:hAnsi="Times New Roman" w:cs="Times New Roman"/>
          <w:sz w:val="24"/>
          <w:szCs w:val="24"/>
        </w:rPr>
        <w:t>Fall</w:t>
      </w:r>
      <w:proofErr w:type="gramEnd"/>
      <w:r w:rsidRPr="001545BD">
        <w:rPr>
          <w:rFonts w:ascii="Times New Roman" w:hAnsi="Times New Roman" w:cs="Times New Roman"/>
          <w:sz w:val="24"/>
          <w:szCs w:val="24"/>
        </w:rPr>
        <w:t xml:space="preserve"> 2018 the residency requirement for earning a degree from CCSU are: a minimum of one-fourth of the total credits required for the undergraduate degree program must be completed in residence.  </w:t>
      </w:r>
      <w:r w:rsidRPr="003D1B86">
        <w:rPr>
          <w:rFonts w:ascii="Times New Roman" w:hAnsi="Times New Roman" w:cs="Times New Roman"/>
          <w:b/>
          <w:sz w:val="24"/>
          <w:szCs w:val="24"/>
        </w:rPr>
        <w:t xml:space="preserve">This includes at least 15 credits in the major (at least 12 of which must be at the 300 or 400 level) and 9 credits in the minor for those students who are required to have or choose to have a minor. </w:t>
      </w:r>
      <w:r w:rsidRPr="001545BD">
        <w:rPr>
          <w:rFonts w:ascii="Times New Roman" w:hAnsi="Times New Roman" w:cs="Times New Roman"/>
          <w:sz w:val="24"/>
          <w:szCs w:val="24"/>
        </w:rPr>
        <w:t xml:space="preserve"> For programs with no minor, the residency requirement is still 15 credits in the major. Programs in the School of Business require that at least 50% of the business credits needed for the business degree be earned and completed at Central Connecticut State University. In no case will a degree be granted unless a student is matriculated for a minimum of one year at the time of graduation. Any student has the option of completing the program requirements in effect during the catalog year when s/he entered the program or electing to abide by any new set of program or university requirements in a subsequent catalog year while the student remains in th</w:t>
      </w:r>
      <w:r>
        <w:rPr>
          <w:rFonts w:ascii="Times New Roman" w:hAnsi="Times New Roman" w:cs="Times New Roman"/>
          <w:sz w:val="24"/>
          <w:szCs w:val="24"/>
        </w:rPr>
        <w:t>e program. Courses that do not c</w:t>
      </w:r>
      <w:r w:rsidRPr="001545BD">
        <w:rPr>
          <w:rFonts w:ascii="Times New Roman" w:hAnsi="Times New Roman" w:cs="Times New Roman"/>
          <w:sz w:val="24"/>
          <w:szCs w:val="24"/>
        </w:rPr>
        <w:t>arry Credits toward Graduation: ENG 099 and MATH 099 ENG 099 and MATH 099 are three-credit courses. The grade awarded will be computed into a student's GPA, but the credits will not count towards the number of c</w:t>
      </w:r>
      <w:r>
        <w:rPr>
          <w:rFonts w:ascii="Times New Roman" w:hAnsi="Times New Roman" w:cs="Times New Roman"/>
          <w:sz w:val="24"/>
          <w:szCs w:val="24"/>
        </w:rPr>
        <w:t>redits required for graduation.</w:t>
      </w:r>
    </w:p>
    <w:p w:rsidR="00ED76DD" w:rsidRPr="003D1B86" w:rsidRDefault="00ED76DD" w:rsidP="00ED76DD">
      <w:pPr>
        <w:spacing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The section that is bolded is what we need the curriculum committee to review – specifically the wording in parenthesis that states’ “at least 12 of which mu</w:t>
      </w:r>
      <w:r>
        <w:rPr>
          <w:rFonts w:ascii="Times New Roman" w:hAnsi="Times New Roman" w:cs="Times New Roman"/>
          <w:i/>
          <w:sz w:val="24"/>
          <w:szCs w:val="24"/>
        </w:rPr>
        <w:t>st be at the 300 or 400 level.”</w:t>
      </w:r>
    </w:p>
    <w:p w:rsidR="00ED76DD" w:rsidRDefault="00ED76DD" w:rsidP="00ED76DD">
      <w:pPr>
        <w:spacing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lastRenderedPageBreak/>
        <w:t xml:space="preserve">The Academic Standards Committee had concerns that not all majors require at least 12 credits at the 300/400 level and that this requirement may be more burdensome for students in some majors more than others.  </w:t>
      </w:r>
    </w:p>
    <w:p w:rsidR="00ED76DD" w:rsidRPr="00C73915" w:rsidRDefault="00ED76DD" w:rsidP="00ED76D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 in Music, General Studies would not meet the required 300/400 credits. </w:t>
      </w:r>
    </w:p>
    <w:p w:rsidR="003B30DD" w:rsidRPr="003B30DD" w:rsidRDefault="003B30DD" w:rsidP="003B30DD">
      <w:pPr>
        <w:pStyle w:val="ListParagraph"/>
        <w:spacing w:line="240" w:lineRule="auto"/>
        <w:ind w:left="1440"/>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2070" w:type="dxa"/>
            <w:shd w:val="clear" w:color="auto" w:fill="D3D6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2B0D3C" w:rsidRDefault="00EF5420" w:rsidP="002B0D3C">
            <w:pPr>
              <w:rPr>
                <w:rFonts w:ascii="Helvetica" w:hAnsi="Helvetica" w:cs="Helvetica"/>
                <w:color w:val="252525"/>
                <w:sz w:val="18"/>
                <w:szCs w:val="18"/>
              </w:rPr>
            </w:pPr>
            <w:hyperlink r:id="rId5" w:tgtFrame="_blank" w:history="1">
              <w:r w:rsidR="002B0D3C">
                <w:rPr>
                  <w:rStyle w:val="Hyperlink"/>
                  <w:rFonts w:ascii="Helvetica" w:hAnsi="Helvetica" w:cs="Helvetica"/>
                  <w:color w:val="337AB7"/>
                  <w:sz w:val="18"/>
                  <w:szCs w:val="18"/>
                </w:rPr>
                <w:t>AMS 110 Introduction to American Studies - 3 credits</w:t>
              </w:r>
            </w:hyperlink>
          </w:p>
        </w:tc>
        <w:tc>
          <w:tcPr>
            <w:tcW w:w="2515" w:type="dxa"/>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2070" w:type="dxa"/>
            <w:shd w:val="clear" w:color="auto" w:fill="EAEB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2B0D3C" w:rsidRDefault="00EF5420" w:rsidP="002B0D3C">
            <w:pPr>
              <w:rPr>
                <w:rFonts w:ascii="Helvetica" w:hAnsi="Helvetica" w:cs="Helvetica"/>
                <w:color w:val="252525"/>
                <w:sz w:val="18"/>
                <w:szCs w:val="18"/>
              </w:rPr>
            </w:pPr>
            <w:hyperlink r:id="rId6" w:tgtFrame="_blank" w:history="1">
              <w:r w:rsidR="002B0D3C">
                <w:rPr>
                  <w:rStyle w:val="Hyperlink"/>
                  <w:rFonts w:ascii="Helvetica" w:hAnsi="Helvetica" w:cs="Helvetica"/>
                  <w:color w:val="337AB7"/>
                  <w:sz w:val="18"/>
                  <w:szCs w:val="18"/>
                </w:rPr>
                <w:t>JRN 361 Data Analysis for Sports Journalism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Reflecting potential math change</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D3D6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2B0D3C" w:rsidRDefault="00EF5420" w:rsidP="002B0D3C">
            <w:pPr>
              <w:rPr>
                <w:rFonts w:ascii="Helvetica" w:hAnsi="Helvetica" w:cs="Helvetica"/>
                <w:color w:val="252525"/>
                <w:sz w:val="18"/>
                <w:szCs w:val="18"/>
              </w:rPr>
            </w:pPr>
            <w:hyperlink r:id="rId7" w:tgtFrame="_blank" w:history="1">
              <w:r w:rsidR="002B0D3C">
                <w:rPr>
                  <w:rStyle w:val="Hyperlink"/>
                  <w:rFonts w:ascii="Helvetica" w:hAnsi="Helvetica" w:cs="Helvetica"/>
                  <w:color w:val="337AB7"/>
                  <w:sz w:val="18"/>
                  <w:szCs w:val="18"/>
                </w:rPr>
                <w:t>PHIL 211 Philosophy &amp; Global Justice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AEB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2B0D3C" w:rsidRDefault="00EF5420" w:rsidP="002B0D3C">
            <w:pPr>
              <w:rPr>
                <w:rFonts w:ascii="Helvetica" w:hAnsi="Helvetica" w:cs="Helvetica"/>
                <w:color w:val="252525"/>
                <w:sz w:val="18"/>
                <w:szCs w:val="18"/>
              </w:rPr>
            </w:pPr>
            <w:hyperlink r:id="rId8" w:tgtFrame="_blank" w:history="1">
              <w:r w:rsidR="002B0D3C">
                <w:rPr>
                  <w:rStyle w:val="Hyperlink"/>
                  <w:rFonts w:ascii="Helvetica" w:hAnsi="Helvetica" w:cs="Helvetica"/>
                  <w:color w:val="337AB7"/>
                  <w:sz w:val="18"/>
                  <w:szCs w:val="18"/>
                </w:rPr>
                <w:t>PHIL 222 Philosophy of Gender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2070" w:type="dxa"/>
            <w:shd w:val="clear" w:color="auto" w:fill="D3D6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2B0D3C" w:rsidRDefault="00EF5420" w:rsidP="002B0D3C">
            <w:pPr>
              <w:rPr>
                <w:rFonts w:ascii="Helvetica" w:hAnsi="Helvetica" w:cs="Helvetica"/>
                <w:color w:val="252525"/>
                <w:sz w:val="18"/>
                <w:szCs w:val="18"/>
              </w:rPr>
            </w:pPr>
            <w:hyperlink r:id="rId9" w:tgtFrame="_blank" w:history="1">
              <w:r w:rsidR="002B0D3C">
                <w:rPr>
                  <w:rStyle w:val="Hyperlink"/>
                  <w:rFonts w:ascii="Helvetica" w:hAnsi="Helvetica" w:cs="Helvetica"/>
                  <w:color w:val="337AB7"/>
                  <w:sz w:val="18"/>
                  <w:szCs w:val="18"/>
                </w:rPr>
                <w:t>PHIL 230 Ancient Greek Philosophy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2.6</w:t>
            </w:r>
          </w:p>
        </w:tc>
        <w:tc>
          <w:tcPr>
            <w:tcW w:w="2070" w:type="dxa"/>
            <w:shd w:val="clear" w:color="auto" w:fill="EAEB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2B0D3C" w:rsidRDefault="00EF5420" w:rsidP="002B0D3C">
            <w:pPr>
              <w:rPr>
                <w:rFonts w:ascii="Helvetica" w:hAnsi="Helvetica" w:cs="Helvetica"/>
                <w:color w:val="252525"/>
                <w:sz w:val="18"/>
                <w:szCs w:val="18"/>
              </w:rPr>
            </w:pPr>
            <w:hyperlink r:id="rId10" w:tgtFrame="_blank" w:history="1">
              <w:r w:rsidR="002B0D3C">
                <w:rPr>
                  <w:rStyle w:val="Hyperlink"/>
                  <w:rFonts w:ascii="Helvetica" w:hAnsi="Helvetica" w:cs="Helvetica"/>
                  <w:color w:val="337AB7"/>
                  <w:sz w:val="18"/>
                  <w:szCs w:val="18"/>
                </w:rPr>
                <w:t>PHIL 330 Early Modern Philosophy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2.7</w:t>
            </w:r>
          </w:p>
        </w:tc>
        <w:tc>
          <w:tcPr>
            <w:tcW w:w="2070" w:type="dxa"/>
            <w:shd w:val="clear" w:color="auto" w:fill="D3D6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2B0D3C" w:rsidRDefault="00EF5420" w:rsidP="002B0D3C">
            <w:pPr>
              <w:rPr>
                <w:rFonts w:ascii="Helvetica" w:hAnsi="Helvetica" w:cs="Helvetica"/>
                <w:color w:val="252525"/>
                <w:sz w:val="18"/>
                <w:szCs w:val="18"/>
              </w:rPr>
            </w:pPr>
            <w:hyperlink r:id="rId11" w:tgtFrame="_blank" w:history="1">
              <w:r w:rsidR="002B0D3C">
                <w:rPr>
                  <w:rStyle w:val="Hyperlink"/>
                  <w:rFonts w:ascii="Helvetica" w:hAnsi="Helvetica" w:cs="Helvetica"/>
                  <w:color w:val="337AB7"/>
                  <w:sz w:val="18"/>
                  <w:szCs w:val="18"/>
                </w:rPr>
                <w:t>PHIL 344 Topics in Philosophy &amp; Social Justice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2070" w:type="dxa"/>
            <w:shd w:val="clear" w:color="auto" w:fill="EAEB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2B0D3C" w:rsidRDefault="00EF5420" w:rsidP="002B0D3C">
            <w:pPr>
              <w:rPr>
                <w:rFonts w:ascii="Helvetica" w:hAnsi="Helvetica" w:cs="Helvetica"/>
                <w:color w:val="252525"/>
                <w:sz w:val="18"/>
                <w:szCs w:val="18"/>
              </w:rPr>
            </w:pPr>
            <w:hyperlink r:id="rId12" w:tgtFrame="_blank" w:history="1">
              <w:r w:rsidR="002B0D3C">
                <w:rPr>
                  <w:rStyle w:val="Hyperlink"/>
                  <w:rFonts w:ascii="Helvetica" w:hAnsi="Helvetica" w:cs="Helvetica"/>
                  <w:color w:val="337AB7"/>
                  <w:sz w:val="18"/>
                  <w:szCs w:val="18"/>
                </w:rPr>
                <w:t>PHIL 366 Existentialism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B0D3C" w:rsidTr="002B0D3C">
        <w:trPr>
          <w:trHeight w:val="276"/>
        </w:trPr>
        <w:tc>
          <w:tcPr>
            <w:tcW w:w="1075" w:type="dxa"/>
          </w:tcPr>
          <w:p w:rsidR="002B0D3C" w:rsidRPr="00A85DB8" w:rsidRDefault="00202F15" w:rsidP="002B0D3C">
            <w:pPr>
              <w:pStyle w:val="ListParagraph"/>
              <w:ind w:left="0"/>
              <w:rPr>
                <w:rFonts w:ascii="Times New Roman" w:hAnsi="Times New Roman" w:cs="Times New Roman"/>
                <w:sz w:val="24"/>
                <w:szCs w:val="24"/>
              </w:rPr>
            </w:pPr>
            <w:r>
              <w:rPr>
                <w:rFonts w:ascii="Times New Roman" w:hAnsi="Times New Roman" w:cs="Times New Roman"/>
                <w:sz w:val="24"/>
                <w:szCs w:val="24"/>
              </w:rPr>
              <w:t>2.9</w:t>
            </w:r>
          </w:p>
        </w:tc>
        <w:tc>
          <w:tcPr>
            <w:tcW w:w="2070" w:type="dxa"/>
            <w:shd w:val="clear" w:color="auto" w:fill="D3D6FF"/>
            <w:vAlign w:val="center"/>
          </w:tcPr>
          <w:p w:rsidR="002B0D3C" w:rsidRDefault="002B0D3C" w:rsidP="002B0D3C">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2B0D3C" w:rsidRDefault="00EF5420" w:rsidP="002B0D3C">
            <w:pPr>
              <w:rPr>
                <w:rFonts w:ascii="Helvetica" w:hAnsi="Helvetica" w:cs="Helvetica"/>
                <w:color w:val="252525"/>
                <w:sz w:val="18"/>
                <w:szCs w:val="18"/>
              </w:rPr>
            </w:pPr>
            <w:hyperlink r:id="rId13" w:tgtFrame="_blank" w:history="1">
              <w:r w:rsidR="002B0D3C">
                <w:rPr>
                  <w:rStyle w:val="Hyperlink"/>
                  <w:rFonts w:ascii="Helvetica" w:hAnsi="Helvetica" w:cs="Helvetica"/>
                  <w:color w:val="337AB7"/>
                  <w:sz w:val="18"/>
                  <w:szCs w:val="18"/>
                </w:rPr>
                <w:t>REL 101 Introduction to Religious Studies - 3 credits</w:t>
              </w:r>
            </w:hyperlink>
          </w:p>
        </w:tc>
        <w:tc>
          <w:tcPr>
            <w:tcW w:w="2515" w:type="dxa"/>
          </w:tcPr>
          <w:p w:rsidR="002B0D3C" w:rsidRDefault="00202F15" w:rsidP="002B0D3C">
            <w:pPr>
              <w:rPr>
                <w:rFonts w:ascii="Helvetica" w:hAnsi="Helvetica" w:cs="Helvetica"/>
                <w:color w:val="252525"/>
                <w:sz w:val="18"/>
                <w:szCs w:val="18"/>
              </w:rPr>
            </w:pPr>
            <w:r>
              <w:rPr>
                <w:rFonts w:ascii="Helvetica" w:hAnsi="Helvetica" w:cs="Helvetica"/>
                <w:color w:val="252525"/>
                <w:sz w:val="18"/>
                <w:szCs w:val="18"/>
              </w:rPr>
              <w:t>No rep at Gen Ed</w:t>
            </w:r>
          </w:p>
        </w:tc>
      </w:tr>
      <w:tr w:rsidR="00202F15" w:rsidTr="002B0D3C">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2.10</w:t>
            </w:r>
          </w:p>
        </w:tc>
        <w:tc>
          <w:tcPr>
            <w:tcW w:w="2070" w:type="dxa"/>
            <w:shd w:val="clear" w:color="auto" w:fill="D3D6FF"/>
            <w:vAlign w:val="center"/>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202F15" w:rsidRDefault="00EF5420" w:rsidP="00202F15">
            <w:pPr>
              <w:rPr>
                <w:rFonts w:ascii="Helvetica" w:hAnsi="Helvetica" w:cs="Helvetica"/>
                <w:color w:val="252525"/>
                <w:sz w:val="18"/>
                <w:szCs w:val="18"/>
              </w:rPr>
            </w:pPr>
            <w:hyperlink r:id="rId14" w:tgtFrame="_blank" w:history="1">
              <w:r w:rsidR="00202F15">
                <w:rPr>
                  <w:rStyle w:val="Hyperlink"/>
                  <w:rFonts w:ascii="Helvetica" w:hAnsi="Helvetica" w:cs="Helvetica"/>
                  <w:color w:val="337AB7"/>
                  <w:sz w:val="18"/>
                  <w:szCs w:val="18"/>
                </w:rPr>
                <w:t>Electronics Technology, B.S.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No rep at SEST</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2.11</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Delete Course</w:t>
            </w:r>
          </w:p>
        </w:tc>
        <w:tc>
          <w:tcPr>
            <w:tcW w:w="2970" w:type="dxa"/>
          </w:tcPr>
          <w:p w:rsidR="00202F15" w:rsidRDefault="00EF5420" w:rsidP="00202F15">
            <w:pPr>
              <w:rPr>
                <w:rFonts w:ascii="Helvetica" w:hAnsi="Helvetica" w:cs="Helvetica"/>
                <w:color w:val="252525"/>
                <w:sz w:val="18"/>
                <w:szCs w:val="18"/>
              </w:rPr>
            </w:pPr>
            <w:hyperlink r:id="rId15" w:tgtFrame="_blank" w:history="1">
              <w:r w:rsidR="00202F15">
                <w:rPr>
                  <w:rStyle w:val="Hyperlink"/>
                  <w:rFonts w:ascii="Helvetica" w:hAnsi="Helvetica" w:cs="Helvetica"/>
                  <w:color w:val="337AB7"/>
                  <w:sz w:val="18"/>
                  <w:szCs w:val="18"/>
                </w:rPr>
                <w:t>MATH 101 Intermediate Algebra</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2.12</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tcPr>
          <w:p w:rsidR="00202F15" w:rsidRDefault="00EF5420" w:rsidP="00202F15">
            <w:pPr>
              <w:rPr>
                <w:rFonts w:ascii="Helvetica" w:hAnsi="Helvetica" w:cs="Helvetica"/>
                <w:color w:val="252525"/>
                <w:sz w:val="18"/>
                <w:szCs w:val="18"/>
              </w:rPr>
            </w:pPr>
            <w:hyperlink r:id="rId16" w:tgtFrame="_blank" w:history="1">
              <w:r w:rsidR="00202F15">
                <w:rPr>
                  <w:rStyle w:val="Hyperlink"/>
                  <w:rFonts w:ascii="Helvetica" w:hAnsi="Helvetica" w:cs="Helvetica"/>
                  <w:color w:val="337AB7"/>
                  <w:sz w:val="18"/>
                  <w:szCs w:val="18"/>
                </w:rPr>
                <w:t>MATH 102 Applied Algebra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2.13</w:t>
            </w:r>
          </w:p>
        </w:tc>
        <w:tc>
          <w:tcPr>
            <w:tcW w:w="2070" w:type="dxa"/>
          </w:tcPr>
          <w:p w:rsidR="00202F15" w:rsidRPr="0098116D" w:rsidRDefault="00202F15" w:rsidP="00202F15">
            <w:pPr>
              <w:rPr>
                <w:rFonts w:ascii="Helvetica" w:eastAsia="Times New Roman" w:hAnsi="Helvetica" w:cs="Helvetica"/>
                <w:color w:val="252525"/>
                <w:sz w:val="18"/>
                <w:szCs w:val="18"/>
              </w:rPr>
            </w:pPr>
            <w:r w:rsidRPr="0098116D">
              <w:rPr>
                <w:rFonts w:ascii="Helvetica" w:eastAsia="Times New Roman" w:hAnsi="Helvetica" w:cs="Helvetica"/>
                <w:color w:val="252525"/>
                <w:sz w:val="18"/>
                <w:szCs w:val="18"/>
              </w:rPr>
              <w:t>New Course</w:t>
            </w:r>
          </w:p>
        </w:tc>
        <w:tc>
          <w:tcPr>
            <w:tcW w:w="2970" w:type="dxa"/>
          </w:tcPr>
          <w:p w:rsidR="00202F15" w:rsidRPr="0098116D" w:rsidRDefault="00EF5420" w:rsidP="00202F15">
            <w:pPr>
              <w:rPr>
                <w:rFonts w:ascii="Helvetica" w:eastAsia="Times New Roman" w:hAnsi="Helvetica" w:cs="Helvetica"/>
                <w:color w:val="252525"/>
                <w:sz w:val="18"/>
                <w:szCs w:val="18"/>
              </w:rPr>
            </w:pPr>
            <w:hyperlink r:id="rId17" w:tgtFrame="_blank" w:history="1">
              <w:r w:rsidR="00202F15" w:rsidRPr="0098116D">
                <w:rPr>
                  <w:rFonts w:ascii="Helvetica" w:eastAsia="Times New Roman" w:hAnsi="Helvetica" w:cs="Helvetica"/>
                  <w:color w:val="337AB7"/>
                  <w:sz w:val="18"/>
                  <w:szCs w:val="18"/>
                </w:rPr>
                <w:t>MATH 103 College Algebra - 3 credits</w:t>
              </w:r>
            </w:hyperlink>
          </w:p>
        </w:tc>
        <w:tc>
          <w:tcPr>
            <w:tcW w:w="2515" w:type="dxa"/>
          </w:tcPr>
          <w:p w:rsidR="00202F15" w:rsidRPr="0098116D" w:rsidRDefault="00202F15" w:rsidP="00202F15">
            <w:pPr>
              <w:rPr>
                <w:rFonts w:ascii="Helvetica" w:eastAsia="Times New Roman"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2.14</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18" w:tgtFrame="_blank" w:history="1">
              <w:r w:rsidR="00202F15">
                <w:rPr>
                  <w:rStyle w:val="Hyperlink"/>
                  <w:rFonts w:ascii="Helvetica" w:hAnsi="Helvetica" w:cs="Helvetica"/>
                  <w:color w:val="337AB7"/>
                  <w:sz w:val="18"/>
                  <w:szCs w:val="18"/>
                </w:rPr>
                <w:t>MATH 105 Survey of Mathematics for Liberal Arts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2.15</w:t>
            </w:r>
          </w:p>
        </w:tc>
        <w:tc>
          <w:tcPr>
            <w:tcW w:w="2070" w:type="dxa"/>
          </w:tcPr>
          <w:p w:rsidR="00202F15" w:rsidRPr="00513234" w:rsidRDefault="00202F15" w:rsidP="00202F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202F15" w:rsidRPr="00513234" w:rsidRDefault="00EF5420" w:rsidP="00202F15">
            <w:pPr>
              <w:rPr>
                <w:rFonts w:ascii="Helvetica" w:eastAsia="Times New Roman" w:hAnsi="Helvetica" w:cs="Helvetica"/>
                <w:color w:val="252525"/>
                <w:sz w:val="18"/>
                <w:szCs w:val="18"/>
              </w:rPr>
            </w:pPr>
            <w:hyperlink r:id="rId19" w:tgtFrame="_blank" w:history="1">
              <w:r w:rsidR="00202F15" w:rsidRPr="00513234">
                <w:rPr>
                  <w:rFonts w:ascii="Helvetica" w:eastAsia="Times New Roman" w:hAnsi="Helvetica" w:cs="Helvetica"/>
                  <w:color w:val="337AB7"/>
                  <w:sz w:val="18"/>
                  <w:szCs w:val="18"/>
                </w:rPr>
                <w:t>MATH 106 Mathematical Topics for Liberal Arts - 3 credits</w:t>
              </w:r>
            </w:hyperlink>
          </w:p>
        </w:tc>
        <w:tc>
          <w:tcPr>
            <w:tcW w:w="2515" w:type="dxa"/>
          </w:tcPr>
          <w:p w:rsidR="00202F15" w:rsidRPr="00513234" w:rsidRDefault="00202F15" w:rsidP="00202F15">
            <w:pPr>
              <w:rPr>
                <w:rFonts w:ascii="Helvetica" w:eastAsia="Times New Roman"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2.16</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0" w:tgtFrame="_blank" w:history="1">
              <w:r w:rsidR="00202F15">
                <w:rPr>
                  <w:rStyle w:val="Hyperlink"/>
                  <w:rFonts w:ascii="Helvetica" w:hAnsi="Helvetica" w:cs="Helvetica"/>
                  <w:color w:val="337AB7"/>
                  <w:sz w:val="18"/>
                  <w:szCs w:val="18"/>
                </w:rPr>
                <w:t>MATH 110 Finite Mathematics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2.17</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1" w:tgtFrame="_blank" w:history="1">
              <w:r w:rsidR="00202F15">
                <w:rPr>
                  <w:rStyle w:val="Hyperlink"/>
                  <w:rFonts w:ascii="Helvetica" w:hAnsi="Helvetica" w:cs="Helvetica"/>
                  <w:color w:val="337AB7"/>
                  <w:sz w:val="18"/>
                  <w:szCs w:val="18"/>
                </w:rPr>
                <w:t>MATH 113 Structure of Mathematics I: Number Systems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2.18</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2" w:tgtFrame="_blank" w:history="1">
              <w:r w:rsidR="00202F15">
                <w:rPr>
                  <w:rStyle w:val="Hyperlink"/>
                  <w:rFonts w:ascii="Helvetica" w:hAnsi="Helvetica" w:cs="Helvetica"/>
                  <w:color w:val="337AB7"/>
                  <w:sz w:val="18"/>
                  <w:szCs w:val="18"/>
                </w:rPr>
                <w:t>MATH 115 Trigonometry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2.19</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3" w:tgtFrame="_blank" w:history="1">
              <w:r w:rsidR="00202F15">
                <w:rPr>
                  <w:rStyle w:val="Hyperlink"/>
                  <w:rFonts w:ascii="Helvetica" w:hAnsi="Helvetica" w:cs="Helvetica"/>
                  <w:color w:val="337AB7"/>
                  <w:sz w:val="18"/>
                  <w:szCs w:val="18"/>
                </w:rPr>
                <w:t>MATH 116 Pre-Calculus Mathematics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2.20</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4" w:tgtFrame="_blank" w:history="1">
              <w:r w:rsidR="00202F15">
                <w:rPr>
                  <w:rStyle w:val="Hyperlink"/>
                  <w:rFonts w:ascii="Helvetica" w:hAnsi="Helvetica" w:cs="Helvetica"/>
                  <w:color w:val="337AB7"/>
                  <w:sz w:val="18"/>
                  <w:szCs w:val="18"/>
                </w:rPr>
                <w:t>MATH 119 Pre-Calculus with Trigonometry - 4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2.21</w:t>
            </w:r>
          </w:p>
        </w:tc>
        <w:tc>
          <w:tcPr>
            <w:tcW w:w="2070" w:type="dxa"/>
          </w:tcPr>
          <w:p w:rsidR="00202F15" w:rsidRPr="00513234" w:rsidRDefault="00202F15" w:rsidP="00202F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202F15" w:rsidRPr="00513234" w:rsidRDefault="00EF5420" w:rsidP="00202F15">
            <w:pPr>
              <w:rPr>
                <w:rFonts w:ascii="Helvetica" w:eastAsia="Times New Roman" w:hAnsi="Helvetica" w:cs="Helvetica"/>
                <w:color w:val="252525"/>
                <w:sz w:val="18"/>
                <w:szCs w:val="18"/>
              </w:rPr>
            </w:pPr>
            <w:hyperlink r:id="rId25" w:tgtFrame="_blank" w:history="1">
              <w:r w:rsidR="00202F15" w:rsidRPr="00513234">
                <w:rPr>
                  <w:rFonts w:ascii="Helvetica" w:eastAsia="Times New Roman" w:hAnsi="Helvetica" w:cs="Helvetica"/>
                  <w:color w:val="337AB7"/>
                  <w:sz w:val="18"/>
                  <w:szCs w:val="18"/>
                </w:rPr>
                <w:t>MATH 123 Applied Business Mathematics - 3 credits</w:t>
              </w:r>
            </w:hyperlink>
          </w:p>
        </w:tc>
        <w:tc>
          <w:tcPr>
            <w:tcW w:w="2515" w:type="dxa"/>
          </w:tcPr>
          <w:p w:rsidR="00202F15" w:rsidRPr="00513234" w:rsidRDefault="00202F15" w:rsidP="00202F15">
            <w:pPr>
              <w:rPr>
                <w:rFonts w:ascii="Helvetica" w:eastAsia="Times New Roman"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2.22</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6" w:tgtFrame="_blank" w:history="1">
              <w:r w:rsidR="00202F15">
                <w:rPr>
                  <w:rStyle w:val="Hyperlink"/>
                  <w:rFonts w:ascii="Helvetica" w:hAnsi="Helvetica" w:cs="Helvetica"/>
                  <w:color w:val="337AB7"/>
                  <w:sz w:val="18"/>
                  <w:szCs w:val="18"/>
                </w:rPr>
                <w:t>MATH 124 Applied Calculus with Trigonometry - 4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2.23</w:t>
            </w:r>
          </w:p>
        </w:tc>
        <w:tc>
          <w:tcPr>
            <w:tcW w:w="2070" w:type="dxa"/>
          </w:tcPr>
          <w:p w:rsidR="00202F15" w:rsidRPr="00513234" w:rsidRDefault="00202F15" w:rsidP="00202F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202F15" w:rsidRPr="00513234" w:rsidRDefault="00EF5420" w:rsidP="00202F15">
            <w:pPr>
              <w:rPr>
                <w:rFonts w:ascii="Helvetica" w:eastAsia="Times New Roman" w:hAnsi="Helvetica" w:cs="Helvetica"/>
                <w:color w:val="252525"/>
                <w:sz w:val="18"/>
                <w:szCs w:val="18"/>
              </w:rPr>
            </w:pPr>
            <w:hyperlink r:id="rId27" w:tgtFrame="_blank" w:history="1">
              <w:r w:rsidR="00202F15" w:rsidRPr="00513234">
                <w:rPr>
                  <w:rFonts w:ascii="Helvetica" w:eastAsia="Times New Roman" w:hAnsi="Helvetica" w:cs="Helvetica"/>
                  <w:color w:val="337AB7"/>
                  <w:sz w:val="18"/>
                  <w:szCs w:val="18"/>
                </w:rPr>
                <w:t>MATH 125 Applied Calculus - 3 credits</w:t>
              </w:r>
            </w:hyperlink>
          </w:p>
        </w:tc>
        <w:tc>
          <w:tcPr>
            <w:tcW w:w="2515" w:type="dxa"/>
          </w:tcPr>
          <w:p w:rsidR="00202F15" w:rsidRPr="00513234" w:rsidRDefault="00202F15" w:rsidP="00202F15">
            <w:pPr>
              <w:rPr>
                <w:rFonts w:ascii="Helvetica" w:eastAsia="Times New Roman"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2.24</w:t>
            </w:r>
          </w:p>
        </w:tc>
        <w:tc>
          <w:tcPr>
            <w:tcW w:w="2070" w:type="dxa"/>
          </w:tcPr>
          <w:p w:rsidR="00202F15" w:rsidRPr="00513234" w:rsidRDefault="00202F15" w:rsidP="00202F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202F15" w:rsidRPr="00513234" w:rsidRDefault="00EF5420" w:rsidP="00202F15">
            <w:pPr>
              <w:rPr>
                <w:rFonts w:ascii="Helvetica" w:eastAsia="Times New Roman" w:hAnsi="Helvetica" w:cs="Helvetica"/>
                <w:color w:val="252525"/>
                <w:sz w:val="18"/>
                <w:szCs w:val="18"/>
              </w:rPr>
            </w:pPr>
            <w:hyperlink r:id="rId28" w:tgtFrame="_blank" w:history="1">
              <w:r w:rsidR="00202F15" w:rsidRPr="00513234">
                <w:rPr>
                  <w:rFonts w:ascii="Helvetica" w:eastAsia="Times New Roman" w:hAnsi="Helvetica" w:cs="Helvetica"/>
                  <w:color w:val="337AB7"/>
                  <w:sz w:val="18"/>
                  <w:szCs w:val="18"/>
                </w:rPr>
                <w:t>STAT 104 Elementary Statistics - 3 credits</w:t>
              </w:r>
            </w:hyperlink>
          </w:p>
        </w:tc>
        <w:tc>
          <w:tcPr>
            <w:tcW w:w="2515" w:type="dxa"/>
          </w:tcPr>
          <w:p w:rsidR="00202F15" w:rsidRPr="00513234" w:rsidRDefault="00202F15" w:rsidP="00202F15">
            <w:pPr>
              <w:rPr>
                <w:rFonts w:ascii="Helvetica" w:eastAsia="Times New Roman"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2.25</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29" w:tgtFrame="_blank" w:history="1">
              <w:r w:rsidR="00202F15">
                <w:rPr>
                  <w:rStyle w:val="Hyperlink"/>
                  <w:rFonts w:ascii="Helvetica" w:hAnsi="Helvetica" w:cs="Helvetica"/>
                  <w:color w:val="337AB7"/>
                  <w:sz w:val="18"/>
                  <w:szCs w:val="18"/>
                </w:rPr>
                <w:t>STAT 200 Business Statistics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202F15" w:rsidTr="00C6217D">
        <w:trPr>
          <w:trHeight w:val="276"/>
        </w:trPr>
        <w:tc>
          <w:tcPr>
            <w:tcW w:w="1075" w:type="dxa"/>
          </w:tcPr>
          <w:p w:rsidR="00202F15" w:rsidRPr="00A85DB8" w:rsidRDefault="006E2F3A" w:rsidP="00202F15">
            <w:pPr>
              <w:pStyle w:val="ListParagraph"/>
              <w:ind w:left="0"/>
              <w:rPr>
                <w:rFonts w:ascii="Times New Roman" w:hAnsi="Times New Roman" w:cs="Times New Roman"/>
                <w:sz w:val="24"/>
                <w:szCs w:val="24"/>
              </w:rPr>
            </w:pPr>
            <w:r>
              <w:rPr>
                <w:rFonts w:ascii="Times New Roman" w:hAnsi="Times New Roman" w:cs="Times New Roman"/>
                <w:sz w:val="24"/>
                <w:szCs w:val="24"/>
              </w:rPr>
              <w:t>2.26</w:t>
            </w:r>
          </w:p>
        </w:tc>
        <w:tc>
          <w:tcPr>
            <w:tcW w:w="2070"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202F15" w:rsidRDefault="00EF5420" w:rsidP="00202F15">
            <w:pPr>
              <w:rPr>
                <w:rFonts w:ascii="Helvetica" w:hAnsi="Helvetica" w:cs="Helvetica"/>
                <w:color w:val="252525"/>
                <w:sz w:val="18"/>
                <w:szCs w:val="18"/>
              </w:rPr>
            </w:pPr>
            <w:hyperlink r:id="rId30" w:tgtFrame="_blank" w:history="1">
              <w:r w:rsidR="00202F15">
                <w:rPr>
                  <w:rStyle w:val="Hyperlink"/>
                  <w:rFonts w:ascii="Helvetica" w:hAnsi="Helvetica" w:cs="Helvetica"/>
                  <w:color w:val="337AB7"/>
                  <w:sz w:val="18"/>
                  <w:szCs w:val="18"/>
                </w:rPr>
                <w:t>STAT 215 Statistics for Behavioral Sciences I - 3 credits</w:t>
              </w:r>
            </w:hyperlink>
          </w:p>
        </w:tc>
        <w:tc>
          <w:tcPr>
            <w:tcW w:w="2515" w:type="dxa"/>
          </w:tcPr>
          <w:p w:rsidR="00202F15" w:rsidRDefault="00202F15" w:rsidP="00202F15">
            <w:pPr>
              <w:rPr>
                <w:rFonts w:ascii="Helvetica" w:hAnsi="Helvetica" w:cs="Helvetica"/>
                <w:color w:val="252525"/>
                <w:sz w:val="18"/>
                <w:szCs w:val="18"/>
              </w:rPr>
            </w:pPr>
            <w:r>
              <w:rPr>
                <w:rFonts w:ascii="Helvetica" w:hAnsi="Helvetica" w:cs="Helvetica"/>
                <w:color w:val="252525"/>
                <w:sz w:val="18"/>
                <w:szCs w:val="18"/>
              </w:rPr>
              <w:t>Amended and approved at Gen Ed; needs to be voted on by full committee</w:t>
            </w:r>
          </w:p>
        </w:tc>
      </w:tr>
      <w:tr w:rsidR="00EB479C" w:rsidTr="007C3487">
        <w:trPr>
          <w:trHeight w:val="276"/>
        </w:trPr>
        <w:tc>
          <w:tcPr>
            <w:tcW w:w="1075" w:type="dxa"/>
          </w:tcPr>
          <w:p w:rsidR="00EB479C" w:rsidRDefault="00EB479C" w:rsidP="00EB479C">
            <w:pPr>
              <w:pStyle w:val="ListParagraph"/>
              <w:ind w:left="0"/>
              <w:rPr>
                <w:rFonts w:ascii="Times New Roman" w:hAnsi="Times New Roman" w:cs="Times New Roman"/>
                <w:sz w:val="24"/>
                <w:szCs w:val="24"/>
              </w:rPr>
            </w:pPr>
            <w:r>
              <w:rPr>
                <w:rFonts w:ascii="Times New Roman" w:hAnsi="Times New Roman" w:cs="Times New Roman"/>
                <w:sz w:val="24"/>
                <w:szCs w:val="24"/>
              </w:rPr>
              <w:t>2.27</w:t>
            </w:r>
          </w:p>
        </w:tc>
        <w:tc>
          <w:tcPr>
            <w:tcW w:w="2070" w:type="dxa"/>
            <w:shd w:val="clear" w:color="auto" w:fill="D3D6FF"/>
            <w:vAlign w:val="center"/>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EB479C" w:rsidRDefault="00EF5420" w:rsidP="00EB479C">
            <w:pPr>
              <w:rPr>
                <w:rFonts w:ascii="Helvetica" w:hAnsi="Helvetica" w:cs="Helvetica"/>
                <w:color w:val="252525"/>
                <w:sz w:val="18"/>
                <w:szCs w:val="18"/>
              </w:rPr>
            </w:pPr>
            <w:hyperlink r:id="rId31" w:tgtFrame="_blank" w:history="1">
              <w:r w:rsidR="00EB479C">
                <w:rPr>
                  <w:rStyle w:val="Hyperlink"/>
                  <w:rFonts w:ascii="Helvetica" w:hAnsi="Helvetica" w:cs="Helvetica"/>
                  <w:color w:val="337AB7"/>
                  <w:sz w:val="18"/>
                  <w:szCs w:val="18"/>
                </w:rPr>
                <w:t>DAN 477 Dance Methods - 3 credits</w:t>
              </w:r>
            </w:hyperlink>
          </w:p>
        </w:tc>
        <w:tc>
          <w:tcPr>
            <w:tcW w:w="2515"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Tabled</w:t>
            </w:r>
          </w:p>
        </w:tc>
      </w:tr>
    </w:tbl>
    <w:p w:rsidR="00992F9D" w:rsidRPr="00AD1CEE" w:rsidRDefault="00992F9D"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3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2B0D3C" w:rsidTr="00EB479C">
        <w:trPr>
          <w:trHeight w:val="377"/>
        </w:trPr>
        <w:tc>
          <w:tcPr>
            <w:tcW w:w="805" w:type="dxa"/>
          </w:tcPr>
          <w:p w:rsidR="002B0D3C" w:rsidRPr="004640FC" w:rsidRDefault="002B0D3C"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Pr="00877752">
              <w:rPr>
                <w:rFonts w:ascii="Times New Roman" w:hAnsi="Times New Roman" w:cs="Times New Roman"/>
                <w:sz w:val="24"/>
                <w:szCs w:val="24"/>
              </w:rPr>
              <w:t>1</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202FDF" w:rsidRDefault="00EF5420" w:rsidP="00202FDF">
            <w:pPr>
              <w:rPr>
                <w:rFonts w:ascii="Helvetica" w:hAnsi="Helvetica" w:cs="Helvetica"/>
                <w:color w:val="252525"/>
                <w:sz w:val="18"/>
                <w:szCs w:val="18"/>
              </w:rPr>
            </w:pPr>
            <w:hyperlink r:id="rId33" w:tgtFrame="_blank" w:history="1">
              <w:r w:rsidR="00202FDF">
                <w:rPr>
                  <w:rStyle w:val="Hyperlink"/>
                  <w:rFonts w:ascii="Helvetica" w:hAnsi="Helvetica" w:cs="Helvetica"/>
                  <w:color w:val="337AB7"/>
                  <w:sz w:val="18"/>
                  <w:szCs w:val="18"/>
                </w:rPr>
                <w:t>Advanced Official Certificate Program in Professional Counseling</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Pr="00877752">
              <w:rPr>
                <w:rFonts w:ascii="Times New Roman" w:hAnsi="Times New Roman" w:cs="Times New Roman"/>
                <w:sz w:val="24"/>
                <w:szCs w:val="24"/>
              </w:rPr>
              <w:t>2</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34" w:tgtFrame="_blank" w:history="1">
              <w:r w:rsidR="00202FDF">
                <w:rPr>
                  <w:rStyle w:val="Hyperlink"/>
                  <w:rFonts w:ascii="Helvetica" w:hAnsi="Helvetica" w:cs="Helvetica"/>
                  <w:color w:val="337AB7"/>
                  <w:sz w:val="18"/>
                  <w:szCs w:val="18"/>
                </w:rPr>
                <w:t>AST 208 Planetary Astronomy - 4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35" w:tgtFrame="_blank" w:history="1">
              <w:r w:rsidR="00202FDF">
                <w:rPr>
                  <w:rStyle w:val="Hyperlink"/>
                  <w:rFonts w:ascii="Helvetica" w:hAnsi="Helvetica" w:cs="Helvetica"/>
                  <w:color w:val="337AB7"/>
                  <w:sz w:val="18"/>
                  <w:szCs w:val="18"/>
                </w:rPr>
                <w:t>AST 209 Stellar and Galactic Astronomy - 4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tcPr>
          <w:p w:rsidR="00202FDF" w:rsidRDefault="00EF5420" w:rsidP="00202FDF">
            <w:pPr>
              <w:rPr>
                <w:rFonts w:ascii="Helvetica" w:hAnsi="Helvetica" w:cs="Helvetica"/>
                <w:color w:val="252525"/>
                <w:sz w:val="18"/>
                <w:szCs w:val="18"/>
              </w:rPr>
            </w:pPr>
            <w:hyperlink r:id="rId36" w:tgtFrame="_blank" w:history="1">
              <w:r w:rsidR="00202FDF">
                <w:rPr>
                  <w:rStyle w:val="Hyperlink"/>
                  <w:rFonts w:ascii="Helvetica" w:hAnsi="Helvetica" w:cs="Helvetica"/>
                  <w:color w:val="23527C"/>
                  <w:sz w:val="18"/>
                  <w:szCs w:val="18"/>
                </w:rPr>
                <w:t>Athletic Training, MS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tcPr>
          <w:p w:rsidR="00202FDF" w:rsidRDefault="00EF5420" w:rsidP="00202FDF">
            <w:pPr>
              <w:rPr>
                <w:rFonts w:ascii="Helvetica" w:hAnsi="Helvetica" w:cs="Helvetica"/>
                <w:color w:val="252525"/>
                <w:sz w:val="18"/>
                <w:szCs w:val="18"/>
              </w:rPr>
            </w:pPr>
            <w:hyperlink r:id="rId37" w:tgtFrame="_blank" w:history="1">
              <w:r w:rsidR="00202FDF">
                <w:rPr>
                  <w:rStyle w:val="Hyperlink"/>
                  <w:rFonts w:ascii="Helvetica" w:hAnsi="Helvetica" w:cs="Helvetica"/>
                  <w:color w:val="337AB7"/>
                  <w:sz w:val="18"/>
                  <w:szCs w:val="18"/>
                </w:rPr>
                <w:t>Bachelor of General Studies - STEM</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38" w:tgtFrame="_blank" w:history="1">
              <w:r w:rsidR="00202FDF">
                <w:rPr>
                  <w:rStyle w:val="Hyperlink"/>
                  <w:rFonts w:ascii="Helvetica" w:hAnsi="Helvetica" w:cs="Helvetica"/>
                  <w:color w:val="337AB7"/>
                  <w:sz w:val="18"/>
                  <w:szCs w:val="18"/>
                </w:rPr>
                <w:t>CNSL 524 Collaborative Consultation in Schools - 3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39" w:tgtFrame="_blank" w:history="1">
              <w:r w:rsidR="00202FDF">
                <w:rPr>
                  <w:rStyle w:val="Hyperlink"/>
                  <w:rFonts w:ascii="Helvetica" w:hAnsi="Helvetica" w:cs="Helvetica"/>
                  <w:color w:val="337AB7"/>
                  <w:sz w:val="18"/>
                  <w:szCs w:val="18"/>
                </w:rPr>
                <w:t>CNSL 526 Professional School Counseling II - 3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0" w:tgtFrame="_blank" w:history="1">
              <w:r w:rsidR="00202FDF">
                <w:rPr>
                  <w:rStyle w:val="Hyperlink"/>
                  <w:rFonts w:ascii="Helvetica" w:hAnsi="Helvetica" w:cs="Helvetica"/>
                  <w:color w:val="337AB7"/>
                  <w:sz w:val="18"/>
                  <w:szCs w:val="18"/>
                </w:rPr>
                <w:t xml:space="preserve">CNSL </w:t>
              </w:r>
              <w:proofErr w:type="spellStart"/>
              <w:r w:rsidR="00202FDF">
                <w:rPr>
                  <w:rStyle w:val="Hyperlink"/>
                  <w:rFonts w:ascii="Helvetica" w:hAnsi="Helvetica" w:cs="Helvetica"/>
                  <w:color w:val="337AB7"/>
                  <w:sz w:val="18"/>
                  <w:szCs w:val="18"/>
                </w:rPr>
                <w:t>CNSL</w:t>
              </w:r>
              <w:proofErr w:type="spellEnd"/>
              <w:r w:rsidR="00202FDF">
                <w:rPr>
                  <w:rStyle w:val="Hyperlink"/>
                  <w:rFonts w:ascii="Helvetica" w:hAnsi="Helvetica" w:cs="Helvetica"/>
                  <w:color w:val="337AB7"/>
                  <w:sz w:val="18"/>
                  <w:szCs w:val="18"/>
                </w:rPr>
                <w:t xml:space="preserve"> 520 Professional School Counseling I - 3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3.9</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202FDF" w:rsidRDefault="00EF5420" w:rsidP="00202FDF">
            <w:pPr>
              <w:rPr>
                <w:rFonts w:ascii="Helvetica" w:hAnsi="Helvetica" w:cs="Helvetica"/>
                <w:color w:val="252525"/>
                <w:sz w:val="18"/>
                <w:szCs w:val="18"/>
              </w:rPr>
            </w:pPr>
            <w:hyperlink r:id="rId41" w:tgtFrame="_blank" w:history="1">
              <w:r w:rsidR="00202FDF">
                <w:rPr>
                  <w:rStyle w:val="Hyperlink"/>
                  <w:rFonts w:ascii="Helvetica" w:hAnsi="Helvetica" w:cs="Helvetica"/>
                  <w:color w:val="337AB7"/>
                  <w:sz w:val="18"/>
                  <w:szCs w:val="18"/>
                </w:rPr>
                <w:t>Counselor Education with Specialization in School Counseling M.S.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3.10</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202FDF" w:rsidRDefault="00EF5420" w:rsidP="00202FDF">
            <w:pPr>
              <w:rPr>
                <w:rFonts w:ascii="Helvetica" w:hAnsi="Helvetica" w:cs="Helvetica"/>
                <w:color w:val="252525"/>
                <w:sz w:val="18"/>
                <w:szCs w:val="18"/>
              </w:rPr>
            </w:pPr>
            <w:hyperlink r:id="rId42" w:tgtFrame="_blank" w:history="1">
              <w:r w:rsidR="00202FDF">
                <w:rPr>
                  <w:rStyle w:val="Hyperlink"/>
                  <w:rFonts w:ascii="Helvetica" w:hAnsi="Helvetica" w:cs="Helvetica"/>
                  <w:color w:val="337AB7"/>
                  <w:sz w:val="18"/>
                  <w:szCs w:val="18"/>
                </w:rPr>
                <w:t>DAN 110 Introduction to Dance Education - 2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3.11</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3" w:tgtFrame="_blank" w:history="1">
              <w:r w:rsidR="00202FDF">
                <w:rPr>
                  <w:rStyle w:val="Hyperlink"/>
                  <w:rFonts w:ascii="Helvetica" w:hAnsi="Helvetica" w:cs="Helvetica"/>
                  <w:color w:val="337AB7"/>
                  <w:sz w:val="18"/>
                  <w:szCs w:val="18"/>
                </w:rPr>
                <w:t>DAN 152 Beginning Ballet - 2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3.12</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4" w:tgtFrame="_blank" w:history="1">
              <w:r w:rsidR="00202FDF">
                <w:rPr>
                  <w:rStyle w:val="Hyperlink"/>
                  <w:rFonts w:ascii="Helvetica" w:hAnsi="Helvetica" w:cs="Helvetica"/>
                  <w:color w:val="337AB7"/>
                  <w:sz w:val="18"/>
                  <w:szCs w:val="18"/>
                </w:rPr>
                <w:t>DAN 236 Principles of Choreography - 2 credits</w:t>
              </w:r>
            </w:hyperlink>
          </w:p>
        </w:tc>
      </w:tr>
      <w:tr w:rsidR="00202FDF" w:rsidTr="00EB479C">
        <w:trPr>
          <w:trHeight w:val="377"/>
        </w:trPr>
        <w:tc>
          <w:tcPr>
            <w:tcW w:w="805" w:type="dxa"/>
          </w:tcPr>
          <w:p w:rsidR="00202FDF" w:rsidRPr="00877752" w:rsidRDefault="00202FDF"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202FDF" w:rsidRDefault="00EF5420" w:rsidP="00202FDF">
            <w:pPr>
              <w:rPr>
                <w:rFonts w:ascii="Helvetica" w:hAnsi="Helvetica" w:cs="Helvetica"/>
                <w:color w:val="252525"/>
                <w:sz w:val="18"/>
                <w:szCs w:val="18"/>
              </w:rPr>
            </w:pPr>
            <w:hyperlink r:id="rId45" w:tgtFrame="_blank" w:history="1">
              <w:r w:rsidR="00202FDF">
                <w:rPr>
                  <w:rStyle w:val="Hyperlink"/>
                  <w:rFonts w:ascii="Helvetica" w:hAnsi="Helvetica" w:cs="Helvetica"/>
                  <w:color w:val="337AB7"/>
                  <w:sz w:val="18"/>
                  <w:szCs w:val="18"/>
                </w:rPr>
                <w:t>DAN 400 Advance Modern Dance - 2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6" w:tgtFrame="_blank" w:history="1">
              <w:r w:rsidR="00202FDF">
                <w:rPr>
                  <w:rStyle w:val="Hyperlink"/>
                  <w:rFonts w:ascii="Helvetica" w:hAnsi="Helvetica" w:cs="Helvetica"/>
                  <w:color w:val="337AB7"/>
                  <w:sz w:val="18"/>
                  <w:szCs w:val="18"/>
                </w:rPr>
                <w:t>EDL 715 Inquiry Seminar VI: Leadership Portfolio and Capstone Prospectus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7" w:tgtFrame="_blank" w:history="1">
              <w:r w:rsidR="00202FDF">
                <w:rPr>
                  <w:rStyle w:val="Hyperlink"/>
                  <w:rFonts w:ascii="Helvetica" w:hAnsi="Helvetica" w:cs="Helvetica"/>
                  <w:color w:val="337AB7"/>
                  <w:sz w:val="18"/>
                  <w:szCs w:val="18"/>
                </w:rPr>
                <w:t>EDL 730 Budgeting and Resource Management in Higher Education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8" w:tgtFrame="_blank" w:history="1">
              <w:r w:rsidR="00202FDF">
                <w:rPr>
                  <w:rStyle w:val="Hyperlink"/>
                  <w:rFonts w:ascii="Helvetica" w:hAnsi="Helvetica" w:cs="Helvetica"/>
                  <w:color w:val="337AB7"/>
                  <w:sz w:val="18"/>
                  <w:szCs w:val="18"/>
                </w:rPr>
                <w:t>EDL 731 Administration and Ethics in Higher Education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3.17</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49" w:tgtFrame="_blank" w:history="1">
              <w:r w:rsidR="00202FDF">
                <w:rPr>
                  <w:rStyle w:val="Hyperlink"/>
                  <w:rFonts w:ascii="Helvetica" w:hAnsi="Helvetica" w:cs="Helvetica"/>
                  <w:color w:val="337AB7"/>
                  <w:sz w:val="18"/>
                  <w:szCs w:val="18"/>
                </w:rPr>
                <w:t>EDL 732 Organizational Theory and Governance in Higher Education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202FDF" w:rsidRPr="005A6DD2" w:rsidRDefault="00EF5420" w:rsidP="00202FDF">
            <w:pPr>
              <w:rPr>
                <w:rFonts w:ascii="Helvetica" w:eastAsia="Times New Roman" w:hAnsi="Helvetica" w:cs="Helvetica"/>
                <w:color w:val="252525"/>
                <w:sz w:val="18"/>
                <w:szCs w:val="18"/>
              </w:rPr>
            </w:pPr>
            <w:hyperlink r:id="rId50" w:tgtFrame="_blank" w:history="1">
              <w:r w:rsidR="00202FDF" w:rsidRPr="005A6DD2">
                <w:rPr>
                  <w:rFonts w:ascii="Helvetica" w:eastAsia="Times New Roman" w:hAnsi="Helvetica" w:cs="Helvetica"/>
                  <w:color w:val="337AB7"/>
                  <w:sz w:val="18"/>
                  <w:szCs w:val="18"/>
                </w:rPr>
                <w:t>EDL 733 Curriculum Planning and Development in Higher Education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1" w:tgtFrame="_blank" w:history="1">
              <w:r w:rsidR="00202FDF">
                <w:rPr>
                  <w:rStyle w:val="Hyperlink"/>
                  <w:rFonts w:ascii="Helvetica" w:hAnsi="Helvetica" w:cs="Helvetica"/>
                  <w:color w:val="337AB7"/>
                  <w:sz w:val="18"/>
                  <w:szCs w:val="18"/>
                </w:rPr>
                <w:t>EDT 502 Design Tools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2" w:tgtFrame="_blank" w:history="1">
              <w:r w:rsidR="00202FDF">
                <w:rPr>
                  <w:rStyle w:val="Hyperlink"/>
                  <w:rFonts w:ascii="Helvetica" w:hAnsi="Helvetica" w:cs="Helvetica"/>
                  <w:color w:val="337AB7"/>
                  <w:sz w:val="18"/>
                  <w:szCs w:val="18"/>
                </w:rPr>
                <w:t>EDT 505 Inquiry in Educational Technology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3" w:tgtFrame="_blank" w:history="1">
              <w:r w:rsidR="00202FDF">
                <w:rPr>
                  <w:rStyle w:val="Hyperlink"/>
                  <w:rFonts w:ascii="Helvetica" w:hAnsi="Helvetica" w:cs="Helvetica"/>
                  <w:color w:val="337AB7"/>
                  <w:sz w:val="18"/>
                  <w:szCs w:val="18"/>
                </w:rPr>
                <w:t>EDT 515 Instructional Design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4" w:tgtFrame="_blank" w:history="1">
              <w:r w:rsidR="00202FDF">
                <w:rPr>
                  <w:rStyle w:val="Hyperlink"/>
                  <w:rFonts w:ascii="Helvetica" w:hAnsi="Helvetica" w:cs="Helvetica"/>
                  <w:color w:val="337AB7"/>
                  <w:sz w:val="18"/>
                  <w:szCs w:val="18"/>
                </w:rPr>
                <w:t>EDT 517 Message Design and Production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202FDF" w:rsidRPr="005A6DD2" w:rsidRDefault="00EF5420" w:rsidP="00202FDF">
            <w:pPr>
              <w:rPr>
                <w:rFonts w:ascii="Helvetica" w:eastAsia="Times New Roman" w:hAnsi="Helvetica" w:cs="Helvetica"/>
                <w:color w:val="252525"/>
                <w:sz w:val="18"/>
                <w:szCs w:val="18"/>
              </w:rPr>
            </w:pPr>
            <w:hyperlink r:id="rId55" w:tgtFrame="_blank" w:history="1">
              <w:r w:rsidR="00202FDF" w:rsidRPr="005A6DD2">
                <w:rPr>
                  <w:rFonts w:ascii="Helvetica" w:eastAsia="Times New Roman" w:hAnsi="Helvetica" w:cs="Helvetica"/>
                  <w:color w:val="337AB7"/>
                  <w:sz w:val="18"/>
                  <w:szCs w:val="18"/>
                </w:rPr>
                <w:t>EDT 520 E-Learning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6" w:tgtFrame="_blank" w:history="1">
              <w:r w:rsidR="00202FDF">
                <w:rPr>
                  <w:rStyle w:val="Hyperlink"/>
                  <w:rFonts w:ascii="Helvetica" w:hAnsi="Helvetica" w:cs="Helvetica"/>
                  <w:color w:val="337AB7"/>
                  <w:sz w:val="18"/>
                  <w:szCs w:val="18"/>
                </w:rPr>
                <w:t>EDT 525 Instructional Video and Audio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7" w:tgtFrame="_blank" w:history="1">
              <w:r w:rsidR="00202FDF">
                <w:rPr>
                  <w:rStyle w:val="Hyperlink"/>
                  <w:rFonts w:ascii="Helvetica" w:hAnsi="Helvetica" w:cs="Helvetica"/>
                  <w:color w:val="337AB7"/>
                  <w:sz w:val="18"/>
                  <w:szCs w:val="18"/>
                </w:rPr>
                <w:t>EDT 530 Online Instruction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8" w:tgtFrame="_blank" w:history="1">
              <w:r w:rsidR="00202FDF">
                <w:rPr>
                  <w:rStyle w:val="Hyperlink"/>
                  <w:rFonts w:ascii="Helvetica" w:hAnsi="Helvetica" w:cs="Helvetica"/>
                  <w:color w:val="337AB7"/>
                  <w:sz w:val="18"/>
                  <w:szCs w:val="18"/>
                </w:rPr>
                <w:t>EDT 535 Interactive Multimedia I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59" w:tgtFrame="_blank" w:history="1">
              <w:r w:rsidR="00202FDF">
                <w:rPr>
                  <w:rStyle w:val="Hyperlink"/>
                  <w:rFonts w:ascii="Helvetica" w:hAnsi="Helvetica" w:cs="Helvetica"/>
                  <w:color w:val="337AB7"/>
                  <w:sz w:val="18"/>
                  <w:szCs w:val="18"/>
                </w:rPr>
                <w:t>EDT 536 Interactive Multimedia II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202FDF" w:rsidRPr="005A6DD2" w:rsidRDefault="00EF5420" w:rsidP="00202FDF">
            <w:pPr>
              <w:rPr>
                <w:rFonts w:ascii="Helvetica" w:eastAsia="Times New Roman" w:hAnsi="Helvetica" w:cs="Helvetica"/>
                <w:color w:val="252525"/>
                <w:sz w:val="18"/>
                <w:szCs w:val="18"/>
              </w:rPr>
            </w:pPr>
            <w:hyperlink r:id="rId60" w:tgtFrame="_blank" w:history="1">
              <w:r w:rsidR="00202FDF" w:rsidRPr="005A6DD2">
                <w:rPr>
                  <w:rFonts w:ascii="Helvetica" w:eastAsia="Times New Roman" w:hAnsi="Helvetica" w:cs="Helvetica"/>
                  <w:color w:val="337AB7"/>
                  <w:sz w:val="18"/>
                  <w:szCs w:val="18"/>
                </w:rPr>
                <w:t>EDT 597 Final Project - 3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202FDF" w:rsidRDefault="00EF5420" w:rsidP="00202FDF">
            <w:pPr>
              <w:rPr>
                <w:rFonts w:ascii="Helvetica" w:hAnsi="Helvetica" w:cs="Helvetica"/>
                <w:color w:val="252525"/>
                <w:sz w:val="18"/>
                <w:szCs w:val="18"/>
              </w:rPr>
            </w:pPr>
            <w:hyperlink r:id="rId61" w:tgtFrame="_blank" w:history="1">
              <w:r w:rsidR="00202FDF">
                <w:rPr>
                  <w:rStyle w:val="Hyperlink"/>
                  <w:rFonts w:ascii="Helvetica" w:hAnsi="Helvetica" w:cs="Helvetica"/>
                  <w:color w:val="337AB7"/>
                  <w:sz w:val="18"/>
                  <w:szCs w:val="18"/>
                </w:rPr>
                <w:t>EDTE 316 Principles of Learning in Diverse Settings (Secondary) - 4 credits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Program</w:t>
            </w:r>
          </w:p>
        </w:tc>
        <w:tc>
          <w:tcPr>
            <w:tcW w:w="6570" w:type="dxa"/>
          </w:tcPr>
          <w:p w:rsidR="00202FDF" w:rsidRPr="005A6DD2" w:rsidRDefault="00EF5420" w:rsidP="00202FDF">
            <w:pPr>
              <w:rPr>
                <w:rFonts w:ascii="Helvetica" w:eastAsia="Times New Roman" w:hAnsi="Helvetica" w:cs="Helvetica"/>
                <w:color w:val="252525"/>
                <w:sz w:val="18"/>
                <w:szCs w:val="18"/>
              </w:rPr>
            </w:pPr>
            <w:hyperlink r:id="rId62" w:tgtFrame="_blank" w:history="1">
              <w:r w:rsidR="00202FDF" w:rsidRPr="005A6DD2">
                <w:rPr>
                  <w:rFonts w:ascii="Helvetica" w:eastAsia="Times New Roman" w:hAnsi="Helvetica" w:cs="Helvetica"/>
                  <w:color w:val="337AB7"/>
                  <w:sz w:val="18"/>
                  <w:szCs w:val="18"/>
                </w:rPr>
                <w:t xml:space="preserve">Educational Leadership </w:t>
              </w:r>
              <w:proofErr w:type="spellStart"/>
              <w:r w:rsidR="00202FDF" w:rsidRPr="005A6DD2">
                <w:rPr>
                  <w:rFonts w:ascii="Helvetica" w:eastAsia="Times New Roman" w:hAnsi="Helvetica" w:cs="Helvetica"/>
                  <w:color w:val="337AB7"/>
                  <w:sz w:val="18"/>
                  <w:szCs w:val="18"/>
                </w:rPr>
                <w:t>Ed.D</w:t>
              </w:r>
              <w:proofErr w:type="spellEnd"/>
              <w:r w:rsidR="00202FDF" w:rsidRPr="005A6DD2">
                <w:rPr>
                  <w:rFonts w:ascii="Helvetica" w:eastAsia="Times New Roman" w:hAnsi="Helvetica" w:cs="Helvetica"/>
                  <w:color w:val="337AB7"/>
                  <w:sz w:val="18"/>
                  <w:szCs w:val="18"/>
                </w:rPr>
                <w:t>.</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tcPr>
          <w:p w:rsidR="00202FDF" w:rsidRDefault="00202FDF" w:rsidP="00202FDF">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202FDF" w:rsidRDefault="00EF5420" w:rsidP="00202FDF">
            <w:pPr>
              <w:rPr>
                <w:rFonts w:ascii="Helvetica" w:hAnsi="Helvetica" w:cs="Helvetica"/>
                <w:color w:val="252525"/>
                <w:sz w:val="18"/>
                <w:szCs w:val="18"/>
              </w:rPr>
            </w:pPr>
            <w:hyperlink r:id="rId63" w:tgtFrame="_blank" w:history="1">
              <w:r w:rsidR="00202FDF">
                <w:rPr>
                  <w:rStyle w:val="Hyperlink"/>
                  <w:rFonts w:ascii="Helvetica" w:hAnsi="Helvetica" w:cs="Helvetica"/>
                  <w:color w:val="337AB7"/>
                  <w:sz w:val="18"/>
                  <w:szCs w:val="18"/>
                </w:rPr>
                <w:t>Educational Technology M.S.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Program</w:t>
            </w:r>
          </w:p>
        </w:tc>
        <w:tc>
          <w:tcPr>
            <w:tcW w:w="6570" w:type="dxa"/>
          </w:tcPr>
          <w:p w:rsidR="00202FDF" w:rsidRPr="005A6DD2" w:rsidRDefault="00EF5420" w:rsidP="00202FDF">
            <w:pPr>
              <w:rPr>
                <w:rFonts w:ascii="Helvetica" w:eastAsia="Times New Roman" w:hAnsi="Helvetica" w:cs="Helvetica"/>
                <w:color w:val="252525"/>
                <w:sz w:val="18"/>
                <w:szCs w:val="18"/>
              </w:rPr>
            </w:pPr>
            <w:hyperlink r:id="rId64" w:tgtFrame="_blank" w:history="1">
              <w:r w:rsidR="00202FDF" w:rsidRPr="005A6DD2">
                <w:rPr>
                  <w:rFonts w:ascii="Helvetica" w:eastAsia="Times New Roman" w:hAnsi="Helvetica" w:cs="Helvetica"/>
                  <w:color w:val="337AB7"/>
                  <w:sz w:val="18"/>
                  <w:szCs w:val="18"/>
                </w:rPr>
                <w:t>Exercise Science, B.S.</w:t>
              </w:r>
            </w:hyperlink>
          </w:p>
        </w:tc>
      </w:tr>
      <w:tr w:rsidR="00202FDF" w:rsidTr="00EB479C">
        <w:trPr>
          <w:trHeight w:val="377"/>
        </w:trPr>
        <w:tc>
          <w:tcPr>
            <w:tcW w:w="805" w:type="dxa"/>
          </w:tcPr>
          <w:p w:rsidR="00202FDF" w:rsidRPr="00877752" w:rsidRDefault="00EB479C" w:rsidP="00202FDF">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tcPr>
          <w:p w:rsidR="00202FDF" w:rsidRPr="005A6DD2" w:rsidRDefault="00202FDF" w:rsidP="00202FDF">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202FDF" w:rsidRPr="005A6DD2" w:rsidRDefault="00EF5420" w:rsidP="00202FDF">
            <w:pPr>
              <w:rPr>
                <w:rFonts w:ascii="Helvetica" w:eastAsia="Times New Roman" w:hAnsi="Helvetica" w:cs="Helvetica"/>
                <w:color w:val="252525"/>
                <w:sz w:val="18"/>
                <w:szCs w:val="18"/>
              </w:rPr>
            </w:pPr>
            <w:hyperlink r:id="rId65" w:tgtFrame="_blank" w:history="1">
              <w:r w:rsidR="00202FDF" w:rsidRPr="005A6DD2">
                <w:rPr>
                  <w:rFonts w:ascii="Helvetica" w:eastAsia="Times New Roman" w:hAnsi="Helvetica" w:cs="Helvetica"/>
                  <w:color w:val="337AB7"/>
                  <w:sz w:val="18"/>
                  <w:szCs w:val="18"/>
                </w:rPr>
                <w:t>EXS 207 Anatomy and Physiology in Exercise Science I - 3 credits</w:t>
              </w:r>
            </w:hyperlink>
          </w:p>
        </w:tc>
      </w:tr>
    </w:tbl>
    <w:tbl>
      <w:tblPr>
        <w:tblpPr w:leftFromText="180" w:rightFromText="180" w:vertAnchor="text" w:horzAnchor="page" w:tblpX="2161" w:tblpY="1"/>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710"/>
        <w:gridCol w:w="6570"/>
        <w:gridCol w:w="60"/>
      </w:tblGrid>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66" w:tgtFrame="_blank" w:history="1">
              <w:r w:rsidR="00545CA6">
                <w:rPr>
                  <w:rStyle w:val="Hyperlink"/>
                  <w:rFonts w:ascii="Helvetica" w:hAnsi="Helvetica" w:cs="Helvetica"/>
                  <w:color w:val="337AB7"/>
                  <w:sz w:val="18"/>
                  <w:szCs w:val="18"/>
                </w:rPr>
                <w:t>EXS 208 Anatomy and Physiology in Exercise Science II - 3 credits</w:t>
              </w:r>
            </w:hyperlink>
          </w:p>
        </w:tc>
      </w:tr>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67" w:tgtFrame="_blank" w:history="1">
              <w:r w:rsidR="00545CA6">
                <w:rPr>
                  <w:rStyle w:val="Hyperlink"/>
                  <w:rFonts w:ascii="Helvetica" w:hAnsi="Helvetica" w:cs="Helvetica"/>
                  <w:color w:val="337AB7"/>
                  <w:sz w:val="18"/>
                  <w:szCs w:val="18"/>
                </w:rPr>
                <w:t>EXS 211 Anatomy and Physiology in Exercise Science I Laboratory - 1 credits</w:t>
              </w:r>
            </w:hyperlink>
          </w:p>
        </w:tc>
      </w:tr>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68" w:tgtFrame="_blank" w:history="1">
              <w:r w:rsidR="00545CA6">
                <w:rPr>
                  <w:rStyle w:val="Hyperlink"/>
                  <w:rFonts w:ascii="Helvetica" w:hAnsi="Helvetica" w:cs="Helvetica"/>
                  <w:color w:val="337AB7"/>
                  <w:sz w:val="18"/>
                  <w:szCs w:val="18"/>
                </w:rPr>
                <w:t>EXS 212 Anatomy and Physiology in Exercise Science II Laboratory - 1 credits</w:t>
              </w:r>
            </w:hyperlink>
          </w:p>
        </w:tc>
      </w:tr>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69" w:tgtFrame="_blank" w:history="1">
              <w:r w:rsidR="00545CA6">
                <w:rPr>
                  <w:rStyle w:val="Hyperlink"/>
                  <w:rFonts w:ascii="Helvetica" w:hAnsi="Helvetica" w:cs="Helvetica"/>
                  <w:color w:val="337AB7"/>
                  <w:sz w:val="18"/>
                  <w:szCs w:val="18"/>
                </w:rPr>
                <w:t>EXS 215 Physiological Aspects of the Human Performance of the Aging - 3 credits</w:t>
              </w:r>
            </w:hyperlink>
          </w:p>
        </w:tc>
      </w:tr>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70" w:tgtFrame="_blank" w:history="1">
              <w:r w:rsidR="00545CA6">
                <w:rPr>
                  <w:rStyle w:val="Hyperlink"/>
                  <w:rFonts w:ascii="Helvetica" w:hAnsi="Helvetica" w:cs="Helvetica"/>
                  <w:color w:val="337AB7"/>
                  <w:sz w:val="18"/>
                  <w:szCs w:val="18"/>
                </w:rPr>
                <w:t>EXS 216 Biomechanics - 3 credits</w:t>
              </w:r>
            </w:hyperlink>
          </w:p>
        </w:tc>
      </w:tr>
      <w:tr w:rsidR="00545CA6" w:rsidTr="00EB479C">
        <w:trPr>
          <w:gridAfter w:val="1"/>
          <w:wAfter w:w="60" w:type="dxa"/>
        </w:trPr>
        <w:tc>
          <w:tcPr>
            <w:tcW w:w="805" w:type="dxa"/>
          </w:tcPr>
          <w:p w:rsidR="00545CA6" w:rsidRPr="00EB479C" w:rsidRDefault="00EB479C" w:rsidP="00545CA6">
            <w:pPr>
              <w:rPr>
                <w:rFonts w:ascii="Times New Roman" w:hAnsi="Times New Roman" w:cs="Times New Roman"/>
                <w:color w:val="252525"/>
                <w:sz w:val="24"/>
                <w:szCs w:val="24"/>
              </w:rPr>
            </w:pPr>
            <w:r>
              <w:rPr>
                <w:rFonts w:ascii="Times New Roman" w:hAnsi="Times New Roman" w:cs="Times New Roman"/>
                <w:color w:val="252525"/>
                <w:sz w:val="24"/>
                <w:szCs w:val="24"/>
              </w:rPr>
              <w:t>3.39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71" w:tgtFrame="_blank" w:history="1">
              <w:r w:rsidR="00545CA6">
                <w:rPr>
                  <w:rStyle w:val="Hyperlink"/>
                  <w:rFonts w:ascii="Helvetica" w:hAnsi="Helvetica" w:cs="Helvetica"/>
                  <w:color w:val="337AB7"/>
                  <w:sz w:val="18"/>
                  <w:szCs w:val="18"/>
                </w:rPr>
                <w:t>EXS 275 Training for Sport Performance - 3 credits</w:t>
              </w:r>
            </w:hyperlink>
          </w:p>
        </w:tc>
      </w:tr>
      <w:tr w:rsidR="00545CA6" w:rsidRPr="005A6DD2" w:rsidTr="00EB479C">
        <w:trPr>
          <w:gridAfter w:val="1"/>
          <w:wAfter w:w="60" w:type="dxa"/>
        </w:trPr>
        <w:tc>
          <w:tcPr>
            <w:tcW w:w="805" w:type="dxa"/>
          </w:tcPr>
          <w:p w:rsidR="00545CA6" w:rsidRPr="00EB479C" w:rsidRDefault="00EB479C"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3.40</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2" w:tgtFrame="_blank" w:history="1">
              <w:r w:rsidR="00545CA6" w:rsidRPr="005A6DD2">
                <w:rPr>
                  <w:rFonts w:ascii="Helvetica" w:eastAsia="Times New Roman" w:hAnsi="Helvetica" w:cs="Helvetica"/>
                  <w:color w:val="337AB7"/>
                  <w:sz w:val="18"/>
                  <w:szCs w:val="18"/>
                </w:rPr>
                <w:t>EXS 301 Applied Kinesiology - 3 credits</w:t>
              </w:r>
            </w:hyperlink>
          </w:p>
        </w:tc>
      </w:tr>
      <w:tr w:rsidR="00545CA6" w:rsidRPr="005A6DD2" w:rsidTr="00EB479C">
        <w:trPr>
          <w:gridAfter w:val="1"/>
          <w:wAfter w:w="60" w:type="dxa"/>
        </w:trPr>
        <w:tc>
          <w:tcPr>
            <w:tcW w:w="805" w:type="dxa"/>
          </w:tcPr>
          <w:p w:rsidR="00545CA6" w:rsidRPr="00EB479C" w:rsidRDefault="00EB479C"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3.41</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3" w:tgtFrame="_blank" w:history="1">
              <w:r w:rsidR="00545CA6" w:rsidRPr="005A6DD2">
                <w:rPr>
                  <w:rFonts w:ascii="Helvetica" w:eastAsia="Times New Roman" w:hAnsi="Helvetica" w:cs="Helvetica"/>
                  <w:color w:val="337AB7"/>
                  <w:sz w:val="18"/>
                  <w:szCs w:val="18"/>
                </w:rPr>
                <w:t>EXS 307 Human Nutrition - 3 credits</w:t>
              </w:r>
            </w:hyperlink>
          </w:p>
        </w:tc>
      </w:tr>
      <w:tr w:rsidR="00545CA6" w:rsidRPr="005A6DD2" w:rsidTr="00EB479C">
        <w:trPr>
          <w:gridAfter w:val="1"/>
          <w:wAfter w:w="60" w:type="dxa"/>
        </w:trPr>
        <w:tc>
          <w:tcPr>
            <w:tcW w:w="805" w:type="dxa"/>
          </w:tcPr>
          <w:p w:rsidR="00545CA6" w:rsidRPr="00EB479C" w:rsidRDefault="00BD50AD"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3.42</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4" w:tgtFrame="_blank" w:history="1">
              <w:r w:rsidR="00545CA6" w:rsidRPr="005A6DD2">
                <w:rPr>
                  <w:rFonts w:ascii="Helvetica" w:eastAsia="Times New Roman" w:hAnsi="Helvetica" w:cs="Helvetica"/>
                  <w:color w:val="337AB7"/>
                  <w:sz w:val="18"/>
                  <w:szCs w:val="18"/>
                </w:rPr>
                <w:t>EXS 325 Organization and Management in Exercise Science - 3 credits</w:t>
              </w:r>
            </w:hyperlink>
          </w:p>
        </w:tc>
      </w:tr>
      <w:tr w:rsidR="00545CA6" w:rsidRPr="005A6DD2" w:rsidTr="00EB479C">
        <w:trPr>
          <w:gridAfter w:val="1"/>
          <w:wAfter w:w="60" w:type="dxa"/>
        </w:trPr>
        <w:tc>
          <w:tcPr>
            <w:tcW w:w="805" w:type="dxa"/>
          </w:tcPr>
          <w:p w:rsidR="00545CA6" w:rsidRPr="00EB479C" w:rsidRDefault="00BD50AD"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3.43</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5" w:tgtFrame="_blank" w:history="1">
              <w:r w:rsidR="00545CA6" w:rsidRPr="005A6DD2">
                <w:rPr>
                  <w:rFonts w:ascii="Helvetica" w:eastAsia="Times New Roman" w:hAnsi="Helvetica" w:cs="Helvetica"/>
                  <w:color w:val="337AB7"/>
                  <w:sz w:val="18"/>
                  <w:szCs w:val="18"/>
                </w:rPr>
                <w:t>EXS 376 Theories of Strength Training and Conditioning - 3 credits</w:t>
              </w:r>
            </w:hyperlink>
          </w:p>
        </w:tc>
      </w:tr>
      <w:tr w:rsidR="00545CA6" w:rsidRPr="005A6DD2" w:rsidTr="00EB479C">
        <w:trPr>
          <w:gridAfter w:val="1"/>
          <w:wAfter w:w="60" w:type="dxa"/>
        </w:trPr>
        <w:tc>
          <w:tcPr>
            <w:tcW w:w="805" w:type="dxa"/>
          </w:tcPr>
          <w:p w:rsidR="00545CA6" w:rsidRPr="00EB479C" w:rsidRDefault="00BD50AD"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3.44</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6" w:tgtFrame="_blank" w:history="1">
              <w:r w:rsidR="00545CA6" w:rsidRPr="005A6DD2">
                <w:rPr>
                  <w:rFonts w:ascii="Helvetica" w:eastAsia="Times New Roman" w:hAnsi="Helvetica" w:cs="Helvetica"/>
                  <w:color w:val="337AB7"/>
                  <w:sz w:val="18"/>
                  <w:szCs w:val="18"/>
                </w:rPr>
                <w:t>EXS 408 Physiology of Sport and Exercise - 3 credits</w:t>
              </w:r>
            </w:hyperlink>
          </w:p>
        </w:tc>
      </w:tr>
      <w:tr w:rsidR="00545CA6" w:rsidTr="00EB479C">
        <w:trPr>
          <w:gridAfter w:val="1"/>
          <w:wAfter w:w="60" w:type="dxa"/>
        </w:trPr>
        <w:tc>
          <w:tcPr>
            <w:tcW w:w="805" w:type="dxa"/>
          </w:tcPr>
          <w:p w:rsidR="00545CA6" w:rsidRPr="00EB479C" w:rsidRDefault="00BD50AD"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3.45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77" w:tgtFrame="_blank" w:history="1">
              <w:r w:rsidR="00545CA6">
                <w:rPr>
                  <w:rStyle w:val="Hyperlink"/>
                  <w:rFonts w:ascii="Helvetica" w:hAnsi="Helvetica" w:cs="Helvetica"/>
                  <w:color w:val="337AB7"/>
                  <w:sz w:val="18"/>
                  <w:szCs w:val="18"/>
                </w:rPr>
                <w:t>EXS 409 Clinical Exercise Physiology - 3 credits</w:t>
              </w:r>
            </w:hyperlink>
          </w:p>
        </w:tc>
      </w:tr>
      <w:tr w:rsidR="00545CA6" w:rsidRPr="005A6DD2" w:rsidTr="00EB479C">
        <w:trPr>
          <w:gridAfter w:val="1"/>
          <w:wAfter w:w="60" w:type="dxa"/>
        </w:trPr>
        <w:tc>
          <w:tcPr>
            <w:tcW w:w="805" w:type="dxa"/>
          </w:tcPr>
          <w:p w:rsidR="00545CA6" w:rsidRPr="00EB479C" w:rsidRDefault="00BD50AD"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3.46</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78" w:tgtFrame="_blank" w:history="1">
              <w:r w:rsidR="00545CA6" w:rsidRPr="005A6DD2">
                <w:rPr>
                  <w:rFonts w:ascii="Helvetica" w:eastAsia="Times New Roman" w:hAnsi="Helvetica" w:cs="Helvetica"/>
                  <w:color w:val="337AB7"/>
                  <w:sz w:val="18"/>
                  <w:szCs w:val="18"/>
                </w:rPr>
                <w:t>EXS 411 Research Methods in Exercise Science - 3 credits</w:t>
              </w:r>
            </w:hyperlink>
          </w:p>
        </w:tc>
      </w:tr>
      <w:tr w:rsidR="00545CA6" w:rsidTr="00EB479C">
        <w:trPr>
          <w:gridAfter w:val="1"/>
          <w:wAfter w:w="60" w:type="dxa"/>
        </w:trPr>
        <w:tc>
          <w:tcPr>
            <w:tcW w:w="805" w:type="dxa"/>
          </w:tcPr>
          <w:p w:rsidR="00545CA6" w:rsidRPr="00EB479C" w:rsidRDefault="00BD50AD"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3.47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79" w:tgtFrame="_blank" w:history="1">
              <w:r w:rsidR="00545CA6">
                <w:rPr>
                  <w:rStyle w:val="Hyperlink"/>
                  <w:rFonts w:ascii="Helvetica" w:hAnsi="Helvetica" w:cs="Helvetica"/>
                  <w:color w:val="337AB7"/>
                  <w:sz w:val="18"/>
                  <w:szCs w:val="18"/>
                </w:rPr>
                <w:t>EXS 415 Fitness Assessment and Exercise Prescription - 3 credits</w:t>
              </w:r>
            </w:hyperlink>
          </w:p>
        </w:tc>
      </w:tr>
      <w:tr w:rsidR="00545CA6" w:rsidRPr="005A6DD2" w:rsidTr="00EB479C">
        <w:trPr>
          <w:gridAfter w:val="1"/>
          <w:wAfter w:w="60" w:type="dxa"/>
        </w:trPr>
        <w:tc>
          <w:tcPr>
            <w:tcW w:w="805" w:type="dxa"/>
          </w:tcPr>
          <w:p w:rsidR="00545CA6" w:rsidRPr="00EB479C" w:rsidRDefault="00BD50AD"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3.48</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80" w:tgtFrame="_blank" w:history="1">
              <w:r w:rsidR="00545CA6" w:rsidRPr="005A6DD2">
                <w:rPr>
                  <w:rFonts w:ascii="Helvetica" w:eastAsia="Times New Roman" w:hAnsi="Helvetica" w:cs="Helvetica"/>
                  <w:color w:val="337AB7"/>
                  <w:sz w:val="18"/>
                  <w:szCs w:val="18"/>
                </w:rPr>
                <w:t>EXS 417 Prevention and Care in Sports Medicine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3.49</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81" w:tgtFrame="_blank" w:history="1">
              <w:r w:rsidR="00545CA6" w:rsidRPr="005A6DD2">
                <w:rPr>
                  <w:rFonts w:ascii="Helvetica" w:eastAsia="Times New Roman" w:hAnsi="Helvetica" w:cs="Helvetica"/>
                  <w:color w:val="337AB7"/>
                  <w:sz w:val="18"/>
                  <w:szCs w:val="18"/>
                </w:rPr>
                <w:t>EXS 421 Pharmacology in Sports Medicine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3.50</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82" w:tgtFrame="_blank" w:history="1">
              <w:r w:rsidR="00545CA6">
                <w:rPr>
                  <w:rStyle w:val="Hyperlink"/>
                  <w:rFonts w:ascii="Helvetica" w:hAnsi="Helvetica" w:cs="Helvetica"/>
                  <w:color w:val="337AB7"/>
                  <w:sz w:val="18"/>
                  <w:szCs w:val="18"/>
                </w:rPr>
                <w:t>EXS 500 Pre-Clinical in Athletic Training - 2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3.51</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83" w:tgtFrame="_blank" w:history="1">
              <w:r w:rsidR="00545CA6" w:rsidRPr="005A6DD2">
                <w:rPr>
                  <w:rFonts w:ascii="Helvetica" w:eastAsia="Times New Roman" w:hAnsi="Helvetica" w:cs="Helvetica"/>
                  <w:color w:val="337AB7"/>
                  <w:sz w:val="18"/>
                  <w:szCs w:val="18"/>
                </w:rPr>
                <w:t>EXS 501 Clinical I: Acute Care &amp; Emergency Medicine - 2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84" w:tgtFrame="_blank" w:history="1">
              <w:r w:rsidR="00545CA6">
                <w:rPr>
                  <w:rStyle w:val="Hyperlink"/>
                  <w:rFonts w:ascii="Helvetica" w:hAnsi="Helvetica" w:cs="Helvetica"/>
                  <w:color w:val="337AB7"/>
                  <w:sz w:val="18"/>
                  <w:szCs w:val="18"/>
                </w:rPr>
                <w:t>EXS 502 Clinical II: Rehabilitation - 2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85" w:tgtFrame="_blank" w:history="1">
              <w:r w:rsidR="00545CA6">
                <w:rPr>
                  <w:rStyle w:val="Hyperlink"/>
                  <w:rFonts w:ascii="Helvetica" w:hAnsi="Helvetica" w:cs="Helvetica"/>
                  <w:color w:val="337AB7"/>
                  <w:sz w:val="18"/>
                  <w:szCs w:val="18"/>
                </w:rPr>
                <w:t>EXS 503 Clinical III: Orthopedics - 2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86" w:tgtFrame="_blank" w:history="1">
              <w:r w:rsidR="00545CA6">
                <w:rPr>
                  <w:rStyle w:val="Hyperlink"/>
                  <w:rFonts w:ascii="Helvetica" w:hAnsi="Helvetica" w:cs="Helvetica"/>
                  <w:color w:val="337AB7"/>
                  <w:sz w:val="18"/>
                  <w:szCs w:val="18"/>
                </w:rPr>
                <w:t>EXS 504 Clinical IV: PPE/Pre-Season Experience - 2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3.55</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87" w:tgtFrame="_blank" w:history="1">
              <w:r w:rsidR="00545CA6" w:rsidRPr="005A6DD2">
                <w:rPr>
                  <w:rFonts w:ascii="Helvetica" w:eastAsia="Times New Roman" w:hAnsi="Helvetica" w:cs="Helvetica"/>
                  <w:color w:val="337AB7"/>
                  <w:sz w:val="18"/>
                  <w:szCs w:val="18"/>
                </w:rPr>
                <w:t>EXS 505 Clinical V: General Medical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3.56</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88" w:tgtFrame="_blank" w:history="1">
              <w:r w:rsidR="00545CA6" w:rsidRPr="005A6DD2">
                <w:rPr>
                  <w:rFonts w:ascii="Helvetica" w:eastAsia="Times New Roman" w:hAnsi="Helvetica" w:cs="Helvetica"/>
                  <w:color w:val="337AB7"/>
                  <w:sz w:val="18"/>
                  <w:szCs w:val="18"/>
                </w:rPr>
                <w:t>EXS 506 Clinical VI: Non-Sport &amp; Adolescent - 6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89" w:tgtFrame="_blank" w:history="1">
              <w:r w:rsidR="00545CA6">
                <w:rPr>
                  <w:rStyle w:val="Hyperlink"/>
                  <w:rFonts w:ascii="Helvetica" w:hAnsi="Helvetica" w:cs="Helvetica"/>
                  <w:color w:val="337AB7"/>
                  <w:sz w:val="18"/>
                  <w:szCs w:val="18"/>
                </w:rPr>
                <w:t>EXS 512 Principles of Professional Practice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0" w:tgtFrame="_blank" w:history="1">
              <w:r w:rsidR="00545CA6">
                <w:rPr>
                  <w:rStyle w:val="Hyperlink"/>
                  <w:rFonts w:ascii="Helvetica" w:hAnsi="Helvetica" w:cs="Helvetica"/>
                  <w:color w:val="337AB7"/>
                  <w:sz w:val="18"/>
                  <w:szCs w:val="18"/>
                </w:rPr>
                <w:t>EXS 513 Organization &amp; Administration in Sports Medicine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3.59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1" w:tgtFrame="_blank" w:history="1">
              <w:r w:rsidR="00545CA6">
                <w:rPr>
                  <w:rStyle w:val="Hyperlink"/>
                  <w:rFonts w:ascii="Helvetica" w:hAnsi="Helvetica" w:cs="Helvetica"/>
                  <w:color w:val="337AB7"/>
                  <w:sz w:val="18"/>
                  <w:szCs w:val="18"/>
                </w:rPr>
                <w:t>EXS 517 Prevention and Care in Sports Medicine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3.60</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2" w:tgtFrame="_blank" w:history="1">
              <w:r w:rsidR="00545CA6">
                <w:rPr>
                  <w:rStyle w:val="Hyperlink"/>
                  <w:rFonts w:ascii="Helvetica" w:hAnsi="Helvetica" w:cs="Helvetica"/>
                  <w:color w:val="337AB7"/>
                  <w:sz w:val="18"/>
                  <w:szCs w:val="18"/>
                </w:rPr>
                <w:t>EXS 518 Clinical Application of Prevention &amp; Care in Sports Medicine - 1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3" w:tgtFrame="_blank" w:history="1">
              <w:r w:rsidR="00545CA6">
                <w:rPr>
                  <w:rStyle w:val="Hyperlink"/>
                  <w:rFonts w:ascii="Helvetica" w:hAnsi="Helvetica" w:cs="Helvetica"/>
                  <w:color w:val="337AB7"/>
                  <w:sz w:val="18"/>
                  <w:szCs w:val="18"/>
                </w:rPr>
                <w:t>EXS 519 Seminar in Emergency Medicine in Sport - 1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4" w:tgtFrame="_blank" w:history="1">
              <w:r w:rsidR="00545CA6">
                <w:rPr>
                  <w:rStyle w:val="Hyperlink"/>
                  <w:rFonts w:ascii="Helvetica" w:hAnsi="Helvetica" w:cs="Helvetica"/>
                  <w:color w:val="337AB7"/>
                  <w:sz w:val="18"/>
                  <w:szCs w:val="18"/>
                </w:rPr>
                <w:t>EXS 521 Pharmacology in Sports Medicine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5" w:tgtFrame="_blank" w:history="1">
              <w:r w:rsidR="00545CA6">
                <w:rPr>
                  <w:rStyle w:val="Hyperlink"/>
                  <w:rFonts w:ascii="Helvetica" w:hAnsi="Helvetica" w:cs="Helvetica"/>
                  <w:color w:val="337AB7"/>
                  <w:sz w:val="18"/>
                  <w:szCs w:val="18"/>
                </w:rPr>
                <w:t>EXS 527 Therapeutic Exercise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6" w:tgtFrame="_blank" w:history="1">
              <w:r w:rsidR="00545CA6">
                <w:rPr>
                  <w:rStyle w:val="Hyperlink"/>
                  <w:rFonts w:ascii="Helvetica" w:hAnsi="Helvetica" w:cs="Helvetica"/>
                  <w:color w:val="337AB7"/>
                  <w:sz w:val="18"/>
                  <w:szCs w:val="18"/>
                </w:rPr>
                <w:t>EXS 528 Clinical Exam &amp; Diagnosis in Sports Medicine I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7" w:tgtFrame="_blank" w:history="1">
              <w:r w:rsidR="00545CA6">
                <w:rPr>
                  <w:rStyle w:val="Hyperlink"/>
                  <w:rFonts w:ascii="Helvetica" w:hAnsi="Helvetica" w:cs="Helvetica"/>
                  <w:color w:val="337AB7"/>
                  <w:sz w:val="18"/>
                  <w:szCs w:val="18"/>
                </w:rPr>
                <w:t>EXS 529 Clinical Exam &amp; Diagnosis in Sports Medicine II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3.66</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98" w:tgtFrame="_blank" w:history="1">
              <w:r w:rsidR="00545CA6" w:rsidRPr="005A6DD2">
                <w:rPr>
                  <w:rFonts w:ascii="Helvetica" w:eastAsia="Times New Roman" w:hAnsi="Helvetica" w:cs="Helvetica"/>
                  <w:color w:val="337AB7"/>
                  <w:sz w:val="18"/>
                  <w:szCs w:val="18"/>
                </w:rPr>
                <w:t>EXS 532 Psychology of Injury &amp; Rehabilitation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99" w:tgtFrame="_blank" w:history="1">
              <w:r w:rsidR="00545CA6">
                <w:rPr>
                  <w:rStyle w:val="Hyperlink"/>
                  <w:rFonts w:ascii="Helvetica" w:hAnsi="Helvetica" w:cs="Helvetica"/>
                  <w:color w:val="337AB7"/>
                  <w:sz w:val="18"/>
                  <w:szCs w:val="18"/>
                </w:rPr>
                <w:t>EXS 540 Therapeutic Interventions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3.68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00" w:tgtFrame="_blank" w:history="1">
              <w:r w:rsidR="00545CA6">
                <w:rPr>
                  <w:rStyle w:val="Hyperlink"/>
                  <w:rFonts w:ascii="Helvetica" w:hAnsi="Helvetica" w:cs="Helvetica"/>
                  <w:color w:val="337AB7"/>
                  <w:sz w:val="18"/>
                  <w:szCs w:val="18"/>
                </w:rPr>
                <w:t>EXS 590 Capstone Experience in Athletic Training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3.69</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Program</w:t>
            </w:r>
          </w:p>
        </w:tc>
        <w:tc>
          <w:tcPr>
            <w:tcW w:w="6570" w:type="dxa"/>
          </w:tcPr>
          <w:p w:rsidR="00545CA6" w:rsidRPr="005A6DD2" w:rsidRDefault="00EF5420" w:rsidP="00545CA6">
            <w:pPr>
              <w:rPr>
                <w:rFonts w:ascii="Helvetica" w:eastAsia="Times New Roman" w:hAnsi="Helvetica" w:cs="Helvetica"/>
                <w:color w:val="252525"/>
                <w:sz w:val="18"/>
                <w:szCs w:val="18"/>
              </w:rPr>
            </w:pPr>
            <w:hyperlink r:id="rId101" w:tgtFrame="_blank" w:history="1">
              <w:r w:rsidR="00545CA6" w:rsidRPr="005A6DD2">
                <w:rPr>
                  <w:rFonts w:ascii="Helvetica" w:eastAsia="Times New Roman" w:hAnsi="Helvetica" w:cs="Helvetica"/>
                  <w:color w:val="337AB7"/>
                  <w:sz w:val="18"/>
                  <w:szCs w:val="18"/>
                </w:rPr>
                <w:t>Masters in Athletic Training (MSAT)</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3.70</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2" w:tgtFrame="_blank" w:history="1">
              <w:r w:rsidR="00545CA6">
                <w:rPr>
                  <w:rStyle w:val="Hyperlink"/>
                  <w:rFonts w:ascii="Helvetica" w:hAnsi="Helvetica" w:cs="Helvetica"/>
                  <w:color w:val="337AB7"/>
                  <w:sz w:val="18"/>
                  <w:szCs w:val="18"/>
                </w:rPr>
                <w:t>NRSE 110 Introduction to Nursing Theories - 2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3" w:tgtFrame="_blank" w:history="1">
              <w:r w:rsidR="00545CA6">
                <w:rPr>
                  <w:rStyle w:val="Hyperlink"/>
                  <w:rFonts w:ascii="Helvetica" w:hAnsi="Helvetica" w:cs="Helvetica"/>
                  <w:color w:val="337AB7"/>
                  <w:sz w:val="18"/>
                  <w:szCs w:val="18"/>
                </w:rPr>
                <w:t>NRSE 150 Nutrition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4" w:tgtFrame="_blank" w:history="1">
              <w:r w:rsidR="00545CA6">
                <w:rPr>
                  <w:rStyle w:val="Hyperlink"/>
                  <w:rFonts w:ascii="Helvetica" w:hAnsi="Helvetica" w:cs="Helvetica"/>
                  <w:color w:val="337AB7"/>
                  <w:sz w:val="18"/>
                  <w:szCs w:val="18"/>
                </w:rPr>
                <w:t>NRSE 210 Health Assessment - 4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5" w:tgtFrame="_blank" w:history="1">
              <w:r w:rsidR="00545CA6">
                <w:rPr>
                  <w:rStyle w:val="Hyperlink"/>
                  <w:rFonts w:ascii="Helvetica" w:hAnsi="Helvetica" w:cs="Helvetica"/>
                  <w:color w:val="337AB7"/>
                  <w:sz w:val="18"/>
                  <w:szCs w:val="18"/>
                </w:rPr>
                <w:t>NRSE 310 Altered Health Concepts and Therapeutic Interventions - 4 credits</w:t>
              </w:r>
            </w:hyperlink>
          </w:p>
        </w:tc>
      </w:tr>
      <w:tr w:rsidR="00545CA6" w:rsidTr="00EB479C">
        <w:trPr>
          <w:gridAfter w:val="1"/>
          <w:wAfter w:w="60" w:type="dxa"/>
          <w:trHeight w:val="404"/>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6" w:tgtFrame="_blank" w:history="1">
              <w:r w:rsidR="00545CA6">
                <w:rPr>
                  <w:rStyle w:val="Hyperlink"/>
                  <w:rFonts w:ascii="Helvetica" w:hAnsi="Helvetica" w:cs="Helvetica"/>
                  <w:color w:val="337AB7"/>
                  <w:sz w:val="18"/>
                  <w:szCs w:val="18"/>
                </w:rPr>
                <w:t>PE 144 College Wellness - 2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07" w:tgtFrame="_blank" w:history="1">
              <w:r w:rsidR="00545CA6">
                <w:rPr>
                  <w:rStyle w:val="Hyperlink"/>
                  <w:rFonts w:ascii="Helvetica" w:hAnsi="Helvetica" w:cs="Helvetica"/>
                  <w:color w:val="337AB7"/>
                  <w:sz w:val="18"/>
                  <w:szCs w:val="18"/>
                </w:rPr>
                <w:t>PE 560 Mindfulness in Education &amp; Healthcare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8" w:tgtFrame="_blank" w:history="1">
              <w:r w:rsidR="00545CA6">
                <w:rPr>
                  <w:rStyle w:val="Hyperlink"/>
                  <w:rFonts w:ascii="Helvetica" w:hAnsi="Helvetica" w:cs="Helvetica"/>
                  <w:color w:val="337AB7"/>
                  <w:sz w:val="18"/>
                  <w:szCs w:val="18"/>
                </w:rPr>
                <w:t>PE 597 Research in Physical Education and Exercise Science I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09" w:tgtFrame="_blank" w:history="1">
              <w:r w:rsidR="00545CA6">
                <w:rPr>
                  <w:rStyle w:val="Hyperlink"/>
                  <w:rFonts w:ascii="Helvetica" w:hAnsi="Helvetica" w:cs="Helvetica"/>
                  <w:color w:val="337AB7"/>
                  <w:sz w:val="18"/>
                  <w:szCs w:val="18"/>
                </w:rPr>
                <w:t>PE 598 Research in Physical Education and Exercise Science II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545CA6" w:rsidRDefault="00EF5420" w:rsidP="00545CA6">
            <w:pPr>
              <w:rPr>
                <w:rFonts w:ascii="Helvetica" w:hAnsi="Helvetica" w:cs="Helvetica"/>
                <w:color w:val="252525"/>
                <w:sz w:val="18"/>
                <w:szCs w:val="18"/>
              </w:rPr>
            </w:pPr>
            <w:hyperlink r:id="rId110" w:tgtFrame="_blank" w:history="1">
              <w:r w:rsidR="00545CA6">
                <w:rPr>
                  <w:rStyle w:val="Hyperlink"/>
                  <w:rFonts w:ascii="Helvetica" w:hAnsi="Helvetica" w:cs="Helvetica"/>
                  <w:color w:val="337AB7"/>
                  <w:sz w:val="18"/>
                  <w:szCs w:val="18"/>
                </w:rPr>
                <w:t>Sixth-Year Certificate in Educational Leadership</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3.79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11" w:tgtFrame="_blank" w:history="1">
              <w:r w:rsidR="00545CA6">
                <w:rPr>
                  <w:rStyle w:val="Hyperlink"/>
                  <w:rFonts w:ascii="Helvetica" w:hAnsi="Helvetica" w:cs="Helvetica"/>
                  <w:color w:val="337AB7"/>
                  <w:sz w:val="18"/>
                  <w:szCs w:val="18"/>
                </w:rPr>
                <w:t>SPED 582 Supervision of Special Education Teaching I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3.80</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CC4328">
            <w:pPr>
              <w:rPr>
                <w:rFonts w:ascii="Helvetica" w:eastAsia="Times New Roman" w:hAnsi="Helvetica" w:cs="Helvetica"/>
                <w:color w:val="252525"/>
                <w:sz w:val="18"/>
                <w:szCs w:val="18"/>
              </w:rPr>
            </w:pPr>
            <w:hyperlink r:id="rId112" w:tgtFrame="_blank" w:history="1">
              <w:r w:rsidR="00545CA6" w:rsidRPr="005A6DD2">
                <w:rPr>
                  <w:rFonts w:ascii="Helvetica" w:eastAsia="Times New Roman" w:hAnsi="Helvetica" w:cs="Helvetica"/>
                  <w:color w:val="337AB7"/>
                  <w:sz w:val="18"/>
                  <w:szCs w:val="18"/>
                </w:rPr>
                <w:t>SPED 583 Sup</w:t>
              </w:r>
              <w:r w:rsidR="00545CA6" w:rsidRPr="005A6DD2">
                <w:rPr>
                  <w:rFonts w:ascii="Helvetica" w:eastAsia="Times New Roman" w:hAnsi="Helvetica" w:cs="Helvetica"/>
                  <w:color w:val="337AB7"/>
                  <w:sz w:val="18"/>
                  <w:szCs w:val="18"/>
                </w:rPr>
                <w:t>ervision of Special Edu</w:t>
              </w:r>
              <w:bookmarkStart w:id="0" w:name="_GoBack"/>
              <w:bookmarkEnd w:id="0"/>
              <w:r w:rsidR="00545CA6" w:rsidRPr="005A6DD2">
                <w:rPr>
                  <w:rFonts w:ascii="Helvetica" w:eastAsia="Times New Roman" w:hAnsi="Helvetica" w:cs="Helvetica"/>
                  <w:color w:val="337AB7"/>
                  <w:sz w:val="18"/>
                  <w:szCs w:val="18"/>
                </w:rPr>
                <w:t xml:space="preserve">cation Teaching II </w:t>
              </w:r>
              <w:r w:rsidR="00CC4328">
                <w:rPr>
                  <w:rFonts w:ascii="Helvetica" w:eastAsia="Times New Roman" w:hAnsi="Helvetica" w:cs="Helvetica"/>
                  <w:color w:val="337AB7"/>
                  <w:sz w:val="18"/>
                  <w:szCs w:val="18"/>
                </w:rPr>
                <w:t>–</w:t>
              </w:r>
              <w:r w:rsidR="00545CA6" w:rsidRPr="005A6DD2">
                <w:rPr>
                  <w:rFonts w:ascii="Helvetica" w:eastAsia="Times New Roman" w:hAnsi="Helvetica" w:cs="Helvetica"/>
                  <w:color w:val="337AB7"/>
                  <w:sz w:val="18"/>
                  <w:szCs w:val="18"/>
                </w:rPr>
                <w:t xml:space="preserve"> </w:t>
              </w:r>
              <w:r w:rsidR="00CC4328">
                <w:rPr>
                  <w:rFonts w:ascii="Helvetica" w:eastAsia="Times New Roman" w:hAnsi="Helvetica" w:cs="Helvetica"/>
                  <w:color w:val="337AB7"/>
                  <w:sz w:val="18"/>
                  <w:szCs w:val="18"/>
                </w:rPr>
                <w:t>3</w:t>
              </w:r>
            </w:hyperlink>
            <w:r w:rsidR="00CC4328">
              <w:rPr>
                <w:rFonts w:ascii="Helvetica" w:eastAsia="Times New Roman" w:hAnsi="Helvetica" w:cs="Helvetica"/>
                <w:color w:val="337AB7"/>
                <w:sz w:val="18"/>
                <w:szCs w:val="18"/>
              </w:rPr>
              <w:t xml:space="preserve"> credits</w:t>
            </w:r>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3.81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13" w:tgtFrame="_blank" w:history="1">
              <w:r w:rsidR="00545CA6">
                <w:rPr>
                  <w:rStyle w:val="Hyperlink"/>
                  <w:rFonts w:ascii="Helvetica" w:hAnsi="Helvetica" w:cs="Helvetica"/>
                  <w:color w:val="337AB7"/>
                  <w:sz w:val="18"/>
                  <w:szCs w:val="18"/>
                </w:rPr>
                <w:t>SPED 592 Effective Leadership for Equitable and Inclusive Schools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3.82</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114" w:tgtFrame="_blank" w:history="1">
              <w:r w:rsidR="00545CA6" w:rsidRPr="005A6DD2">
                <w:rPr>
                  <w:rFonts w:ascii="Helvetica" w:eastAsia="Times New Roman" w:hAnsi="Helvetica" w:cs="Helvetica"/>
                  <w:color w:val="337AB7"/>
                  <w:sz w:val="18"/>
                  <w:szCs w:val="18"/>
                </w:rPr>
                <w:t>SPED 605 Special Education Leadership in Teaching and Learning I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3.83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15" w:tgtFrame="_blank" w:history="1">
              <w:r w:rsidR="00545CA6">
                <w:rPr>
                  <w:rStyle w:val="Hyperlink"/>
                  <w:rFonts w:ascii="Helvetica" w:hAnsi="Helvetica" w:cs="Helvetica"/>
                  <w:color w:val="337AB7"/>
                  <w:sz w:val="18"/>
                  <w:szCs w:val="18"/>
                </w:rPr>
                <w:t>SPED 620 Collaborative Leadership for Special Education Leaders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3.84</w:t>
            </w:r>
          </w:p>
        </w:tc>
        <w:tc>
          <w:tcPr>
            <w:tcW w:w="1710" w:type="dxa"/>
          </w:tcPr>
          <w:p w:rsidR="00545CA6" w:rsidRPr="005A6DD2" w:rsidRDefault="00545CA6" w:rsidP="00545CA6">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6570" w:type="dxa"/>
          </w:tcPr>
          <w:p w:rsidR="00545CA6" w:rsidRPr="005A6DD2" w:rsidRDefault="00EF5420" w:rsidP="00545CA6">
            <w:pPr>
              <w:rPr>
                <w:rFonts w:ascii="Helvetica" w:eastAsia="Times New Roman" w:hAnsi="Helvetica" w:cs="Helvetica"/>
                <w:color w:val="252525"/>
                <w:sz w:val="18"/>
                <w:szCs w:val="18"/>
              </w:rPr>
            </w:pPr>
            <w:hyperlink r:id="rId116" w:tgtFrame="_blank" w:history="1">
              <w:r w:rsidR="00545CA6" w:rsidRPr="005A6DD2">
                <w:rPr>
                  <w:rFonts w:ascii="Helvetica" w:eastAsia="Times New Roman" w:hAnsi="Helvetica" w:cs="Helvetica"/>
                  <w:color w:val="337AB7"/>
                  <w:sz w:val="18"/>
                  <w:szCs w:val="18"/>
                </w:rPr>
                <w:t>SPED 630 Special Education Law, Ethics, and Equity - 3 credits</w:t>
              </w:r>
            </w:hyperlink>
          </w:p>
        </w:tc>
      </w:tr>
      <w:tr w:rsidR="00545CA6" w:rsidRPr="005A6DD2"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3.85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17" w:tgtFrame="_blank" w:history="1">
              <w:r w:rsidR="00545CA6">
                <w:rPr>
                  <w:rStyle w:val="Hyperlink"/>
                  <w:rFonts w:ascii="Helvetica" w:hAnsi="Helvetica" w:cs="Helvetica"/>
                  <w:color w:val="23527C"/>
                  <w:sz w:val="18"/>
                  <w:szCs w:val="18"/>
                </w:rPr>
                <w:t>CJ 594 Capstone Seminar - 1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3.86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545CA6" w:rsidRDefault="00EF5420" w:rsidP="00545CA6">
            <w:pPr>
              <w:rPr>
                <w:rFonts w:ascii="Helvetica" w:hAnsi="Helvetica" w:cs="Helvetica"/>
                <w:color w:val="252525"/>
                <w:sz w:val="18"/>
                <w:szCs w:val="18"/>
              </w:rPr>
            </w:pPr>
            <w:hyperlink r:id="rId118" w:tgtFrame="_blank" w:history="1">
              <w:r w:rsidR="00545CA6">
                <w:rPr>
                  <w:rStyle w:val="Hyperlink"/>
                  <w:rFonts w:ascii="Helvetica" w:hAnsi="Helvetica" w:cs="Helvetica"/>
                  <w:color w:val="337AB7"/>
                  <w:sz w:val="18"/>
                  <w:szCs w:val="18"/>
                </w:rPr>
                <w:t>Criminal Justice M.S.</w:t>
              </w:r>
            </w:hyperlink>
          </w:p>
        </w:tc>
      </w:tr>
      <w:tr w:rsidR="00545CA6" w:rsidRPr="00BB010F"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3.87</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19" w:tgtFrame="_blank" w:history="1">
              <w:r w:rsidR="00545CA6" w:rsidRPr="00BB010F">
                <w:rPr>
                  <w:rFonts w:ascii="Helvetica" w:eastAsia="Times New Roman" w:hAnsi="Helvetica" w:cs="Helvetica"/>
                  <w:color w:val="337AB7"/>
                  <w:sz w:val="18"/>
                  <w:szCs w:val="18"/>
                </w:rPr>
                <w:t>COMM 220 Introduction to History of Film - 3 credits</w:t>
              </w:r>
            </w:hyperlink>
          </w:p>
        </w:tc>
      </w:tr>
      <w:tr w:rsidR="00545CA6" w:rsidTr="00EB479C">
        <w:trPr>
          <w:gridAfter w:val="1"/>
          <w:wAfter w:w="60" w:type="dxa"/>
          <w:trHeight w:val="341"/>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3.88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20" w:tgtFrame="_blank" w:history="1">
              <w:r w:rsidR="00545CA6">
                <w:rPr>
                  <w:rStyle w:val="Hyperlink"/>
                  <w:rFonts w:ascii="Helvetica" w:hAnsi="Helvetica" w:cs="Helvetica"/>
                  <w:color w:val="337AB7"/>
                  <w:sz w:val="18"/>
                  <w:szCs w:val="18"/>
                </w:rPr>
                <w:t>ECON 308 Political Economy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3.89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21" w:tgtFrame="_blank" w:history="1">
              <w:r w:rsidR="00545CA6">
                <w:rPr>
                  <w:rStyle w:val="Hyperlink"/>
                  <w:rFonts w:ascii="Helvetica" w:hAnsi="Helvetica" w:cs="Helvetica"/>
                  <w:color w:val="337AB7"/>
                  <w:sz w:val="18"/>
                  <w:szCs w:val="18"/>
                </w:rPr>
                <w:t>ECON 311 Mathematical Economics II - 3 credits</w:t>
              </w:r>
            </w:hyperlink>
          </w:p>
        </w:tc>
      </w:tr>
      <w:tr w:rsidR="00545CA6" w:rsidRPr="00BB010F"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3.90</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22" w:tgtFrame="_blank" w:history="1">
              <w:r w:rsidR="00545CA6" w:rsidRPr="00BB010F">
                <w:rPr>
                  <w:rFonts w:ascii="Helvetica" w:eastAsia="Times New Roman" w:hAnsi="Helvetica" w:cs="Helvetica"/>
                  <w:color w:val="337AB7"/>
                  <w:sz w:val="18"/>
                  <w:szCs w:val="18"/>
                </w:rPr>
                <w:t>ECON 408 The Great Recession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3.91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23" w:tgtFrame="_blank" w:history="1">
              <w:r w:rsidR="00545CA6">
                <w:rPr>
                  <w:rStyle w:val="Hyperlink"/>
                  <w:rFonts w:ascii="Helvetica" w:hAnsi="Helvetica" w:cs="Helvetica"/>
                  <w:color w:val="337AB7"/>
                  <w:sz w:val="18"/>
                  <w:szCs w:val="18"/>
                </w:rPr>
                <w:t>ECON 420 Urban Economics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3.92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24" w:tgtFrame="_blank" w:history="1">
              <w:r w:rsidR="00545CA6">
                <w:rPr>
                  <w:rStyle w:val="Hyperlink"/>
                  <w:rFonts w:ascii="Helvetica" w:hAnsi="Helvetica" w:cs="Helvetica"/>
                  <w:color w:val="337AB7"/>
                  <w:sz w:val="18"/>
                  <w:szCs w:val="18"/>
                </w:rPr>
                <w:t>ECON 467 Marxian Economics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3.93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25" w:tgtFrame="_blank" w:history="1">
              <w:r w:rsidR="00545CA6">
                <w:rPr>
                  <w:rStyle w:val="Hyperlink"/>
                  <w:rFonts w:ascii="Helvetica" w:hAnsi="Helvetica" w:cs="Helvetica"/>
                  <w:color w:val="337AB7"/>
                  <w:sz w:val="18"/>
                  <w:szCs w:val="18"/>
                </w:rPr>
                <w:t>ECON 475 History of Economic Thought - 3 credits</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3.94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26" w:tgtFrame="_blank" w:history="1">
              <w:r w:rsidR="00545CA6">
                <w:rPr>
                  <w:rStyle w:val="Hyperlink"/>
                  <w:rFonts w:ascii="Helvetica" w:hAnsi="Helvetica" w:cs="Helvetica"/>
                  <w:color w:val="337AB7"/>
                  <w:sz w:val="18"/>
                  <w:szCs w:val="18"/>
                </w:rPr>
                <w:t xml:space="preserve">ECON 486 Applied </w:t>
              </w:r>
              <w:proofErr w:type="spellStart"/>
              <w:r w:rsidR="00545CA6">
                <w:rPr>
                  <w:rStyle w:val="Hyperlink"/>
                  <w:rFonts w:ascii="Helvetica" w:hAnsi="Helvetica" w:cs="Helvetica"/>
                  <w:color w:val="337AB7"/>
                  <w:sz w:val="18"/>
                  <w:szCs w:val="18"/>
                </w:rPr>
                <w:t>Microeconometrics</w:t>
              </w:r>
              <w:proofErr w:type="spellEnd"/>
              <w:r w:rsidR="00545CA6">
                <w:rPr>
                  <w:rStyle w:val="Hyperlink"/>
                  <w:rFonts w:ascii="Helvetica" w:hAnsi="Helvetica" w:cs="Helvetica"/>
                  <w:color w:val="337AB7"/>
                  <w:sz w:val="18"/>
                  <w:szCs w:val="18"/>
                </w:rPr>
                <w:t xml:space="preserve"> - 3.0 credits</w:t>
              </w:r>
            </w:hyperlink>
          </w:p>
        </w:tc>
      </w:tr>
      <w:tr w:rsidR="00545CA6" w:rsidRPr="00BB010F" w:rsidTr="00EB479C">
        <w:trPr>
          <w:gridAfter w:val="1"/>
          <w:wAfter w:w="60" w:type="dxa"/>
        </w:trPr>
        <w:tc>
          <w:tcPr>
            <w:tcW w:w="805" w:type="dxa"/>
          </w:tcPr>
          <w:p w:rsidR="00545CA6" w:rsidRPr="00EB479C" w:rsidRDefault="00032E81" w:rsidP="00545CA6">
            <w:pPr>
              <w:rPr>
                <w:rFonts w:ascii="Times New Roman" w:eastAsia="Times New Roman" w:hAnsi="Times New Roman" w:cs="Times New Roman"/>
                <w:color w:val="252525"/>
                <w:sz w:val="24"/>
                <w:szCs w:val="24"/>
              </w:rPr>
            </w:pPr>
            <w:r w:rsidRPr="00EB479C">
              <w:rPr>
                <w:rFonts w:ascii="Times New Roman" w:eastAsia="Times New Roman" w:hAnsi="Times New Roman" w:cs="Times New Roman"/>
                <w:color w:val="252525"/>
                <w:sz w:val="24"/>
                <w:szCs w:val="24"/>
              </w:rPr>
              <w:t>3.95</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27" w:tgtFrame="_blank" w:history="1">
              <w:r w:rsidR="00545CA6" w:rsidRPr="00BB010F">
                <w:rPr>
                  <w:rFonts w:ascii="Helvetica" w:eastAsia="Times New Roman" w:hAnsi="Helvetica" w:cs="Helvetica"/>
                  <w:color w:val="337AB7"/>
                  <w:sz w:val="18"/>
                  <w:szCs w:val="18"/>
                </w:rPr>
                <w:t xml:space="preserve">ECON </w:t>
              </w:r>
              <w:proofErr w:type="spellStart"/>
              <w:r w:rsidR="00545CA6" w:rsidRPr="00BB010F">
                <w:rPr>
                  <w:rFonts w:ascii="Helvetica" w:eastAsia="Times New Roman" w:hAnsi="Helvetica" w:cs="Helvetica"/>
                  <w:color w:val="337AB7"/>
                  <w:sz w:val="18"/>
                  <w:szCs w:val="18"/>
                </w:rPr>
                <w:t>Econ</w:t>
              </w:r>
              <w:proofErr w:type="spellEnd"/>
              <w:r w:rsidR="00545CA6" w:rsidRPr="00BB010F">
                <w:rPr>
                  <w:rFonts w:ascii="Helvetica" w:eastAsia="Times New Roman" w:hAnsi="Helvetica" w:cs="Helvetica"/>
                  <w:color w:val="337AB7"/>
                  <w:sz w:val="18"/>
                  <w:szCs w:val="18"/>
                </w:rPr>
                <w:t xml:space="preserve"> 310 Mathematical Economics I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3.96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28" w:tgtFrame="_blank" w:history="1">
              <w:r w:rsidR="00545CA6">
                <w:rPr>
                  <w:rStyle w:val="Hyperlink"/>
                  <w:rFonts w:ascii="Helvetica" w:hAnsi="Helvetica" w:cs="Helvetica"/>
                  <w:color w:val="337AB7"/>
                  <w:sz w:val="18"/>
                  <w:szCs w:val="18"/>
                </w:rPr>
                <w:t>ENG 100 Fundamentals of Composition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3.97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29" w:tgtFrame="_blank" w:history="1">
              <w:r w:rsidR="00545CA6">
                <w:rPr>
                  <w:rStyle w:val="Hyperlink"/>
                  <w:rFonts w:ascii="Helvetica" w:hAnsi="Helvetica" w:cs="Helvetica"/>
                  <w:color w:val="337AB7"/>
                  <w:sz w:val="18"/>
                  <w:szCs w:val="18"/>
                </w:rPr>
                <w:t>ESL 100 Fundamentals of Composition for English Learners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3.98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30" w:tgtFrame="_blank" w:history="1">
              <w:r w:rsidR="00545CA6">
                <w:rPr>
                  <w:rStyle w:val="Hyperlink"/>
                  <w:rFonts w:ascii="Helvetica" w:hAnsi="Helvetica" w:cs="Helvetica"/>
                  <w:color w:val="337AB7"/>
                  <w:sz w:val="18"/>
                  <w:szCs w:val="18"/>
                </w:rPr>
                <w:t>ESL 105 Enhanced Introduction to College Writing for English Learners - 3 credits</w:t>
              </w:r>
            </w:hyperlink>
          </w:p>
        </w:tc>
      </w:tr>
      <w:tr w:rsidR="00545CA6" w:rsidRPr="00BB010F" w:rsidTr="00EB479C">
        <w:trPr>
          <w:gridAfter w:val="1"/>
          <w:wAfter w:w="60" w:type="dxa"/>
          <w:trHeight w:val="665"/>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3.99</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New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31" w:tgtFrame="_blank" w:history="1">
              <w:r w:rsidR="00545CA6" w:rsidRPr="00BB010F">
                <w:rPr>
                  <w:rFonts w:ascii="Helvetica" w:eastAsia="Times New Roman" w:hAnsi="Helvetica" w:cs="Helvetica"/>
                  <w:color w:val="337AB7"/>
                  <w:sz w:val="18"/>
                  <w:szCs w:val="18"/>
                </w:rPr>
                <w:t>ESL 105P Enhanced Introduction to College Writing Workshop for English Learners - 2 credits</w:t>
              </w:r>
            </w:hyperlink>
          </w:p>
        </w:tc>
      </w:tr>
      <w:tr w:rsidR="00545CA6" w:rsidTr="00EB479C">
        <w:trPr>
          <w:gridAfter w:val="1"/>
          <w:wAfter w:w="60" w:type="dxa"/>
          <w:trHeight w:val="386"/>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3.100</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32" w:tgtFrame="_blank" w:history="1">
              <w:r w:rsidR="00545CA6">
                <w:rPr>
                  <w:rStyle w:val="Hyperlink"/>
                  <w:rFonts w:ascii="Helvetica" w:hAnsi="Helvetica" w:cs="Helvetica"/>
                  <w:color w:val="337AB7"/>
                  <w:sz w:val="18"/>
                  <w:szCs w:val="18"/>
                </w:rPr>
                <w:t>HIST 252 East Asia since 1800</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33" w:tgtFrame="_blank" w:history="1">
              <w:r w:rsidR="00545CA6">
                <w:rPr>
                  <w:rStyle w:val="Hyperlink"/>
                  <w:rFonts w:ascii="Helvetica" w:hAnsi="Helvetica" w:cs="Helvetica"/>
                  <w:color w:val="337AB7"/>
                  <w:sz w:val="18"/>
                  <w:szCs w:val="18"/>
                </w:rPr>
                <w:t>HIST 325 Anglo-American Legal and Constitutional History, 1550-1789</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34" w:tgtFrame="_blank" w:history="1">
              <w:r w:rsidR="00545CA6">
                <w:rPr>
                  <w:rStyle w:val="Hyperlink"/>
                  <w:rFonts w:ascii="Helvetica" w:hAnsi="Helvetica" w:cs="Helvetica"/>
                  <w:color w:val="337AB7"/>
                  <w:sz w:val="18"/>
                  <w:szCs w:val="18"/>
                </w:rPr>
                <w:t>HIST 326 Anglo-American Legal and Constitutional History, 1607-Present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35" w:tgtFrame="_blank" w:history="1">
              <w:r w:rsidR="00545CA6">
                <w:rPr>
                  <w:rStyle w:val="Hyperlink"/>
                  <w:rFonts w:ascii="Helvetica" w:hAnsi="Helvetica" w:cs="Helvetica"/>
                  <w:color w:val="337AB7"/>
                  <w:sz w:val="18"/>
                  <w:szCs w:val="18"/>
                </w:rPr>
                <w:t>HIST 340 Renaissance &amp; Reformation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36" w:tgtFrame="_blank" w:history="1">
              <w:r w:rsidR="00545CA6">
                <w:rPr>
                  <w:rStyle w:val="Hyperlink"/>
                  <w:rFonts w:ascii="Helvetica" w:hAnsi="Helvetica" w:cs="Helvetica"/>
                  <w:color w:val="337AB7"/>
                  <w:sz w:val="18"/>
                  <w:szCs w:val="18"/>
                </w:rPr>
                <w:t>HIST 342 English History since 1688 - 3 credits</w:t>
              </w:r>
            </w:hyperlink>
          </w:p>
        </w:tc>
      </w:tr>
      <w:tr w:rsidR="00545CA6" w:rsidRPr="00BB010F"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3.105</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37" w:tgtFrame="_blank" w:history="1">
              <w:r w:rsidR="00545CA6" w:rsidRPr="00BB010F">
                <w:rPr>
                  <w:rFonts w:ascii="Helvetica" w:eastAsia="Times New Roman" w:hAnsi="Helvetica" w:cs="Helvetica"/>
                  <w:color w:val="337AB7"/>
                  <w:sz w:val="18"/>
                  <w:szCs w:val="18"/>
                </w:rPr>
                <w:t>HIST 353 History of Modern China</w:t>
              </w:r>
            </w:hyperlink>
          </w:p>
        </w:tc>
      </w:tr>
      <w:tr w:rsidR="00545CA6" w:rsidTr="00EB479C">
        <w:trPr>
          <w:gridAfter w:val="1"/>
          <w:wAfter w:w="60" w:type="dxa"/>
        </w:trPr>
        <w:tc>
          <w:tcPr>
            <w:tcW w:w="805" w:type="dxa"/>
          </w:tcPr>
          <w:p w:rsidR="00545CA6" w:rsidRPr="00EB479C" w:rsidRDefault="00032E81" w:rsidP="00545CA6">
            <w:pPr>
              <w:rPr>
                <w:rFonts w:ascii="Times New Roman" w:hAnsi="Times New Roman" w:cs="Times New Roman"/>
                <w:color w:val="252525"/>
                <w:sz w:val="24"/>
                <w:szCs w:val="24"/>
              </w:rPr>
            </w:pPr>
            <w:r w:rsidRPr="00EB479C">
              <w:rPr>
                <w:rFonts w:ascii="Times New Roman" w:hAnsi="Times New Roman" w:cs="Times New Roman"/>
                <w:color w:val="252525"/>
                <w:sz w:val="24"/>
                <w:szCs w:val="24"/>
              </w:rPr>
              <w:t>3</w:t>
            </w:r>
            <w:r w:rsidR="00C63B29">
              <w:rPr>
                <w:rFonts w:ascii="Times New Roman" w:hAnsi="Times New Roman" w:cs="Times New Roman"/>
                <w:color w:val="252525"/>
                <w:sz w:val="24"/>
                <w:szCs w:val="24"/>
              </w:rPr>
              <w:t>.106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38" w:tgtFrame="_blank" w:history="1">
              <w:r w:rsidR="00545CA6">
                <w:rPr>
                  <w:rStyle w:val="Hyperlink"/>
                  <w:rFonts w:ascii="Helvetica" w:hAnsi="Helvetica" w:cs="Helvetica"/>
                  <w:color w:val="337AB7"/>
                  <w:sz w:val="18"/>
                  <w:szCs w:val="18"/>
                </w:rPr>
                <w:t>HIST 356 History of East Central Europe since 1919</w:t>
              </w:r>
            </w:hyperlink>
          </w:p>
        </w:tc>
      </w:tr>
      <w:tr w:rsidR="00545CA6" w:rsidRPr="00BB010F"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3.107</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39" w:tgtFrame="_blank" w:history="1">
              <w:r w:rsidR="00545CA6" w:rsidRPr="00BB010F">
                <w:rPr>
                  <w:rFonts w:ascii="Helvetica" w:eastAsia="Times New Roman" w:hAnsi="Helvetica" w:cs="Helvetica"/>
                  <w:color w:val="337AB7"/>
                  <w:sz w:val="18"/>
                  <w:szCs w:val="18"/>
                </w:rPr>
                <w:t>HIST 373 The African Diaspora in the Caribbean since 1500</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40" w:tgtFrame="_blank" w:history="1">
              <w:r w:rsidR="00545CA6">
                <w:rPr>
                  <w:rStyle w:val="Hyperlink"/>
                  <w:rFonts w:ascii="Helvetica" w:hAnsi="Helvetica" w:cs="Helvetica"/>
                  <w:color w:val="337AB7"/>
                  <w:sz w:val="18"/>
                  <w:szCs w:val="18"/>
                </w:rPr>
                <w:t>HIST 384 Portugal in Brazil</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3.109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41" w:tgtFrame="_blank" w:history="1">
              <w:r w:rsidR="00545CA6">
                <w:rPr>
                  <w:rStyle w:val="Hyperlink"/>
                  <w:rFonts w:ascii="Helvetica" w:hAnsi="Helvetica" w:cs="Helvetica"/>
                  <w:color w:val="337AB7"/>
                  <w:sz w:val="18"/>
                  <w:szCs w:val="18"/>
                </w:rPr>
                <w:t>HIST 410 Topics in Early American History</w:t>
              </w:r>
            </w:hyperlink>
          </w:p>
        </w:tc>
      </w:tr>
      <w:tr w:rsidR="00545CA6" w:rsidRPr="00BB010F"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3.110</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42" w:tgtFrame="_blank" w:history="1">
              <w:r w:rsidR="00545CA6" w:rsidRPr="00BB010F">
                <w:rPr>
                  <w:rFonts w:ascii="Helvetica" w:eastAsia="Times New Roman" w:hAnsi="Helvetica" w:cs="Helvetica"/>
                  <w:color w:val="337AB7"/>
                  <w:sz w:val="18"/>
                  <w:szCs w:val="18"/>
                </w:rPr>
                <w:t>HIST 421 Britain at the Turn of the 20th Century</w:t>
              </w:r>
            </w:hyperlink>
          </w:p>
        </w:tc>
      </w:tr>
      <w:tr w:rsidR="00545CA6" w:rsidRPr="00BB010F"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3.111</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43" w:tgtFrame="_blank" w:history="1">
              <w:r w:rsidR="00545CA6" w:rsidRPr="00BB010F">
                <w:rPr>
                  <w:rFonts w:ascii="Helvetica" w:eastAsia="Times New Roman" w:hAnsi="Helvetica" w:cs="Helvetica"/>
                  <w:color w:val="337AB7"/>
                  <w:sz w:val="18"/>
                  <w:szCs w:val="18"/>
                </w:rPr>
                <w:t>HIST 438 Medieval Outlaws and Outcasts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44" w:tgtFrame="_blank" w:history="1">
              <w:r w:rsidR="00545CA6">
                <w:rPr>
                  <w:rStyle w:val="Hyperlink"/>
                  <w:rFonts w:ascii="Helvetica" w:hAnsi="Helvetica" w:cs="Helvetica"/>
                  <w:color w:val="337AB7"/>
                  <w:sz w:val="18"/>
                  <w:szCs w:val="18"/>
                </w:rPr>
                <w:t>HIST 462 The New Deal</w:t>
              </w:r>
            </w:hyperlink>
          </w:p>
        </w:tc>
      </w:tr>
      <w:tr w:rsidR="00545CA6" w:rsidRPr="00BB010F"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3.113</w:t>
            </w:r>
          </w:p>
        </w:tc>
        <w:tc>
          <w:tcPr>
            <w:tcW w:w="1710" w:type="dxa"/>
          </w:tcPr>
          <w:p w:rsidR="00545CA6" w:rsidRPr="00BB010F" w:rsidRDefault="00545CA6" w:rsidP="00545CA6">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6570" w:type="dxa"/>
          </w:tcPr>
          <w:p w:rsidR="00545CA6" w:rsidRPr="00BB010F" w:rsidRDefault="00EF5420" w:rsidP="00545CA6">
            <w:pPr>
              <w:rPr>
                <w:rFonts w:ascii="Helvetica" w:eastAsia="Times New Roman" w:hAnsi="Helvetica" w:cs="Helvetica"/>
                <w:color w:val="252525"/>
                <w:sz w:val="18"/>
                <w:szCs w:val="18"/>
              </w:rPr>
            </w:pPr>
            <w:hyperlink r:id="rId145" w:tgtFrame="_blank" w:history="1">
              <w:r w:rsidR="00545CA6" w:rsidRPr="00BB010F">
                <w:rPr>
                  <w:rFonts w:ascii="Helvetica" w:eastAsia="Times New Roman" w:hAnsi="Helvetica" w:cs="Helvetica"/>
                  <w:color w:val="337AB7"/>
                  <w:sz w:val="18"/>
                  <w:szCs w:val="18"/>
                </w:rPr>
                <w:t>HIST 465 Economic History of the United States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3.114</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46" w:tgtFrame="_blank" w:history="1">
              <w:r w:rsidR="00545CA6">
                <w:rPr>
                  <w:rStyle w:val="Hyperlink"/>
                  <w:rFonts w:ascii="Helvetica" w:hAnsi="Helvetica" w:cs="Helvetica"/>
                  <w:color w:val="337AB7"/>
                  <w:sz w:val="18"/>
                  <w:szCs w:val="18"/>
                </w:rPr>
                <w:t>HIST 467 Topics in Twentieth-Century U.S. History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3.115</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47" w:tgtFrame="_blank" w:history="1">
              <w:r w:rsidR="00545CA6">
                <w:rPr>
                  <w:rStyle w:val="Hyperlink"/>
                  <w:rFonts w:ascii="Helvetica" w:hAnsi="Helvetica" w:cs="Helvetica"/>
                  <w:color w:val="337AB7"/>
                  <w:sz w:val="18"/>
                  <w:szCs w:val="18"/>
                </w:rPr>
                <w:t>HIST 545 Seminar in African History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3.116</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48" w:tgtFrame="_blank" w:history="1">
              <w:r w:rsidR="00545CA6">
                <w:rPr>
                  <w:rStyle w:val="Hyperlink"/>
                  <w:rFonts w:ascii="Helvetica" w:hAnsi="Helvetica" w:cs="Helvetica"/>
                  <w:color w:val="337AB7"/>
                  <w:sz w:val="18"/>
                  <w:szCs w:val="18"/>
                </w:rPr>
                <w:t>LTN 250 Latina Identity and Empowerment - 3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3.117</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49" w:tgtFrame="_blank" w:history="1">
              <w:r w:rsidR="00545CA6">
                <w:rPr>
                  <w:rStyle w:val="Hyperlink"/>
                  <w:rFonts w:ascii="Helvetica" w:hAnsi="Helvetica" w:cs="Helvetica"/>
                  <w:color w:val="337AB7"/>
                  <w:sz w:val="18"/>
                  <w:szCs w:val="18"/>
                </w:rPr>
                <w:t>PHIL 121 Introduction to Philosophy through Literature</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3.118</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50" w:tgtFrame="_blank" w:history="1">
              <w:r w:rsidR="00545CA6">
                <w:rPr>
                  <w:rStyle w:val="Hyperlink"/>
                  <w:rFonts w:ascii="Helvetica" w:hAnsi="Helvetica" w:cs="Helvetica"/>
                  <w:color w:val="337AB7"/>
                  <w:sz w:val="18"/>
                  <w:szCs w:val="18"/>
                </w:rPr>
                <w:t>PHIL 440 Philosophy 440: Thesis Preparation - 1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3.119</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tcPr>
          <w:p w:rsidR="00545CA6" w:rsidRDefault="00EF5420" w:rsidP="00545CA6">
            <w:pPr>
              <w:rPr>
                <w:rFonts w:ascii="Helvetica" w:hAnsi="Helvetica" w:cs="Helvetica"/>
                <w:color w:val="252525"/>
                <w:sz w:val="18"/>
                <w:szCs w:val="18"/>
              </w:rPr>
            </w:pPr>
            <w:hyperlink r:id="rId151" w:tgtFrame="_blank" w:history="1">
              <w:r w:rsidR="00545CA6">
                <w:rPr>
                  <w:rStyle w:val="Hyperlink"/>
                  <w:rFonts w:ascii="Helvetica" w:hAnsi="Helvetica" w:cs="Helvetica"/>
                  <w:color w:val="337AB7"/>
                  <w:sz w:val="18"/>
                  <w:szCs w:val="18"/>
                </w:rPr>
                <w:t>PHIL 440 Project in Practical Ethics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3.120</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545CA6" w:rsidRDefault="00EF5420" w:rsidP="00545CA6">
            <w:pPr>
              <w:rPr>
                <w:rFonts w:ascii="Helvetica" w:hAnsi="Helvetica" w:cs="Helvetica"/>
                <w:color w:val="252525"/>
                <w:sz w:val="18"/>
                <w:szCs w:val="18"/>
              </w:rPr>
            </w:pPr>
            <w:hyperlink r:id="rId152" w:tgtFrame="_blank" w:history="1">
              <w:r w:rsidR="00545CA6">
                <w:rPr>
                  <w:rStyle w:val="Hyperlink"/>
                  <w:rFonts w:ascii="Helvetica" w:hAnsi="Helvetica" w:cs="Helvetica"/>
                  <w:color w:val="337AB7"/>
                  <w:sz w:val="18"/>
                  <w:szCs w:val="18"/>
                </w:rPr>
                <w:t>PHIL 441 Philosophy Honors Thesis - 2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3.121</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545CA6" w:rsidRDefault="00EF5420" w:rsidP="00545CA6">
            <w:pPr>
              <w:rPr>
                <w:rFonts w:ascii="Helvetica" w:hAnsi="Helvetica" w:cs="Helvetica"/>
                <w:color w:val="252525"/>
                <w:sz w:val="18"/>
                <w:szCs w:val="18"/>
              </w:rPr>
            </w:pPr>
            <w:hyperlink r:id="rId153" w:tgtFrame="_blank" w:history="1">
              <w:r w:rsidR="00545CA6">
                <w:rPr>
                  <w:rStyle w:val="Hyperlink"/>
                  <w:rFonts w:ascii="Helvetica" w:hAnsi="Helvetica" w:cs="Helvetica"/>
                  <w:color w:val="337AB7"/>
                  <w:sz w:val="18"/>
                  <w:szCs w:val="18"/>
                </w:rPr>
                <w:t>PHIL 442 Philosophy 442: Thesis Completion - 1 credits</w:t>
              </w:r>
            </w:hyperlink>
          </w:p>
        </w:tc>
      </w:tr>
      <w:tr w:rsidR="00545CA6" w:rsidTr="00EB479C">
        <w:trPr>
          <w:gridAfter w:val="1"/>
          <w:wAfter w:w="60" w:type="dxa"/>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3.122</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545CA6" w:rsidRDefault="00EF5420" w:rsidP="00545CA6">
            <w:pPr>
              <w:rPr>
                <w:rFonts w:ascii="Helvetica" w:hAnsi="Helvetica" w:cs="Helvetica"/>
                <w:color w:val="252525"/>
                <w:sz w:val="18"/>
                <w:szCs w:val="18"/>
              </w:rPr>
            </w:pPr>
            <w:hyperlink r:id="rId154" w:tgtFrame="_blank" w:history="1">
              <w:r w:rsidR="00545CA6">
                <w:rPr>
                  <w:rStyle w:val="Hyperlink"/>
                  <w:rFonts w:ascii="Helvetica" w:hAnsi="Helvetica" w:cs="Helvetica"/>
                  <w:color w:val="337AB7"/>
                  <w:sz w:val="18"/>
                  <w:szCs w:val="18"/>
                </w:rPr>
                <w:t>Philosophy, B.A.</w:t>
              </w:r>
            </w:hyperlink>
          </w:p>
        </w:tc>
      </w:tr>
      <w:tr w:rsidR="00545CA6" w:rsidTr="00EB479C">
        <w:trPr>
          <w:gridAfter w:val="1"/>
          <w:wAfter w:w="60" w:type="dxa"/>
          <w:trHeight w:val="359"/>
        </w:trPr>
        <w:tc>
          <w:tcPr>
            <w:tcW w:w="805" w:type="dxa"/>
          </w:tcPr>
          <w:p w:rsidR="00545CA6" w:rsidRPr="00EB479C" w:rsidRDefault="00C63B29" w:rsidP="00545CA6">
            <w:pPr>
              <w:rPr>
                <w:rFonts w:ascii="Times New Roman" w:hAnsi="Times New Roman" w:cs="Times New Roman"/>
                <w:color w:val="252525"/>
                <w:sz w:val="24"/>
                <w:szCs w:val="24"/>
              </w:rPr>
            </w:pPr>
            <w:r>
              <w:rPr>
                <w:rFonts w:ascii="Times New Roman" w:hAnsi="Times New Roman" w:cs="Times New Roman"/>
                <w:color w:val="252525"/>
                <w:sz w:val="24"/>
                <w:szCs w:val="24"/>
              </w:rPr>
              <w:t>3.123</w:t>
            </w:r>
          </w:p>
        </w:tc>
        <w:tc>
          <w:tcPr>
            <w:tcW w:w="1710" w:type="dxa"/>
          </w:tcPr>
          <w:p w:rsidR="00545CA6" w:rsidRDefault="00545CA6" w:rsidP="00545CA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545CA6" w:rsidRDefault="00EF5420" w:rsidP="00545CA6">
            <w:pPr>
              <w:rPr>
                <w:rFonts w:ascii="Helvetica" w:hAnsi="Helvetica" w:cs="Helvetica"/>
                <w:color w:val="252525"/>
                <w:sz w:val="18"/>
                <w:szCs w:val="18"/>
              </w:rPr>
            </w:pPr>
            <w:hyperlink r:id="rId155" w:tgtFrame="_blank" w:history="1">
              <w:r w:rsidR="00545CA6">
                <w:rPr>
                  <w:rStyle w:val="Hyperlink"/>
                  <w:rFonts w:ascii="Helvetica" w:hAnsi="Helvetica" w:cs="Helvetica"/>
                  <w:color w:val="337AB7"/>
                  <w:sz w:val="18"/>
                  <w:szCs w:val="18"/>
                </w:rPr>
                <w:t>Political Science Minor</w:t>
              </w:r>
            </w:hyperlink>
          </w:p>
        </w:tc>
      </w:tr>
      <w:tr w:rsidR="00545CA6" w:rsidRPr="00233513" w:rsidTr="00EB479C">
        <w:trPr>
          <w:gridAfter w:val="1"/>
          <w:wAfter w:w="60" w:type="dxa"/>
        </w:trPr>
        <w:tc>
          <w:tcPr>
            <w:tcW w:w="805" w:type="dxa"/>
          </w:tcPr>
          <w:p w:rsidR="00545CA6" w:rsidRPr="00EB479C" w:rsidRDefault="00C63B29" w:rsidP="00545CA6">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3.124</w:t>
            </w:r>
          </w:p>
        </w:tc>
        <w:tc>
          <w:tcPr>
            <w:tcW w:w="1710" w:type="dxa"/>
          </w:tcPr>
          <w:p w:rsidR="00545CA6" w:rsidRPr="00233513" w:rsidRDefault="00545CA6" w:rsidP="00545CA6">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Program</w:t>
            </w:r>
          </w:p>
        </w:tc>
        <w:tc>
          <w:tcPr>
            <w:tcW w:w="6570" w:type="dxa"/>
          </w:tcPr>
          <w:p w:rsidR="00545CA6" w:rsidRPr="00233513" w:rsidRDefault="00EF5420" w:rsidP="00545CA6">
            <w:pPr>
              <w:rPr>
                <w:rFonts w:ascii="Helvetica" w:eastAsia="Times New Roman" w:hAnsi="Helvetica" w:cs="Helvetica"/>
                <w:color w:val="252525"/>
                <w:sz w:val="18"/>
                <w:szCs w:val="18"/>
              </w:rPr>
            </w:pPr>
            <w:hyperlink r:id="rId156" w:tgtFrame="_blank" w:history="1">
              <w:r w:rsidR="00545CA6" w:rsidRPr="00233513">
                <w:rPr>
                  <w:rFonts w:ascii="Helvetica" w:eastAsia="Times New Roman" w:hAnsi="Helvetica" w:cs="Helvetica"/>
                  <w:color w:val="337AB7"/>
                  <w:sz w:val="18"/>
                  <w:szCs w:val="18"/>
                </w:rPr>
                <w:t>Political Science with Specialization in Legal Studies, B.A.</w:t>
              </w:r>
            </w:hyperlink>
          </w:p>
        </w:tc>
      </w:tr>
      <w:tr w:rsidR="00EB479C" w:rsidRPr="00233513"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3.125</w:t>
            </w:r>
          </w:p>
        </w:tc>
        <w:tc>
          <w:tcPr>
            <w:tcW w:w="1710" w:type="dxa"/>
            <w:shd w:val="clear" w:color="auto" w:fill="FFFFFF"/>
            <w:vAlign w:val="center"/>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EB479C" w:rsidRDefault="00EF5420" w:rsidP="00EB479C">
            <w:pPr>
              <w:rPr>
                <w:rFonts w:ascii="Helvetica" w:hAnsi="Helvetica" w:cs="Helvetica"/>
                <w:color w:val="252525"/>
                <w:sz w:val="18"/>
                <w:szCs w:val="18"/>
              </w:rPr>
            </w:pPr>
            <w:hyperlink r:id="rId157" w:tgtFrame="_blank" w:history="1">
              <w:r w:rsidR="00EB479C">
                <w:rPr>
                  <w:rStyle w:val="Hyperlink"/>
                  <w:rFonts w:ascii="Helvetica" w:hAnsi="Helvetica" w:cs="Helvetica"/>
                  <w:color w:val="337AB7"/>
                  <w:sz w:val="18"/>
                  <w:szCs w:val="18"/>
                </w:rPr>
                <w:t>Political Science, B.A.</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3.126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EB479C" w:rsidRDefault="00EF5420" w:rsidP="00EB479C">
            <w:pPr>
              <w:rPr>
                <w:rFonts w:ascii="Helvetica" w:hAnsi="Helvetica" w:cs="Helvetica"/>
                <w:color w:val="252525"/>
                <w:sz w:val="18"/>
                <w:szCs w:val="18"/>
              </w:rPr>
            </w:pPr>
            <w:hyperlink r:id="rId158" w:tgtFrame="_blank" w:history="1">
              <w:r w:rsidR="00EB479C">
                <w:rPr>
                  <w:rStyle w:val="Hyperlink"/>
                  <w:rFonts w:ascii="Helvetica" w:hAnsi="Helvetica" w:cs="Helvetica"/>
                  <w:color w:val="337AB7"/>
                  <w:sz w:val="18"/>
                  <w:szCs w:val="18"/>
                </w:rPr>
                <w:t>Political Science with Specialization in Public Administration, B.A.</w:t>
              </w:r>
            </w:hyperlink>
          </w:p>
        </w:tc>
      </w:tr>
      <w:tr w:rsidR="00EB479C" w:rsidTr="00EB479C">
        <w:trPr>
          <w:gridAfter w:val="1"/>
          <w:wAfter w:w="60" w:type="dxa"/>
          <w:trHeight w:val="341"/>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3.127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EB479C" w:rsidRDefault="00EF5420" w:rsidP="00EB479C">
            <w:pPr>
              <w:rPr>
                <w:rFonts w:ascii="Helvetica" w:hAnsi="Helvetica" w:cs="Helvetica"/>
                <w:color w:val="252525"/>
                <w:sz w:val="18"/>
                <w:szCs w:val="18"/>
              </w:rPr>
            </w:pPr>
            <w:hyperlink r:id="rId159" w:tgtFrame="_blank" w:history="1">
              <w:r w:rsidR="00EB479C">
                <w:rPr>
                  <w:rStyle w:val="Hyperlink"/>
                  <w:rFonts w:ascii="Helvetica" w:hAnsi="Helvetica" w:cs="Helvetica"/>
                  <w:color w:val="337AB7"/>
                  <w:sz w:val="18"/>
                  <w:szCs w:val="18"/>
                </w:rPr>
                <w:t>PS 370 Arab Uprisings - 3 credits</w:t>
              </w:r>
            </w:hyperlink>
          </w:p>
        </w:tc>
      </w:tr>
      <w:tr w:rsidR="00EB479C" w:rsidTr="00EB479C">
        <w:trPr>
          <w:gridAfter w:val="1"/>
          <w:wAfter w:w="60" w:type="dxa"/>
          <w:trHeight w:val="350"/>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3.128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EB479C" w:rsidRDefault="00EF5420" w:rsidP="00EB479C">
            <w:pPr>
              <w:rPr>
                <w:rFonts w:ascii="Helvetica" w:hAnsi="Helvetica" w:cs="Helvetica"/>
                <w:color w:val="252525"/>
                <w:sz w:val="18"/>
                <w:szCs w:val="18"/>
              </w:rPr>
            </w:pPr>
            <w:hyperlink r:id="rId160" w:tgtFrame="_blank" w:history="1">
              <w:r w:rsidR="00EB479C">
                <w:rPr>
                  <w:rStyle w:val="Hyperlink"/>
                  <w:rFonts w:ascii="Helvetica" w:hAnsi="Helvetica" w:cs="Helvetica"/>
                  <w:color w:val="337AB7"/>
                  <w:sz w:val="18"/>
                  <w:szCs w:val="18"/>
                </w:rPr>
                <w:t>PS 401 The Politics of Sport - 3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3.129</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EB479C" w:rsidRDefault="00EF5420" w:rsidP="00EB479C">
            <w:pPr>
              <w:rPr>
                <w:rFonts w:ascii="Helvetica" w:hAnsi="Helvetica" w:cs="Helvetica"/>
                <w:color w:val="252525"/>
                <w:sz w:val="18"/>
                <w:szCs w:val="18"/>
              </w:rPr>
            </w:pPr>
            <w:hyperlink r:id="rId161" w:tgtFrame="_blank" w:history="1">
              <w:r w:rsidR="00EB479C">
                <w:rPr>
                  <w:rStyle w:val="Hyperlink"/>
                  <w:rFonts w:ascii="Helvetica" w:hAnsi="Helvetica" w:cs="Helvetica"/>
                  <w:color w:val="337AB7"/>
                  <w:sz w:val="18"/>
                  <w:szCs w:val="18"/>
                </w:rPr>
                <w:t>PS 470 National Intern Experience - 12 credits</w:t>
              </w:r>
            </w:hyperlink>
          </w:p>
        </w:tc>
      </w:tr>
      <w:tr w:rsidR="00EB479C" w:rsidRPr="00233513"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3.130</w:t>
            </w:r>
          </w:p>
        </w:tc>
        <w:tc>
          <w:tcPr>
            <w:tcW w:w="1710" w:type="dxa"/>
          </w:tcPr>
          <w:p w:rsidR="00EB479C" w:rsidRPr="00233513" w:rsidRDefault="00EB479C" w:rsidP="00EB479C">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Course</w:t>
            </w:r>
          </w:p>
        </w:tc>
        <w:tc>
          <w:tcPr>
            <w:tcW w:w="6570" w:type="dxa"/>
          </w:tcPr>
          <w:p w:rsidR="00EB479C" w:rsidRPr="00233513" w:rsidRDefault="00EF5420" w:rsidP="00EB479C">
            <w:pPr>
              <w:rPr>
                <w:rFonts w:ascii="Helvetica" w:eastAsia="Times New Roman" w:hAnsi="Helvetica" w:cs="Helvetica"/>
                <w:color w:val="252525"/>
                <w:sz w:val="18"/>
                <w:szCs w:val="18"/>
              </w:rPr>
            </w:pPr>
            <w:hyperlink r:id="rId162" w:tgtFrame="_blank" w:history="1">
              <w:r w:rsidR="00EB479C" w:rsidRPr="00233513">
                <w:rPr>
                  <w:rFonts w:ascii="Helvetica" w:eastAsia="Times New Roman" w:hAnsi="Helvetica" w:cs="Helvetica"/>
                  <w:color w:val="337AB7"/>
                  <w:sz w:val="18"/>
                  <w:szCs w:val="18"/>
                </w:rPr>
                <w:t>PS 480 State Internship Experience - 4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3.131</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EB479C" w:rsidRDefault="00EF5420" w:rsidP="00EB479C">
            <w:pPr>
              <w:rPr>
                <w:rFonts w:ascii="Helvetica" w:hAnsi="Helvetica" w:cs="Helvetica"/>
                <w:color w:val="252525"/>
                <w:sz w:val="18"/>
                <w:szCs w:val="18"/>
              </w:rPr>
            </w:pPr>
            <w:hyperlink r:id="rId163" w:tgtFrame="_blank" w:history="1">
              <w:r w:rsidR="00EB479C">
                <w:rPr>
                  <w:rStyle w:val="Hyperlink"/>
                  <w:rFonts w:ascii="Helvetica" w:hAnsi="Helvetica" w:cs="Helvetica"/>
                  <w:color w:val="337AB7"/>
                  <w:sz w:val="18"/>
                  <w:szCs w:val="18"/>
                </w:rPr>
                <w:t>PS 482 Intensive State Internship Experience - 9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3.132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EB479C" w:rsidRDefault="00EF5420" w:rsidP="00EB479C">
            <w:pPr>
              <w:rPr>
                <w:rFonts w:ascii="Helvetica" w:hAnsi="Helvetica" w:cs="Helvetica"/>
                <w:color w:val="252525"/>
                <w:sz w:val="18"/>
                <w:szCs w:val="18"/>
              </w:rPr>
            </w:pPr>
            <w:hyperlink r:id="rId164" w:tgtFrame="_blank" w:history="1">
              <w:r w:rsidR="00EB479C">
                <w:rPr>
                  <w:rStyle w:val="Hyperlink"/>
                  <w:rFonts w:ascii="Helvetica" w:hAnsi="Helvetica" w:cs="Helvetica"/>
                  <w:color w:val="337AB7"/>
                  <w:sz w:val="18"/>
                  <w:szCs w:val="18"/>
                </w:rPr>
                <w:t>PS 491 Special Topics in International Relations - 3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3.133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tcPr>
          <w:p w:rsidR="00EB479C" w:rsidRDefault="00EF5420" w:rsidP="00EB479C">
            <w:pPr>
              <w:rPr>
                <w:rFonts w:ascii="Helvetica" w:hAnsi="Helvetica" w:cs="Helvetica"/>
                <w:color w:val="252525"/>
                <w:sz w:val="18"/>
                <w:szCs w:val="18"/>
              </w:rPr>
            </w:pPr>
            <w:hyperlink r:id="rId165" w:tgtFrame="_blank" w:history="1">
              <w:r w:rsidR="00EB479C">
                <w:rPr>
                  <w:rStyle w:val="Hyperlink"/>
                  <w:rFonts w:ascii="Helvetica" w:hAnsi="Helvetica" w:cs="Helvetica"/>
                  <w:color w:val="337AB7"/>
                  <w:sz w:val="18"/>
                  <w:szCs w:val="18"/>
                </w:rPr>
                <w:t>PS 493 Special Topics in Comparative Politics - 3 credits</w:t>
              </w:r>
            </w:hyperlink>
          </w:p>
        </w:tc>
      </w:tr>
      <w:tr w:rsidR="00EB479C" w:rsidRPr="00233513"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3.134</w:t>
            </w:r>
          </w:p>
        </w:tc>
        <w:tc>
          <w:tcPr>
            <w:tcW w:w="1710" w:type="dxa"/>
          </w:tcPr>
          <w:p w:rsidR="00EB479C" w:rsidRPr="00233513" w:rsidRDefault="00EB479C" w:rsidP="00EB479C">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6570" w:type="dxa"/>
          </w:tcPr>
          <w:p w:rsidR="00EB479C" w:rsidRPr="00233513" w:rsidRDefault="00EF5420" w:rsidP="00EB479C">
            <w:pPr>
              <w:rPr>
                <w:rFonts w:ascii="Helvetica" w:eastAsia="Times New Roman" w:hAnsi="Helvetica" w:cs="Helvetica"/>
                <w:color w:val="252525"/>
                <w:sz w:val="18"/>
                <w:szCs w:val="18"/>
              </w:rPr>
            </w:pPr>
            <w:hyperlink r:id="rId166" w:tgtFrame="_blank" w:history="1">
              <w:r w:rsidR="00EB479C" w:rsidRPr="00233513">
                <w:rPr>
                  <w:rFonts w:ascii="Helvetica" w:eastAsia="Times New Roman" w:hAnsi="Helvetica" w:cs="Helvetica"/>
                  <w:color w:val="337AB7"/>
                  <w:sz w:val="18"/>
                  <w:szCs w:val="18"/>
                </w:rPr>
                <w:t>PS 494 Special Topics in U.S. Government and Politics - 3 credits</w:t>
              </w:r>
            </w:hyperlink>
          </w:p>
        </w:tc>
      </w:tr>
      <w:tr w:rsidR="00EB479C" w:rsidRPr="00233513"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3.135</w:t>
            </w:r>
          </w:p>
        </w:tc>
        <w:tc>
          <w:tcPr>
            <w:tcW w:w="1710" w:type="dxa"/>
          </w:tcPr>
          <w:p w:rsidR="00EB479C" w:rsidRPr="00233513" w:rsidRDefault="00EB479C" w:rsidP="00EB479C">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6570" w:type="dxa"/>
          </w:tcPr>
          <w:p w:rsidR="00EB479C" w:rsidRPr="00233513" w:rsidRDefault="00EF5420" w:rsidP="00EB479C">
            <w:pPr>
              <w:rPr>
                <w:rFonts w:ascii="Helvetica" w:eastAsia="Times New Roman" w:hAnsi="Helvetica" w:cs="Helvetica"/>
                <w:color w:val="252525"/>
                <w:sz w:val="18"/>
                <w:szCs w:val="18"/>
              </w:rPr>
            </w:pPr>
            <w:hyperlink r:id="rId167" w:tgtFrame="_blank" w:history="1">
              <w:r w:rsidR="00EB479C" w:rsidRPr="00233513">
                <w:rPr>
                  <w:rFonts w:ascii="Helvetica" w:eastAsia="Times New Roman" w:hAnsi="Helvetica" w:cs="Helvetica"/>
                  <w:color w:val="337AB7"/>
                  <w:sz w:val="18"/>
                  <w:szCs w:val="18"/>
                </w:rPr>
                <w:t>PS 495 Special Topics in Public Policy - 3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3.136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EB479C" w:rsidRDefault="00EF5420" w:rsidP="00EB479C">
            <w:pPr>
              <w:rPr>
                <w:rFonts w:ascii="Helvetica" w:hAnsi="Helvetica" w:cs="Helvetica"/>
                <w:color w:val="252525"/>
                <w:sz w:val="18"/>
                <w:szCs w:val="18"/>
              </w:rPr>
            </w:pPr>
            <w:hyperlink r:id="rId168" w:tgtFrame="_blank" w:history="1">
              <w:r w:rsidR="00EB479C">
                <w:rPr>
                  <w:rStyle w:val="Hyperlink"/>
                  <w:rFonts w:ascii="Helvetica" w:hAnsi="Helvetica" w:cs="Helvetica"/>
                  <w:color w:val="23527C"/>
                  <w:sz w:val="18"/>
                  <w:szCs w:val="18"/>
                </w:rPr>
                <w:t>PSY 501 Thesis and Capstone Preparation - 1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3.137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EB479C" w:rsidRDefault="00EF5420" w:rsidP="00EB479C">
            <w:pPr>
              <w:rPr>
                <w:rFonts w:ascii="Helvetica" w:hAnsi="Helvetica" w:cs="Helvetica"/>
                <w:color w:val="252525"/>
                <w:sz w:val="18"/>
                <w:szCs w:val="18"/>
              </w:rPr>
            </w:pPr>
            <w:hyperlink r:id="rId169" w:tgtFrame="_blank" w:history="1">
              <w:r w:rsidR="00EB479C">
                <w:rPr>
                  <w:rStyle w:val="Hyperlink"/>
                  <w:rFonts w:ascii="Helvetica" w:hAnsi="Helvetica" w:cs="Helvetica"/>
                  <w:color w:val="337AB7"/>
                  <w:sz w:val="18"/>
                  <w:szCs w:val="18"/>
                </w:rPr>
                <w:t>Religious Studies Minor</w:t>
              </w:r>
            </w:hyperlink>
          </w:p>
        </w:tc>
      </w:tr>
      <w:tr w:rsidR="00EB479C" w:rsidRPr="00233513"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3.138</w:t>
            </w:r>
          </w:p>
        </w:tc>
        <w:tc>
          <w:tcPr>
            <w:tcW w:w="1710" w:type="dxa"/>
          </w:tcPr>
          <w:p w:rsidR="00EB479C" w:rsidRPr="00233513" w:rsidRDefault="00EB479C" w:rsidP="00EB479C">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6570" w:type="dxa"/>
          </w:tcPr>
          <w:p w:rsidR="00EB479C" w:rsidRPr="00233513" w:rsidRDefault="00EF5420" w:rsidP="00EB479C">
            <w:pPr>
              <w:rPr>
                <w:rFonts w:ascii="Helvetica" w:eastAsia="Times New Roman" w:hAnsi="Helvetica" w:cs="Helvetica"/>
                <w:color w:val="252525"/>
                <w:sz w:val="18"/>
                <w:szCs w:val="18"/>
              </w:rPr>
            </w:pPr>
            <w:hyperlink r:id="rId170" w:tgtFrame="_blank" w:history="1">
              <w:r w:rsidR="00EB479C" w:rsidRPr="00233513">
                <w:rPr>
                  <w:rFonts w:ascii="Helvetica" w:eastAsia="Times New Roman" w:hAnsi="Helvetica" w:cs="Helvetica"/>
                  <w:color w:val="337AB7"/>
                  <w:sz w:val="18"/>
                  <w:szCs w:val="18"/>
                </w:rPr>
                <w:t>SOC 250 Latina Identity and Empowerment - 3 credits</w:t>
              </w:r>
            </w:hyperlink>
          </w:p>
        </w:tc>
      </w:tr>
      <w:tr w:rsidR="00EB479C" w:rsidRPr="00E12086" w:rsidTr="00EB479C">
        <w:trPr>
          <w:gridAfter w:val="1"/>
          <w:wAfter w:w="60" w:type="dxa"/>
        </w:trPr>
        <w:tc>
          <w:tcPr>
            <w:tcW w:w="805" w:type="dxa"/>
          </w:tcPr>
          <w:p w:rsidR="00EB479C" w:rsidRPr="00EB479C" w:rsidRDefault="00C63B29" w:rsidP="00EB479C">
            <w:pP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3.139</w:t>
            </w:r>
          </w:p>
        </w:tc>
        <w:tc>
          <w:tcPr>
            <w:tcW w:w="1710" w:type="dxa"/>
          </w:tcPr>
          <w:p w:rsidR="00EB479C" w:rsidRPr="00E12086" w:rsidRDefault="00EB479C" w:rsidP="00EB479C">
            <w:pPr>
              <w:rPr>
                <w:rFonts w:ascii="Helvetica" w:eastAsia="Times New Roman" w:hAnsi="Helvetica" w:cs="Helvetica"/>
                <w:color w:val="252525"/>
                <w:sz w:val="18"/>
                <w:szCs w:val="18"/>
              </w:rPr>
            </w:pPr>
            <w:r w:rsidRPr="00E12086">
              <w:rPr>
                <w:rFonts w:ascii="Helvetica" w:eastAsia="Times New Roman" w:hAnsi="Helvetica" w:cs="Helvetica"/>
                <w:color w:val="252525"/>
                <w:sz w:val="18"/>
                <w:szCs w:val="18"/>
              </w:rPr>
              <w:t>Change Course</w:t>
            </w:r>
          </w:p>
        </w:tc>
        <w:tc>
          <w:tcPr>
            <w:tcW w:w="6570" w:type="dxa"/>
          </w:tcPr>
          <w:p w:rsidR="00EB479C" w:rsidRPr="00E12086" w:rsidRDefault="00EF5420" w:rsidP="00EB479C">
            <w:pPr>
              <w:rPr>
                <w:rFonts w:ascii="Helvetica" w:eastAsia="Times New Roman" w:hAnsi="Helvetica" w:cs="Helvetica"/>
                <w:color w:val="252525"/>
                <w:sz w:val="18"/>
                <w:szCs w:val="18"/>
              </w:rPr>
            </w:pPr>
            <w:hyperlink r:id="rId171" w:tgtFrame="_blank" w:history="1">
              <w:r w:rsidR="00EB479C" w:rsidRPr="00E12086">
                <w:rPr>
                  <w:rFonts w:ascii="Helvetica" w:eastAsia="Times New Roman" w:hAnsi="Helvetica" w:cs="Helvetica"/>
                  <w:color w:val="337AB7"/>
                  <w:sz w:val="18"/>
                  <w:szCs w:val="18"/>
                </w:rPr>
                <w:t>SOC 478 Current Topics in Sociology - 3 - 4 credits</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3.140</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tcPr>
          <w:p w:rsidR="00EB479C" w:rsidRDefault="00EF5420" w:rsidP="00EB479C">
            <w:pPr>
              <w:rPr>
                <w:rFonts w:ascii="Helvetica" w:hAnsi="Helvetica" w:cs="Helvetica"/>
                <w:color w:val="252525"/>
                <w:sz w:val="18"/>
                <w:szCs w:val="18"/>
              </w:rPr>
            </w:pPr>
            <w:hyperlink r:id="rId172" w:tgtFrame="_blank" w:history="1">
              <w:r w:rsidR="00EB479C">
                <w:rPr>
                  <w:rStyle w:val="Hyperlink"/>
                  <w:rFonts w:ascii="Helvetica" w:hAnsi="Helvetica" w:cs="Helvetica"/>
                  <w:color w:val="337AB7"/>
                  <w:sz w:val="18"/>
                  <w:szCs w:val="18"/>
                </w:rPr>
                <w:t>Sociology Minor</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3.141</w:t>
            </w:r>
          </w:p>
        </w:tc>
        <w:tc>
          <w:tcPr>
            <w:tcW w:w="1710" w:type="dxa"/>
            <w:shd w:val="clear" w:color="auto" w:fill="EAEBFF"/>
            <w:vAlign w:val="center"/>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FFFFFF"/>
            <w:vAlign w:val="center"/>
          </w:tcPr>
          <w:p w:rsidR="00EB479C" w:rsidRDefault="00EF5420" w:rsidP="00EB479C">
            <w:pPr>
              <w:rPr>
                <w:rFonts w:ascii="Helvetica" w:hAnsi="Helvetica" w:cs="Helvetica"/>
                <w:color w:val="252525"/>
                <w:sz w:val="18"/>
                <w:szCs w:val="18"/>
              </w:rPr>
            </w:pPr>
            <w:hyperlink r:id="rId173" w:tgtFrame="_blank" w:history="1">
              <w:r w:rsidR="00EB479C">
                <w:rPr>
                  <w:rStyle w:val="Hyperlink"/>
                  <w:rFonts w:ascii="Helvetica" w:hAnsi="Helvetica" w:cs="Helvetica"/>
                  <w:color w:val="337AB7"/>
                  <w:sz w:val="18"/>
                  <w:szCs w:val="18"/>
                </w:rPr>
                <w:t>Social Justice Minor</w:t>
              </w:r>
            </w:hyperlink>
          </w:p>
        </w:tc>
      </w:tr>
      <w:tr w:rsidR="00EB479C" w:rsidTr="00EB479C">
        <w:trPr>
          <w:gridAfter w:val="1"/>
          <w:wAfter w:w="60" w:type="dxa"/>
        </w:trPr>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tcPr>
          <w:p w:rsidR="00EB479C" w:rsidRDefault="00EF5420" w:rsidP="00EB479C">
            <w:pPr>
              <w:rPr>
                <w:rFonts w:ascii="Helvetica" w:hAnsi="Helvetica" w:cs="Helvetica"/>
                <w:color w:val="252525"/>
                <w:sz w:val="18"/>
                <w:szCs w:val="18"/>
              </w:rPr>
            </w:pPr>
            <w:hyperlink r:id="rId174" w:tgtFrame="_blank" w:history="1">
              <w:r w:rsidR="00EB479C">
                <w:rPr>
                  <w:rStyle w:val="Hyperlink"/>
                  <w:rFonts w:ascii="Helvetica" w:hAnsi="Helvetica" w:cs="Helvetica"/>
                  <w:color w:val="337AB7"/>
                  <w:sz w:val="18"/>
                  <w:szCs w:val="18"/>
                </w:rPr>
                <w:t>BIO 290 Biology Research Experience I - 2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75" w:tgtFrame="_blank" w:history="1">
              <w:r w:rsidR="00EB479C">
                <w:rPr>
                  <w:rStyle w:val="Hyperlink"/>
                  <w:rFonts w:ascii="Helvetica" w:hAnsi="Helvetica" w:cs="Helvetica"/>
                  <w:color w:val="337AB7"/>
                  <w:sz w:val="18"/>
                  <w:szCs w:val="18"/>
                </w:rPr>
                <w:t>BIO 410 Ecological Physiology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3.144</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76" w:tgtFrame="_blank" w:history="1">
              <w:r w:rsidR="00EB479C">
                <w:rPr>
                  <w:rStyle w:val="Hyperlink"/>
                  <w:rFonts w:ascii="Helvetica" w:hAnsi="Helvetica" w:cs="Helvetica"/>
                  <w:color w:val="337AB7"/>
                  <w:sz w:val="18"/>
                  <w:szCs w:val="18"/>
                </w:rPr>
                <w:t>BIO 438 Aquatic Pollution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3.145</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77" w:tgtFrame="_blank" w:history="1">
              <w:r w:rsidR="00EB479C">
                <w:rPr>
                  <w:rStyle w:val="Hyperlink"/>
                  <w:rFonts w:ascii="Helvetica" w:hAnsi="Helvetica" w:cs="Helvetica"/>
                  <w:color w:val="337AB7"/>
                  <w:sz w:val="18"/>
                  <w:szCs w:val="18"/>
                </w:rPr>
                <w:t>CE 356 Civil Engineering Materials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78" w:tgtFrame="_blank" w:history="1">
              <w:r w:rsidR="00EB479C">
                <w:rPr>
                  <w:rStyle w:val="Hyperlink"/>
                  <w:rFonts w:ascii="Helvetica" w:hAnsi="Helvetica" w:cs="Helvetica"/>
                  <w:color w:val="337AB7"/>
                  <w:sz w:val="18"/>
                  <w:szCs w:val="18"/>
                </w:rPr>
                <w:t>CE 376 Environmental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79" w:tgtFrame="_blank" w:history="1">
              <w:r w:rsidR="00EB479C">
                <w:rPr>
                  <w:rStyle w:val="Hyperlink"/>
                  <w:rFonts w:ascii="Helvetica" w:hAnsi="Helvetica" w:cs="Helvetica"/>
                  <w:color w:val="337AB7"/>
                  <w:sz w:val="18"/>
                  <w:szCs w:val="18"/>
                </w:rPr>
                <w:t>CE 477 Environmental Engineering Treatment Processes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80" w:tgtFrame="_blank" w:history="1">
              <w:r w:rsidR="00EB479C">
                <w:rPr>
                  <w:rStyle w:val="Hyperlink"/>
                  <w:rFonts w:ascii="Helvetica" w:hAnsi="Helvetica" w:cs="Helvetica"/>
                  <w:color w:val="337AB7"/>
                  <w:sz w:val="18"/>
                  <w:szCs w:val="18"/>
                </w:rPr>
                <w:t>CE 490 NCEES Fundamental Civil Engineering Subjects - 2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3.149</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81" w:tgtFrame="_blank" w:history="1">
              <w:r w:rsidR="00EB479C">
                <w:rPr>
                  <w:rStyle w:val="Hyperlink"/>
                  <w:rFonts w:ascii="Helvetica" w:hAnsi="Helvetica" w:cs="Helvetica"/>
                  <w:color w:val="337AB7"/>
                  <w:sz w:val="18"/>
                  <w:szCs w:val="18"/>
                </w:rPr>
                <w:t>CE 491 NCEES Advanced Civil Engineering Subjects - 1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3.150</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82" w:tgtFrame="_blank" w:history="1">
              <w:r w:rsidR="00EB479C">
                <w:rPr>
                  <w:rStyle w:val="Hyperlink"/>
                  <w:rFonts w:ascii="Helvetica" w:hAnsi="Helvetica" w:cs="Helvetica"/>
                  <w:color w:val="337AB7"/>
                  <w:sz w:val="18"/>
                  <w:szCs w:val="18"/>
                </w:rPr>
                <w:t>CE 495 Topics in Civil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3.151</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83" w:tgtFrame="_blank" w:history="1">
              <w:r w:rsidR="00EB479C">
                <w:rPr>
                  <w:rStyle w:val="Hyperlink"/>
                  <w:rFonts w:ascii="Helvetica" w:hAnsi="Helvetica" w:cs="Helvetica"/>
                  <w:color w:val="337AB7"/>
                  <w:sz w:val="18"/>
                  <w:szCs w:val="18"/>
                </w:rPr>
                <w:t>Civil Engineering,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84" w:tgtFrame="_blank" w:history="1">
              <w:r w:rsidR="00EB479C">
                <w:rPr>
                  <w:rStyle w:val="Hyperlink"/>
                  <w:rFonts w:ascii="Helvetica" w:hAnsi="Helvetica" w:cs="Helvetica"/>
                  <w:color w:val="337AB7"/>
                  <w:sz w:val="18"/>
                  <w:szCs w:val="18"/>
                </w:rPr>
                <w:t>CM 485 Construction Management Senior Lab - 2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85" w:tgtFrame="_blank" w:history="1">
              <w:r w:rsidR="00EB479C">
                <w:rPr>
                  <w:rStyle w:val="Hyperlink"/>
                  <w:rFonts w:ascii="Helvetica" w:hAnsi="Helvetica" w:cs="Helvetica"/>
                  <w:color w:val="337AB7"/>
                  <w:sz w:val="18"/>
                  <w:szCs w:val="18"/>
                </w:rPr>
                <w:t>Computer Information Technology M.S.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3.154</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86" w:tgtFrame="_blank" w:history="1">
              <w:r w:rsidR="00EB479C">
                <w:rPr>
                  <w:rStyle w:val="Hyperlink"/>
                  <w:rFonts w:ascii="Helvetica" w:hAnsi="Helvetica" w:cs="Helvetica"/>
                  <w:color w:val="337AB7"/>
                  <w:sz w:val="18"/>
                  <w:szCs w:val="18"/>
                </w:rPr>
                <w:t>Computer Science,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3.155</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87" w:tgtFrame="_blank" w:history="1">
              <w:r w:rsidR="00EB479C">
                <w:rPr>
                  <w:rStyle w:val="Hyperlink"/>
                  <w:rFonts w:ascii="Helvetica" w:hAnsi="Helvetica" w:cs="Helvetica"/>
                  <w:color w:val="337AB7"/>
                  <w:sz w:val="18"/>
                  <w:szCs w:val="18"/>
                </w:rPr>
                <w:t>Computer Science, B.S. (Honors)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88" w:tgtFrame="_blank" w:history="1">
              <w:r w:rsidR="00EB479C">
                <w:rPr>
                  <w:rStyle w:val="Hyperlink"/>
                  <w:rFonts w:ascii="Helvetica" w:hAnsi="Helvetica" w:cs="Helvetica"/>
                  <w:color w:val="337AB7"/>
                  <w:sz w:val="18"/>
                  <w:szCs w:val="18"/>
                </w:rPr>
                <w:t>Construction Management,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89" w:tgtFrame="_blank" w:history="1">
              <w:r w:rsidR="00EB479C">
                <w:rPr>
                  <w:rStyle w:val="Hyperlink"/>
                  <w:rFonts w:ascii="Helvetica" w:hAnsi="Helvetica" w:cs="Helvetica"/>
                  <w:color w:val="337AB7"/>
                  <w:sz w:val="18"/>
                  <w:szCs w:val="18"/>
                </w:rPr>
                <w:t>CS 410 Software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90" w:tgtFrame="_blank" w:history="1">
              <w:r w:rsidR="00EB479C">
                <w:rPr>
                  <w:rStyle w:val="Hyperlink"/>
                  <w:rFonts w:ascii="Helvetica" w:hAnsi="Helvetica" w:cs="Helvetica"/>
                  <w:color w:val="337AB7"/>
                  <w:sz w:val="18"/>
                  <w:szCs w:val="18"/>
                </w:rPr>
                <w:t>CS 418 Principles of Software Testing and Quality Assurance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3.159</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91" w:tgtFrame="_blank" w:history="1">
              <w:r w:rsidR="00EB479C">
                <w:rPr>
                  <w:rStyle w:val="Hyperlink"/>
                  <w:rFonts w:ascii="Helvetica" w:hAnsi="Helvetica" w:cs="Helvetica"/>
                  <w:color w:val="337AB7"/>
                  <w:sz w:val="18"/>
                  <w:szCs w:val="18"/>
                </w:rPr>
                <w:t>CS 510 Fundamentals of Software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3.160</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92" w:tgtFrame="_blank" w:history="1">
              <w:r w:rsidR="00EB479C">
                <w:rPr>
                  <w:rStyle w:val="Hyperlink"/>
                  <w:rFonts w:ascii="Helvetica" w:hAnsi="Helvetica" w:cs="Helvetica"/>
                  <w:color w:val="337AB7"/>
                  <w:sz w:val="18"/>
                  <w:szCs w:val="18"/>
                </w:rPr>
                <w:t>CS 530 Advanced Software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3.161</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93" w:tgtFrame="_blank" w:history="1">
              <w:r w:rsidR="00EB479C">
                <w:rPr>
                  <w:rStyle w:val="Hyperlink"/>
                  <w:rFonts w:ascii="Helvetica" w:hAnsi="Helvetica" w:cs="Helvetica"/>
                  <w:color w:val="337AB7"/>
                  <w:sz w:val="18"/>
                  <w:szCs w:val="18"/>
                </w:rPr>
                <w:t>CS 560 Topics in Software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94" w:tgtFrame="_blank" w:history="1">
              <w:r w:rsidR="00EB479C">
                <w:rPr>
                  <w:rStyle w:val="Hyperlink"/>
                  <w:rFonts w:ascii="Helvetica" w:hAnsi="Helvetica" w:cs="Helvetica"/>
                  <w:color w:val="337AB7"/>
                  <w:sz w:val="18"/>
                  <w:szCs w:val="18"/>
                </w:rPr>
                <w:t>Data Science M.S.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Program</w:t>
            </w:r>
          </w:p>
        </w:tc>
        <w:tc>
          <w:tcPr>
            <w:tcW w:w="6630" w:type="dxa"/>
            <w:gridSpan w:val="2"/>
          </w:tcPr>
          <w:p w:rsidR="00EB479C" w:rsidRDefault="00EF5420" w:rsidP="00EB479C">
            <w:pPr>
              <w:rPr>
                <w:rFonts w:ascii="Helvetica" w:hAnsi="Helvetica" w:cs="Helvetica"/>
                <w:color w:val="252525"/>
                <w:sz w:val="18"/>
                <w:szCs w:val="18"/>
              </w:rPr>
            </w:pPr>
            <w:hyperlink r:id="rId195" w:tgtFrame="_blank" w:history="1">
              <w:r w:rsidR="00EB479C">
                <w:rPr>
                  <w:rStyle w:val="Hyperlink"/>
                  <w:rFonts w:ascii="Helvetica" w:hAnsi="Helvetica" w:cs="Helvetica"/>
                  <w:color w:val="337AB7"/>
                  <w:sz w:val="18"/>
                  <w:szCs w:val="18"/>
                </w:rPr>
                <w:t>Graduate Certificate in Supply Chain Analytics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3.164</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96" w:tgtFrame="_blank" w:history="1">
              <w:r w:rsidR="00EB479C">
                <w:rPr>
                  <w:rStyle w:val="Hyperlink"/>
                  <w:rFonts w:ascii="Helvetica" w:hAnsi="Helvetica" w:cs="Helvetica"/>
                  <w:color w:val="337AB7"/>
                  <w:sz w:val="18"/>
                  <w:szCs w:val="18"/>
                </w:rPr>
                <w:t>GSCI 455 Energy Science and Technology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3.165</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197" w:tgtFrame="_blank" w:history="1">
              <w:r w:rsidR="00EB479C">
                <w:rPr>
                  <w:rStyle w:val="Hyperlink"/>
                  <w:rFonts w:ascii="Helvetica" w:hAnsi="Helvetica" w:cs="Helvetica"/>
                  <w:color w:val="337AB7"/>
                  <w:sz w:val="18"/>
                  <w:szCs w:val="18"/>
                </w:rPr>
                <w:t>Manufacturing Engineering Technology,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tcPr>
          <w:p w:rsidR="00EB479C" w:rsidRDefault="00EF5420" w:rsidP="00EB479C">
            <w:pPr>
              <w:rPr>
                <w:rFonts w:ascii="Helvetica" w:hAnsi="Helvetica" w:cs="Helvetica"/>
                <w:color w:val="252525"/>
                <w:sz w:val="18"/>
                <w:szCs w:val="18"/>
              </w:rPr>
            </w:pPr>
            <w:hyperlink r:id="rId198" w:tgtFrame="_blank" w:history="1">
              <w:r w:rsidR="00EB479C">
                <w:rPr>
                  <w:rStyle w:val="Hyperlink"/>
                  <w:rFonts w:ascii="Helvetica" w:hAnsi="Helvetica" w:cs="Helvetica"/>
                  <w:color w:val="337AB7"/>
                  <w:sz w:val="18"/>
                  <w:szCs w:val="18"/>
                </w:rPr>
                <w:t>ME 354 Fluid Mechanics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199" w:tgtFrame="_blank" w:history="1">
              <w:r w:rsidR="00EB479C">
                <w:rPr>
                  <w:rStyle w:val="Hyperlink"/>
                  <w:rFonts w:ascii="Helvetica" w:hAnsi="Helvetica" w:cs="Helvetica"/>
                  <w:color w:val="337AB7"/>
                  <w:sz w:val="18"/>
                  <w:szCs w:val="18"/>
                </w:rPr>
                <w:t>ME 465 Advanced Manufacturing Engineering - 3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00" w:tgtFrame="_blank" w:history="1">
              <w:r w:rsidR="00EB479C">
                <w:rPr>
                  <w:rStyle w:val="Hyperlink"/>
                  <w:rFonts w:ascii="Helvetica" w:hAnsi="Helvetica" w:cs="Helvetica"/>
                  <w:color w:val="337AB7"/>
                  <w:sz w:val="18"/>
                  <w:szCs w:val="18"/>
                </w:rPr>
                <w:t>Mechanical Engineering Technology,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3.169</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01" w:tgtFrame="_blank" w:history="1">
              <w:r w:rsidR="00EB479C">
                <w:rPr>
                  <w:rStyle w:val="Hyperlink"/>
                  <w:rFonts w:ascii="Helvetica" w:hAnsi="Helvetica" w:cs="Helvetica"/>
                  <w:color w:val="337AB7"/>
                  <w:sz w:val="18"/>
                  <w:szCs w:val="18"/>
                </w:rPr>
                <w:t>Networking Information Technology, B.S.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3.170</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02" w:tgtFrame="_blank" w:history="1">
              <w:r w:rsidR="00EB479C">
                <w:rPr>
                  <w:rStyle w:val="Hyperlink"/>
                  <w:rFonts w:ascii="Helvetica" w:hAnsi="Helvetica" w:cs="Helvetica"/>
                  <w:color w:val="337AB7"/>
                  <w:sz w:val="18"/>
                  <w:szCs w:val="18"/>
                </w:rPr>
                <w:t>Software Engineering, M.S.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3.171</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3" w:tgtFrame="_blank" w:history="1">
              <w:r w:rsidR="00EB479C">
                <w:rPr>
                  <w:rStyle w:val="Hyperlink"/>
                  <w:rFonts w:ascii="Helvetica" w:hAnsi="Helvetica" w:cs="Helvetica"/>
                  <w:color w:val="337AB7"/>
                  <w:sz w:val="18"/>
                  <w:szCs w:val="18"/>
                </w:rPr>
                <w:t>STAT 521 Introduction to Bioinformatics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4" w:tgtFrame="_blank" w:history="1">
              <w:r w:rsidR="00EB479C">
                <w:rPr>
                  <w:rStyle w:val="Hyperlink"/>
                  <w:rFonts w:ascii="Helvetica" w:hAnsi="Helvetica" w:cs="Helvetica"/>
                  <w:color w:val="337AB7"/>
                  <w:sz w:val="18"/>
                  <w:szCs w:val="18"/>
                </w:rPr>
                <w:t>STAT 522 Mining Gene and Protein Expression Data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5" w:tgtFrame="_blank" w:history="1">
              <w:r w:rsidR="00EB479C">
                <w:rPr>
                  <w:rStyle w:val="Hyperlink"/>
                  <w:rFonts w:ascii="Helvetica" w:hAnsi="Helvetica" w:cs="Helvetica"/>
                  <w:color w:val="337AB7"/>
                  <w:sz w:val="18"/>
                  <w:szCs w:val="18"/>
                </w:rPr>
                <w:t>STAT 525 Biomarker Discovery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3.174</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6" w:tgtFrame="_blank" w:history="1">
              <w:r w:rsidR="00EB479C">
                <w:rPr>
                  <w:rStyle w:val="Hyperlink"/>
                  <w:rFonts w:ascii="Helvetica" w:hAnsi="Helvetica" w:cs="Helvetica"/>
                  <w:color w:val="337AB7"/>
                  <w:sz w:val="18"/>
                  <w:szCs w:val="18"/>
                </w:rPr>
                <w:t>STAT 531 Text Analytics with Information Retrieval - 4 credits</w:t>
              </w:r>
            </w:hyperlink>
          </w:p>
        </w:tc>
      </w:tr>
      <w:tr w:rsidR="00EB479C" w:rsidTr="00EB479C">
        <w:tc>
          <w:tcPr>
            <w:tcW w:w="805" w:type="dxa"/>
          </w:tcPr>
          <w:p w:rsidR="00EB479C" w:rsidRPr="00EB479C"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3.175</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7" w:tgtFrame="_blank" w:history="1">
              <w:r w:rsidR="00EB479C">
                <w:rPr>
                  <w:rStyle w:val="Hyperlink"/>
                  <w:rFonts w:ascii="Helvetica" w:hAnsi="Helvetica" w:cs="Helvetica"/>
                  <w:color w:val="337AB7"/>
                  <w:sz w:val="18"/>
                  <w:szCs w:val="18"/>
                </w:rPr>
                <w:t>STAT 532 Text Analytics with Natural Language Processing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8" w:tgtFrame="_blank" w:history="1">
              <w:r w:rsidR="00EB479C">
                <w:rPr>
                  <w:rStyle w:val="Hyperlink"/>
                  <w:rFonts w:ascii="Helvetica" w:hAnsi="Helvetica" w:cs="Helvetica"/>
                  <w:color w:val="337AB7"/>
                  <w:sz w:val="18"/>
                  <w:szCs w:val="18"/>
                </w:rPr>
                <w:t>STAT 541 Advanced Estimation Methods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09" w:tgtFrame="_blank" w:history="1">
              <w:r w:rsidR="00EB479C">
                <w:rPr>
                  <w:rStyle w:val="Hyperlink"/>
                  <w:rFonts w:ascii="Helvetica" w:hAnsi="Helvetica" w:cs="Helvetica"/>
                  <w:color w:val="337AB7"/>
                  <w:sz w:val="18"/>
                  <w:szCs w:val="18"/>
                </w:rPr>
                <w:t>STAT 542 Advanced Clustering Methods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0" w:tgtFrame="_blank" w:history="1">
              <w:r w:rsidR="00EB479C">
                <w:rPr>
                  <w:rStyle w:val="Hyperlink"/>
                  <w:rFonts w:ascii="Helvetica" w:hAnsi="Helvetica" w:cs="Helvetica"/>
                  <w:color w:val="337AB7"/>
                  <w:sz w:val="18"/>
                  <w:szCs w:val="18"/>
                </w:rPr>
                <w:t>STAT 543 Advanced Classification Methods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3.179</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1" w:tgtFrame="_blank" w:history="1">
              <w:r w:rsidR="00EB479C">
                <w:rPr>
                  <w:rStyle w:val="Hyperlink"/>
                  <w:rFonts w:ascii="Helvetica" w:hAnsi="Helvetica" w:cs="Helvetica"/>
                  <w:color w:val="337AB7"/>
                  <w:sz w:val="18"/>
                  <w:szCs w:val="18"/>
                </w:rPr>
                <w:t>STAT 551 Predictive Modeling for Insurance Data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3.180</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2" w:tgtFrame="_blank" w:history="1">
              <w:r w:rsidR="00EB479C">
                <w:rPr>
                  <w:rStyle w:val="Hyperlink"/>
                  <w:rFonts w:ascii="Helvetica" w:hAnsi="Helvetica" w:cs="Helvetica"/>
                  <w:color w:val="337AB7"/>
                  <w:sz w:val="18"/>
                  <w:szCs w:val="18"/>
                </w:rPr>
                <w:t>STAT 565 Web Data Science - 4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3.181</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Program</w:t>
            </w:r>
          </w:p>
        </w:tc>
        <w:tc>
          <w:tcPr>
            <w:tcW w:w="6630" w:type="dxa"/>
            <w:gridSpan w:val="2"/>
          </w:tcPr>
          <w:p w:rsidR="00EB479C" w:rsidRDefault="00EF5420" w:rsidP="00EB479C">
            <w:pPr>
              <w:rPr>
                <w:rFonts w:ascii="Helvetica" w:hAnsi="Helvetica" w:cs="Helvetica"/>
                <w:color w:val="252525"/>
                <w:sz w:val="18"/>
                <w:szCs w:val="18"/>
              </w:rPr>
            </w:pPr>
            <w:hyperlink r:id="rId213" w:tgtFrame="_blank" w:history="1">
              <w:r w:rsidR="00EB479C">
                <w:rPr>
                  <w:rStyle w:val="Hyperlink"/>
                  <w:rFonts w:ascii="Helvetica" w:hAnsi="Helvetica" w:cs="Helvetica"/>
                  <w:color w:val="337AB7"/>
                  <w:sz w:val="18"/>
                  <w:szCs w:val="18"/>
                </w:rPr>
                <w:t>Supply Chain and Logistics Management, M.S.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3.182</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14" w:tgtFrame="_blank" w:history="1">
              <w:r w:rsidR="00EB479C">
                <w:rPr>
                  <w:rStyle w:val="Hyperlink"/>
                  <w:rFonts w:ascii="Helvetica" w:hAnsi="Helvetica" w:cs="Helvetica"/>
                  <w:color w:val="337AB7"/>
                  <w:sz w:val="18"/>
                  <w:szCs w:val="18"/>
                </w:rPr>
                <w:t>Accounting, B.S.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3.183</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15" w:tgtFrame="_blank" w:history="1">
              <w:r w:rsidR="00EB479C">
                <w:rPr>
                  <w:rStyle w:val="Hyperlink"/>
                  <w:rFonts w:ascii="Helvetica" w:hAnsi="Helvetica" w:cs="Helvetica"/>
                  <w:color w:val="337AB7"/>
                  <w:sz w:val="18"/>
                  <w:szCs w:val="18"/>
                </w:rPr>
                <w:t>Management Information Systems Minor (for business majors and non-business majors)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3.184</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tcPr>
          <w:p w:rsidR="00EB479C" w:rsidRDefault="00EF5420" w:rsidP="00EB479C">
            <w:pPr>
              <w:rPr>
                <w:rFonts w:ascii="Helvetica" w:hAnsi="Helvetica" w:cs="Helvetica"/>
                <w:color w:val="252525"/>
                <w:sz w:val="18"/>
                <w:szCs w:val="18"/>
              </w:rPr>
            </w:pPr>
            <w:hyperlink r:id="rId216" w:tgtFrame="_blank" w:history="1">
              <w:r w:rsidR="00EB479C">
                <w:rPr>
                  <w:rStyle w:val="Hyperlink"/>
                  <w:rFonts w:ascii="Helvetica" w:hAnsi="Helvetica" w:cs="Helvetica"/>
                  <w:color w:val="337AB7"/>
                  <w:sz w:val="18"/>
                  <w:szCs w:val="18"/>
                </w:rPr>
                <w:t>Management Information Systems, B.S.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3.185</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7" w:tgtFrame="_blank" w:history="1">
              <w:r w:rsidR="00EB479C">
                <w:rPr>
                  <w:rStyle w:val="Hyperlink"/>
                  <w:rFonts w:ascii="Helvetica" w:hAnsi="Helvetica" w:cs="Helvetica"/>
                  <w:color w:val="337AB7"/>
                  <w:sz w:val="18"/>
                  <w:szCs w:val="18"/>
                </w:rPr>
                <w:t>MIS 463 Analytics Applications - 3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3.186</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8" w:tgtFrame="_blank" w:history="1">
              <w:r w:rsidR="00EB479C">
                <w:rPr>
                  <w:rStyle w:val="Hyperlink"/>
                  <w:rFonts w:ascii="Helvetica" w:hAnsi="Helvetica" w:cs="Helvetica"/>
                  <w:color w:val="337AB7"/>
                  <w:sz w:val="18"/>
                  <w:szCs w:val="18"/>
                </w:rPr>
                <w:t>MIS 464 Information Systems Security and Assurance - 3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3.187</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19" w:tgtFrame="_blank" w:history="1">
              <w:r w:rsidR="00EB479C">
                <w:rPr>
                  <w:rStyle w:val="Hyperlink"/>
                  <w:rFonts w:ascii="Helvetica" w:hAnsi="Helvetica" w:cs="Helvetica"/>
                  <w:color w:val="337AB7"/>
                  <w:sz w:val="18"/>
                  <w:szCs w:val="18"/>
                </w:rPr>
                <w:t>MIS 465 Mobile Development - 3 credits</w:t>
              </w:r>
            </w:hyperlink>
          </w:p>
        </w:tc>
      </w:tr>
      <w:tr w:rsidR="00EB479C" w:rsidTr="00C63B29">
        <w:tc>
          <w:tcPr>
            <w:tcW w:w="805" w:type="dxa"/>
          </w:tcPr>
          <w:p w:rsidR="00EB479C" w:rsidRPr="00C63B29" w:rsidRDefault="00C63B29" w:rsidP="00EB479C">
            <w:pPr>
              <w:rPr>
                <w:rFonts w:ascii="Times New Roman" w:hAnsi="Times New Roman" w:cs="Times New Roman"/>
                <w:color w:val="252525"/>
                <w:sz w:val="24"/>
                <w:szCs w:val="24"/>
              </w:rPr>
            </w:pPr>
            <w:r>
              <w:rPr>
                <w:rFonts w:ascii="Times New Roman" w:hAnsi="Times New Roman" w:cs="Times New Roman"/>
                <w:color w:val="252525"/>
                <w:sz w:val="24"/>
                <w:szCs w:val="24"/>
              </w:rPr>
              <w:t>3.188</w:t>
            </w:r>
          </w:p>
        </w:tc>
        <w:tc>
          <w:tcPr>
            <w:tcW w:w="1710" w:type="dxa"/>
          </w:tcPr>
          <w:p w:rsidR="00EB479C" w:rsidRDefault="00EB479C" w:rsidP="00EB479C">
            <w:pPr>
              <w:rPr>
                <w:rFonts w:ascii="Helvetica" w:hAnsi="Helvetica" w:cs="Helvetica"/>
                <w:color w:val="252525"/>
                <w:sz w:val="18"/>
                <w:szCs w:val="18"/>
              </w:rPr>
            </w:pPr>
            <w:r>
              <w:rPr>
                <w:rFonts w:ascii="Helvetica" w:hAnsi="Helvetica" w:cs="Helvetica"/>
                <w:color w:val="252525"/>
                <w:sz w:val="18"/>
                <w:szCs w:val="18"/>
              </w:rPr>
              <w:t>New Course</w:t>
            </w:r>
          </w:p>
        </w:tc>
        <w:tc>
          <w:tcPr>
            <w:tcW w:w="6630" w:type="dxa"/>
            <w:gridSpan w:val="2"/>
          </w:tcPr>
          <w:p w:rsidR="00EB479C" w:rsidRDefault="00EF5420" w:rsidP="00EB479C">
            <w:pPr>
              <w:rPr>
                <w:rFonts w:ascii="Helvetica" w:hAnsi="Helvetica" w:cs="Helvetica"/>
                <w:color w:val="252525"/>
                <w:sz w:val="18"/>
                <w:szCs w:val="18"/>
              </w:rPr>
            </w:pPr>
            <w:hyperlink r:id="rId220" w:tgtFrame="_blank" w:history="1">
              <w:r w:rsidR="00EB479C">
                <w:rPr>
                  <w:rStyle w:val="Hyperlink"/>
                  <w:rFonts w:ascii="Helvetica" w:hAnsi="Helvetica" w:cs="Helvetica"/>
                  <w:color w:val="337AB7"/>
                  <w:sz w:val="18"/>
                  <w:szCs w:val="18"/>
                </w:rPr>
                <w:t>MIS 466 Enterprise Systems - 3 credits</w:t>
              </w:r>
            </w:hyperlink>
          </w:p>
        </w:tc>
      </w:tr>
      <w:tr w:rsidR="007C3487" w:rsidTr="007C3487">
        <w:tc>
          <w:tcPr>
            <w:tcW w:w="805" w:type="dxa"/>
          </w:tcPr>
          <w:p w:rsidR="007C3487" w:rsidRDefault="007C3487" w:rsidP="007C3487">
            <w:pPr>
              <w:rPr>
                <w:rFonts w:ascii="Times New Roman" w:hAnsi="Times New Roman" w:cs="Times New Roman"/>
                <w:color w:val="252525"/>
                <w:sz w:val="24"/>
                <w:szCs w:val="24"/>
              </w:rPr>
            </w:pPr>
            <w:r>
              <w:rPr>
                <w:rFonts w:ascii="Times New Roman" w:hAnsi="Times New Roman" w:cs="Times New Roman"/>
                <w:color w:val="252525"/>
                <w:sz w:val="24"/>
                <w:szCs w:val="24"/>
              </w:rPr>
              <w:t>3.189</w:t>
            </w:r>
          </w:p>
        </w:tc>
        <w:tc>
          <w:tcPr>
            <w:tcW w:w="1710" w:type="dxa"/>
            <w:shd w:val="clear" w:color="auto" w:fill="E2E4FF"/>
            <w:vAlign w:val="center"/>
          </w:tcPr>
          <w:p w:rsidR="007C3487" w:rsidRDefault="007C3487" w:rsidP="007C3487">
            <w:pPr>
              <w:rPr>
                <w:rFonts w:ascii="Helvetica" w:hAnsi="Helvetica" w:cs="Helvetica"/>
                <w:color w:val="252525"/>
                <w:sz w:val="18"/>
                <w:szCs w:val="18"/>
              </w:rPr>
            </w:pPr>
            <w:r>
              <w:rPr>
                <w:rFonts w:ascii="Helvetica" w:hAnsi="Helvetica" w:cs="Helvetica"/>
                <w:color w:val="252525"/>
                <w:sz w:val="18"/>
                <w:szCs w:val="18"/>
              </w:rPr>
              <w:t>Change Program</w:t>
            </w:r>
          </w:p>
        </w:tc>
        <w:tc>
          <w:tcPr>
            <w:tcW w:w="6630" w:type="dxa"/>
            <w:gridSpan w:val="2"/>
            <w:shd w:val="clear" w:color="auto" w:fill="D3D6FF"/>
            <w:vAlign w:val="center"/>
          </w:tcPr>
          <w:p w:rsidR="007C3487" w:rsidRDefault="00EF5420" w:rsidP="007C3487">
            <w:pPr>
              <w:rPr>
                <w:rFonts w:ascii="Helvetica" w:hAnsi="Helvetica" w:cs="Helvetica"/>
                <w:color w:val="252525"/>
                <w:sz w:val="18"/>
                <w:szCs w:val="18"/>
              </w:rPr>
            </w:pPr>
            <w:hyperlink r:id="rId221" w:tgtFrame="_blank" w:history="1">
              <w:r w:rsidR="007C3487">
                <w:rPr>
                  <w:rStyle w:val="Hyperlink"/>
                  <w:rFonts w:ascii="Helvetica" w:hAnsi="Helvetica" w:cs="Helvetica"/>
                  <w:color w:val="337AB7"/>
                  <w:sz w:val="18"/>
                  <w:szCs w:val="18"/>
                </w:rPr>
                <w:t>Doctorate of Nurse Anesthesia Practice DNAP</w:t>
              </w:r>
            </w:hyperlink>
          </w:p>
        </w:tc>
      </w:tr>
      <w:tr w:rsidR="007C3487" w:rsidTr="007C3487">
        <w:tc>
          <w:tcPr>
            <w:tcW w:w="805" w:type="dxa"/>
          </w:tcPr>
          <w:p w:rsidR="007C3487" w:rsidRDefault="007C3487" w:rsidP="007C3487">
            <w:pPr>
              <w:rPr>
                <w:rFonts w:ascii="Times New Roman" w:hAnsi="Times New Roman" w:cs="Times New Roman"/>
                <w:color w:val="252525"/>
                <w:sz w:val="24"/>
                <w:szCs w:val="24"/>
              </w:rPr>
            </w:pPr>
            <w:r>
              <w:rPr>
                <w:rFonts w:ascii="Times New Roman" w:hAnsi="Times New Roman" w:cs="Times New Roman"/>
                <w:color w:val="252525"/>
                <w:sz w:val="24"/>
                <w:szCs w:val="24"/>
              </w:rPr>
              <w:t>3.190</w:t>
            </w:r>
          </w:p>
        </w:tc>
        <w:tc>
          <w:tcPr>
            <w:tcW w:w="1710" w:type="dxa"/>
            <w:shd w:val="clear" w:color="auto" w:fill="FFFFFF"/>
            <w:vAlign w:val="center"/>
          </w:tcPr>
          <w:p w:rsidR="007C3487" w:rsidRDefault="007C3487" w:rsidP="007C3487">
            <w:pPr>
              <w:rPr>
                <w:rFonts w:ascii="Helvetica" w:hAnsi="Helvetica" w:cs="Helvetica"/>
                <w:color w:val="252525"/>
                <w:sz w:val="18"/>
                <w:szCs w:val="18"/>
              </w:rPr>
            </w:pPr>
            <w:r>
              <w:rPr>
                <w:rFonts w:ascii="Helvetica" w:hAnsi="Helvetica" w:cs="Helvetica"/>
                <w:color w:val="252525"/>
                <w:sz w:val="18"/>
                <w:szCs w:val="18"/>
              </w:rPr>
              <w:t>Change Course</w:t>
            </w:r>
          </w:p>
        </w:tc>
        <w:tc>
          <w:tcPr>
            <w:tcW w:w="6630" w:type="dxa"/>
            <w:gridSpan w:val="2"/>
            <w:shd w:val="clear" w:color="auto" w:fill="EAEBFF"/>
            <w:vAlign w:val="center"/>
          </w:tcPr>
          <w:p w:rsidR="007C3487" w:rsidRDefault="00EF5420" w:rsidP="007C3487">
            <w:pPr>
              <w:rPr>
                <w:rFonts w:ascii="Helvetica" w:hAnsi="Helvetica" w:cs="Helvetica"/>
                <w:color w:val="252525"/>
                <w:sz w:val="18"/>
                <w:szCs w:val="18"/>
              </w:rPr>
            </w:pPr>
            <w:hyperlink r:id="rId222" w:tgtFrame="_blank" w:history="1">
              <w:r w:rsidR="007C3487">
                <w:rPr>
                  <w:rStyle w:val="Hyperlink"/>
                  <w:rFonts w:ascii="Helvetica" w:hAnsi="Helvetica" w:cs="Helvetica"/>
                  <w:color w:val="337AB7"/>
                  <w:sz w:val="18"/>
                  <w:szCs w:val="18"/>
                </w:rPr>
                <w:t>ANES 502 Advanced Principles of Nurse Anesthesia Practice II - 3 credits</w:t>
              </w:r>
            </w:hyperlink>
          </w:p>
        </w:tc>
      </w:tr>
    </w:tbl>
    <w:p w:rsidR="006531E7" w:rsidRDefault="006531E7" w:rsidP="006531E7">
      <w:pPr>
        <w:contextualSpacing/>
        <w:jc w:val="center"/>
        <w:rPr>
          <w:rFonts w:ascii="Times New Roman" w:hAnsi="Times New Roman" w:cs="Times New Roman"/>
          <w:b/>
          <w:sz w:val="24"/>
          <w:szCs w:val="24"/>
        </w:rPr>
      </w:pPr>
    </w:p>
    <w:p w:rsidR="006531E7" w:rsidRDefault="006531E7" w:rsidP="006531E7">
      <w:pPr>
        <w:contextualSpacing/>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C6217D" w:rsidRDefault="00C6217D"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032E81" w:rsidP="00C6217D">
      <w:pPr>
        <w:spacing w:line="240" w:lineRule="auto"/>
        <w:jc w:val="center"/>
        <w:rPr>
          <w:rFonts w:ascii="Times New Roman" w:hAnsi="Times New Roman" w:cs="Times New Roman"/>
          <w:b/>
          <w:sz w:val="24"/>
          <w:szCs w:val="24"/>
        </w:rPr>
      </w:pPr>
    </w:p>
    <w:p w:rsidR="00032E81" w:rsidRDefault="007C3487" w:rsidP="007C3487">
      <w:pPr>
        <w:tabs>
          <w:tab w:val="left" w:pos="792"/>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032E81" w:rsidRDefault="00C74398" w:rsidP="00C74398">
      <w:pPr>
        <w:spacing w:line="240" w:lineRule="auto"/>
        <w:rPr>
          <w:rFonts w:ascii="Times New Roman" w:hAnsi="Times New Roman" w:cs="Times New Roman"/>
          <w:b/>
          <w:sz w:val="24"/>
          <w:szCs w:val="24"/>
        </w:rPr>
      </w:pPr>
      <w:r>
        <w:rPr>
          <w:rFonts w:ascii="Times New Roman" w:hAnsi="Times New Roman" w:cs="Times New Roman"/>
          <w:b/>
          <w:sz w:val="24"/>
          <w:szCs w:val="24"/>
        </w:rPr>
        <w:t>4. Minor Changes</w:t>
      </w:r>
    </w:p>
    <w:p w:rsidR="00C74398" w:rsidRPr="00AC24BC" w:rsidRDefault="00C74398" w:rsidP="00C74398">
      <w:pPr>
        <w:rPr>
          <w:b/>
        </w:rPr>
      </w:pPr>
      <w:r w:rsidRPr="00AC24BC">
        <w:rPr>
          <w:b/>
        </w:rPr>
        <w:t>Department of Literacy, Elementary, and Early Childhood Education</w:t>
      </w:r>
    </w:p>
    <w:p w:rsidR="00C74398" w:rsidRDefault="00C74398" w:rsidP="00C74398">
      <w:r>
        <w:t>In summary, these are the requested changes:</w:t>
      </w:r>
    </w:p>
    <w:p w:rsidR="00C74398" w:rsidRPr="0087490E" w:rsidRDefault="00C74398" w:rsidP="00C74398">
      <w:pPr>
        <w:pStyle w:val="ListParagraph"/>
        <w:numPr>
          <w:ilvl w:val="0"/>
          <w:numId w:val="6"/>
        </w:numPr>
        <w:spacing w:after="0" w:line="240" w:lineRule="auto"/>
      </w:pPr>
      <w:r>
        <w:t>The RDG designator is replaced by the LLA designator, both at the undergraduate and graduate levels.</w:t>
      </w:r>
    </w:p>
    <w:p w:rsidR="00C74398" w:rsidRDefault="00C74398" w:rsidP="00C74398">
      <w:pPr>
        <w:pStyle w:val="ListParagraph"/>
        <w:numPr>
          <w:ilvl w:val="0"/>
          <w:numId w:val="6"/>
        </w:numPr>
        <w:spacing w:after="0" w:line="240" w:lineRule="auto"/>
      </w:pPr>
      <w:r w:rsidRPr="0087490E">
        <w:t>For undergraduate courses</w:t>
      </w:r>
      <w:r>
        <w:t xml:space="preserve"> in Table 1</w:t>
      </w:r>
      <w:r w:rsidRPr="0087490E">
        <w:t>, change the designator RDG to LLA</w:t>
      </w:r>
      <w:r>
        <w:t>.</w:t>
      </w:r>
    </w:p>
    <w:p w:rsidR="00C74398" w:rsidRDefault="00C74398" w:rsidP="00C74398">
      <w:pPr>
        <w:pStyle w:val="ListParagraph"/>
        <w:numPr>
          <w:ilvl w:val="0"/>
          <w:numId w:val="6"/>
        </w:numPr>
        <w:spacing w:after="0" w:line="240" w:lineRule="auto"/>
      </w:pPr>
      <w:r w:rsidRPr="0087490E">
        <w:t>For graduate courses</w:t>
      </w:r>
      <w:r>
        <w:t xml:space="preserve"> in Table 2</w:t>
      </w:r>
      <w:r w:rsidRPr="0087490E">
        <w:t>, change the designator RDG to LLA and, if needed, the course number.</w:t>
      </w:r>
    </w:p>
    <w:p w:rsidR="00C74398" w:rsidRPr="0087490E" w:rsidRDefault="00C74398" w:rsidP="00C74398">
      <w:pPr>
        <w:pStyle w:val="ListParagraph"/>
        <w:numPr>
          <w:ilvl w:val="0"/>
          <w:numId w:val="6"/>
        </w:numPr>
        <w:spacing w:after="0" w:line="240" w:lineRule="auto"/>
      </w:pPr>
      <w:r w:rsidRPr="0087490E">
        <w:t>For graduate courses</w:t>
      </w:r>
      <w:r>
        <w:t xml:space="preserve"> in Table 3</w:t>
      </w:r>
      <w:r w:rsidRPr="0087490E">
        <w:t xml:space="preserve">, change the </w:t>
      </w:r>
      <w:r>
        <w:t>course title and, if needed, the designator and number.</w:t>
      </w:r>
    </w:p>
    <w:p w:rsidR="00C74398" w:rsidRDefault="00C74398" w:rsidP="00C74398"/>
    <w:p w:rsidR="00C74398" w:rsidRPr="0087490E" w:rsidRDefault="00C74398" w:rsidP="00C74398">
      <w:r>
        <w:t xml:space="preserve">For more information, please contact Dr. Julia Kara-Soteriou at </w:t>
      </w:r>
      <w:hyperlink r:id="rId223" w:history="1">
        <w:r w:rsidRPr="004A25BE">
          <w:rPr>
            <w:rStyle w:val="Hyperlink"/>
          </w:rPr>
          <w:t>karaiou@ccsu.edu</w:t>
        </w:r>
      </w:hyperlink>
    </w:p>
    <w:p w:rsidR="00C74398" w:rsidRPr="0087490E" w:rsidRDefault="00C74398" w:rsidP="00C74398">
      <w:pPr>
        <w:rPr>
          <w:b/>
        </w:rPr>
      </w:pPr>
      <w:r>
        <w:rPr>
          <w:b/>
        </w:rPr>
        <w:t xml:space="preserve">Table 1: </w:t>
      </w:r>
      <w:r w:rsidRPr="0087490E">
        <w:rPr>
          <w:b/>
        </w:rPr>
        <w:t>Undergraduate Courses</w:t>
      </w:r>
    </w:p>
    <w:tbl>
      <w:tblPr>
        <w:tblStyle w:val="TableGrid"/>
        <w:tblW w:w="0" w:type="auto"/>
        <w:tblLook w:val="04A0" w:firstRow="1" w:lastRow="0" w:firstColumn="1" w:lastColumn="0" w:noHBand="0" w:noVBand="1"/>
      </w:tblPr>
      <w:tblGrid>
        <w:gridCol w:w="3865"/>
        <w:gridCol w:w="3510"/>
        <w:gridCol w:w="1975"/>
      </w:tblGrid>
      <w:tr w:rsidR="00C74398" w:rsidRPr="0087490E" w:rsidTr="007C3487">
        <w:trPr>
          <w:trHeight w:val="323"/>
        </w:trPr>
        <w:tc>
          <w:tcPr>
            <w:tcW w:w="3865" w:type="dxa"/>
          </w:tcPr>
          <w:p w:rsidR="00C74398" w:rsidRPr="0087490E" w:rsidRDefault="00C74398" w:rsidP="007C3487">
            <w:pPr>
              <w:rPr>
                <w:b/>
              </w:rPr>
            </w:pPr>
            <w:r w:rsidRPr="0087490E">
              <w:rPr>
                <w:b/>
              </w:rPr>
              <w:t xml:space="preserve">Current course </w:t>
            </w:r>
          </w:p>
        </w:tc>
        <w:tc>
          <w:tcPr>
            <w:tcW w:w="3510" w:type="dxa"/>
          </w:tcPr>
          <w:p w:rsidR="00C74398" w:rsidRPr="0087490E" w:rsidRDefault="00C74398" w:rsidP="007C3487">
            <w:pPr>
              <w:rPr>
                <w:b/>
              </w:rPr>
            </w:pPr>
            <w:r w:rsidRPr="0087490E">
              <w:rPr>
                <w:b/>
              </w:rPr>
              <w:t>Proposed change</w:t>
            </w:r>
          </w:p>
        </w:tc>
        <w:tc>
          <w:tcPr>
            <w:tcW w:w="1975" w:type="dxa"/>
          </w:tcPr>
          <w:p w:rsidR="00C74398" w:rsidRPr="0087490E" w:rsidRDefault="00C74398" w:rsidP="007C3487">
            <w:pPr>
              <w:rPr>
                <w:b/>
              </w:rPr>
            </w:pPr>
            <w:r>
              <w:rPr>
                <w:b/>
              </w:rPr>
              <w:t>What are the changes?</w:t>
            </w:r>
          </w:p>
        </w:tc>
      </w:tr>
      <w:tr w:rsidR="00C74398" w:rsidRPr="0087490E" w:rsidTr="007C3487">
        <w:tc>
          <w:tcPr>
            <w:tcW w:w="3865" w:type="dxa"/>
          </w:tcPr>
          <w:p w:rsidR="00C74398" w:rsidRPr="0087490E" w:rsidRDefault="00C74398" w:rsidP="007C3487">
            <w:r w:rsidRPr="0087490E">
              <w:t>RDG 140 Reading Efficiency</w:t>
            </w:r>
          </w:p>
        </w:tc>
        <w:tc>
          <w:tcPr>
            <w:tcW w:w="3510" w:type="dxa"/>
          </w:tcPr>
          <w:p w:rsidR="00C74398" w:rsidRPr="0087490E" w:rsidRDefault="00C74398" w:rsidP="007C3487">
            <w:r w:rsidRPr="0087490E">
              <w:t>LLA 140 Reading Efficiency</w:t>
            </w:r>
          </w:p>
        </w:tc>
        <w:tc>
          <w:tcPr>
            <w:tcW w:w="1975" w:type="dxa"/>
            <w:vMerge w:val="restart"/>
          </w:tcPr>
          <w:p w:rsidR="00C74398" w:rsidRPr="0087490E" w:rsidRDefault="00C74398" w:rsidP="007C3487"/>
          <w:p w:rsidR="00C74398" w:rsidRPr="0087490E" w:rsidRDefault="00C74398" w:rsidP="007C3487">
            <w:r>
              <w:t>C</w:t>
            </w:r>
            <w:r w:rsidRPr="0087490E">
              <w:t xml:space="preserve">hange </w:t>
            </w:r>
            <w:r>
              <w:t>the designator from RDG to LLA.</w:t>
            </w:r>
          </w:p>
          <w:p w:rsidR="00C74398" w:rsidRPr="0087490E" w:rsidRDefault="00C74398" w:rsidP="007C3487"/>
          <w:p w:rsidR="00C74398" w:rsidRPr="0087490E" w:rsidRDefault="00C74398" w:rsidP="007C3487">
            <w:r w:rsidRPr="0087490E">
              <w:t>Number/title remain the same.</w:t>
            </w:r>
          </w:p>
        </w:tc>
      </w:tr>
      <w:tr w:rsidR="00C74398" w:rsidRPr="0087490E" w:rsidTr="007C3487">
        <w:tc>
          <w:tcPr>
            <w:tcW w:w="3865" w:type="dxa"/>
          </w:tcPr>
          <w:p w:rsidR="00C74398" w:rsidRPr="0087490E" w:rsidRDefault="00C74398" w:rsidP="007C3487">
            <w:r w:rsidRPr="0087490E">
              <w:t>RDG 315 Comprehensive Reading Instruction I</w:t>
            </w:r>
          </w:p>
        </w:tc>
        <w:tc>
          <w:tcPr>
            <w:tcW w:w="3510" w:type="dxa"/>
          </w:tcPr>
          <w:p w:rsidR="00C74398" w:rsidRPr="0087490E" w:rsidRDefault="00C74398" w:rsidP="007C3487">
            <w:r w:rsidRPr="0087490E">
              <w:t>LLA 315 Comprehensive Reading Instruction I</w:t>
            </w:r>
          </w:p>
        </w:tc>
        <w:tc>
          <w:tcPr>
            <w:tcW w:w="1975" w:type="dxa"/>
            <w:vMerge/>
          </w:tcPr>
          <w:p w:rsidR="00C74398" w:rsidRPr="0087490E" w:rsidRDefault="00C74398" w:rsidP="007C3487"/>
        </w:tc>
      </w:tr>
      <w:tr w:rsidR="00C74398" w:rsidRPr="0087490E" w:rsidTr="007C3487">
        <w:tc>
          <w:tcPr>
            <w:tcW w:w="3865" w:type="dxa"/>
          </w:tcPr>
          <w:p w:rsidR="00C74398" w:rsidRPr="0087490E" w:rsidRDefault="00C74398" w:rsidP="007C3487">
            <w:r w:rsidRPr="0087490E">
              <w:t>RDG 316 Comprehensive Reading Instruction II</w:t>
            </w:r>
          </w:p>
        </w:tc>
        <w:tc>
          <w:tcPr>
            <w:tcW w:w="3510" w:type="dxa"/>
          </w:tcPr>
          <w:p w:rsidR="00C74398" w:rsidRPr="0087490E" w:rsidRDefault="00C74398" w:rsidP="007C3487">
            <w:r w:rsidRPr="0087490E">
              <w:t>LLA 316 Comprehensive Reading Instruction II</w:t>
            </w:r>
          </w:p>
        </w:tc>
        <w:tc>
          <w:tcPr>
            <w:tcW w:w="1975" w:type="dxa"/>
            <w:vMerge/>
          </w:tcPr>
          <w:p w:rsidR="00C74398" w:rsidRPr="0087490E" w:rsidRDefault="00C74398" w:rsidP="007C3487"/>
        </w:tc>
      </w:tr>
      <w:tr w:rsidR="00C74398" w:rsidRPr="0087490E" w:rsidTr="007C3487">
        <w:trPr>
          <w:trHeight w:val="629"/>
        </w:trPr>
        <w:tc>
          <w:tcPr>
            <w:tcW w:w="3865" w:type="dxa"/>
          </w:tcPr>
          <w:p w:rsidR="00C74398" w:rsidRPr="0087490E" w:rsidRDefault="00C74398" w:rsidP="007C3487">
            <w:r w:rsidRPr="0087490E">
              <w:t>RDG 400 Writing Instruction for Teachers</w:t>
            </w:r>
          </w:p>
        </w:tc>
        <w:tc>
          <w:tcPr>
            <w:tcW w:w="3510" w:type="dxa"/>
          </w:tcPr>
          <w:p w:rsidR="00C74398" w:rsidRPr="0087490E" w:rsidRDefault="00C74398" w:rsidP="007C3487">
            <w:r w:rsidRPr="0087490E">
              <w:t>LLA 400 Writing Instruction for Teachers</w:t>
            </w:r>
          </w:p>
        </w:tc>
        <w:tc>
          <w:tcPr>
            <w:tcW w:w="1975" w:type="dxa"/>
            <w:vMerge/>
          </w:tcPr>
          <w:p w:rsidR="00C74398" w:rsidRPr="0087490E" w:rsidRDefault="00C74398" w:rsidP="007C3487"/>
        </w:tc>
      </w:tr>
      <w:tr w:rsidR="00C74398" w:rsidRPr="0087490E" w:rsidTr="007C3487">
        <w:trPr>
          <w:trHeight w:val="629"/>
        </w:trPr>
        <w:tc>
          <w:tcPr>
            <w:tcW w:w="3865" w:type="dxa"/>
          </w:tcPr>
          <w:p w:rsidR="00C74398" w:rsidRPr="0087490E" w:rsidRDefault="00C74398" w:rsidP="007C3487">
            <w:r w:rsidRPr="0087490E">
              <w:t>RDG 412 Literacy Instruction in the Elementary School</w:t>
            </w:r>
          </w:p>
        </w:tc>
        <w:tc>
          <w:tcPr>
            <w:tcW w:w="3510" w:type="dxa"/>
          </w:tcPr>
          <w:p w:rsidR="00C74398" w:rsidRPr="0087490E" w:rsidRDefault="00C74398" w:rsidP="007C3487">
            <w:r w:rsidRPr="0087490E">
              <w:t>LLA 412 Literacy Instruction in the Elementary School</w:t>
            </w:r>
          </w:p>
        </w:tc>
        <w:tc>
          <w:tcPr>
            <w:tcW w:w="1975" w:type="dxa"/>
            <w:vMerge/>
          </w:tcPr>
          <w:p w:rsidR="00C74398" w:rsidRPr="0087490E" w:rsidRDefault="00C74398" w:rsidP="007C3487"/>
        </w:tc>
      </w:tr>
      <w:tr w:rsidR="00C74398" w:rsidRPr="0087490E" w:rsidTr="007C3487">
        <w:tc>
          <w:tcPr>
            <w:tcW w:w="3865" w:type="dxa"/>
          </w:tcPr>
          <w:p w:rsidR="00C74398" w:rsidRPr="0087490E" w:rsidRDefault="00C74398" w:rsidP="007C3487">
            <w:r w:rsidRPr="0087490E">
              <w:t>RDG 440 Literacy Instruction in the Secondary School</w:t>
            </w:r>
          </w:p>
        </w:tc>
        <w:tc>
          <w:tcPr>
            <w:tcW w:w="3510" w:type="dxa"/>
          </w:tcPr>
          <w:p w:rsidR="00C74398" w:rsidRPr="0087490E" w:rsidRDefault="00C74398" w:rsidP="007C3487">
            <w:r w:rsidRPr="0087490E">
              <w:t>LLA 440 Literacy Instruction in the Secondary School</w:t>
            </w:r>
          </w:p>
        </w:tc>
        <w:tc>
          <w:tcPr>
            <w:tcW w:w="1975" w:type="dxa"/>
            <w:vMerge/>
          </w:tcPr>
          <w:p w:rsidR="00C74398" w:rsidRPr="0087490E" w:rsidRDefault="00C74398" w:rsidP="007C3487"/>
        </w:tc>
      </w:tr>
    </w:tbl>
    <w:p w:rsidR="00C74398" w:rsidRPr="0087490E" w:rsidRDefault="00C74398" w:rsidP="00C74398"/>
    <w:p w:rsidR="00C74398" w:rsidRPr="0087490E" w:rsidRDefault="00C74398" w:rsidP="00C74398"/>
    <w:p w:rsidR="00C74398" w:rsidRPr="0087490E" w:rsidRDefault="00C74398" w:rsidP="00C74398">
      <w:pPr>
        <w:rPr>
          <w:b/>
        </w:rPr>
      </w:pPr>
      <w:r>
        <w:rPr>
          <w:b/>
        </w:rPr>
        <w:t xml:space="preserve">Table 2: </w:t>
      </w:r>
      <w:r w:rsidRPr="0087490E">
        <w:rPr>
          <w:b/>
        </w:rPr>
        <w:t>Graduate Courses</w:t>
      </w:r>
    </w:p>
    <w:tbl>
      <w:tblPr>
        <w:tblStyle w:val="TableGrid"/>
        <w:tblW w:w="0" w:type="auto"/>
        <w:tblLook w:val="04A0" w:firstRow="1" w:lastRow="0" w:firstColumn="1" w:lastColumn="0" w:noHBand="0" w:noVBand="1"/>
      </w:tblPr>
      <w:tblGrid>
        <w:gridCol w:w="3415"/>
        <w:gridCol w:w="3600"/>
        <w:gridCol w:w="2335"/>
      </w:tblGrid>
      <w:tr w:rsidR="00C74398" w:rsidRPr="0087490E" w:rsidTr="007C3487">
        <w:tc>
          <w:tcPr>
            <w:tcW w:w="3415" w:type="dxa"/>
          </w:tcPr>
          <w:p w:rsidR="00C74398" w:rsidRPr="0087490E" w:rsidRDefault="00C74398" w:rsidP="007C3487">
            <w:pPr>
              <w:rPr>
                <w:b/>
              </w:rPr>
            </w:pPr>
            <w:r w:rsidRPr="0087490E">
              <w:rPr>
                <w:b/>
              </w:rPr>
              <w:t xml:space="preserve">Current course </w:t>
            </w:r>
          </w:p>
        </w:tc>
        <w:tc>
          <w:tcPr>
            <w:tcW w:w="3600" w:type="dxa"/>
          </w:tcPr>
          <w:p w:rsidR="00C74398" w:rsidRPr="0087490E" w:rsidRDefault="00C74398" w:rsidP="007C3487">
            <w:pPr>
              <w:rPr>
                <w:b/>
              </w:rPr>
            </w:pPr>
            <w:r w:rsidRPr="0087490E">
              <w:rPr>
                <w:b/>
              </w:rPr>
              <w:t>Proposed change</w:t>
            </w:r>
          </w:p>
        </w:tc>
        <w:tc>
          <w:tcPr>
            <w:tcW w:w="2335" w:type="dxa"/>
          </w:tcPr>
          <w:p w:rsidR="00C74398" w:rsidRDefault="00C74398" w:rsidP="007C3487">
            <w:pPr>
              <w:rPr>
                <w:b/>
              </w:rPr>
            </w:pPr>
            <w:r>
              <w:rPr>
                <w:b/>
              </w:rPr>
              <w:t>What are the changes?</w:t>
            </w:r>
          </w:p>
          <w:p w:rsidR="00C74398" w:rsidRPr="0087490E" w:rsidRDefault="00C74398" w:rsidP="007C3487">
            <w:pPr>
              <w:rPr>
                <w:b/>
              </w:rPr>
            </w:pPr>
          </w:p>
        </w:tc>
      </w:tr>
      <w:tr w:rsidR="00C74398" w:rsidRPr="00695DB4" w:rsidTr="007C3487">
        <w:trPr>
          <w:trHeight w:val="629"/>
        </w:trPr>
        <w:tc>
          <w:tcPr>
            <w:tcW w:w="3415" w:type="dxa"/>
          </w:tcPr>
          <w:p w:rsidR="00C74398" w:rsidRPr="00695DB4" w:rsidRDefault="00C74398" w:rsidP="007C3487">
            <w:r w:rsidRPr="00695DB4">
              <w:t>RDG 502 Current Trends in Developmental Reading K-12</w:t>
            </w:r>
          </w:p>
        </w:tc>
        <w:tc>
          <w:tcPr>
            <w:tcW w:w="3600" w:type="dxa"/>
          </w:tcPr>
          <w:p w:rsidR="00C74398" w:rsidRPr="00695DB4" w:rsidRDefault="00C74398" w:rsidP="007C3487">
            <w:r w:rsidRPr="00695DB4">
              <w:t>LLA 501 Current Trends in Developmental Reading K-12</w:t>
            </w:r>
          </w:p>
        </w:tc>
        <w:tc>
          <w:tcPr>
            <w:tcW w:w="2335" w:type="dxa"/>
            <w:vMerge w:val="restart"/>
          </w:tcPr>
          <w:p w:rsidR="00C74398" w:rsidRDefault="00C74398" w:rsidP="007C3487"/>
          <w:p w:rsidR="00C74398" w:rsidRDefault="00C74398" w:rsidP="007C3487"/>
          <w:p w:rsidR="00C74398" w:rsidRPr="00695DB4" w:rsidRDefault="00C74398" w:rsidP="007C3487">
            <w:r>
              <w:t>Change designator and number</w:t>
            </w:r>
          </w:p>
        </w:tc>
      </w:tr>
      <w:tr w:rsidR="00C74398" w:rsidRPr="00695DB4" w:rsidTr="007C3487">
        <w:tc>
          <w:tcPr>
            <w:tcW w:w="3415" w:type="dxa"/>
          </w:tcPr>
          <w:p w:rsidR="00C74398" w:rsidRPr="00695DB4" w:rsidRDefault="00C74398" w:rsidP="007C3487">
            <w:r w:rsidRPr="00695DB4">
              <w:t>RDG 504 Middle School Level Literacy Development</w:t>
            </w:r>
          </w:p>
        </w:tc>
        <w:tc>
          <w:tcPr>
            <w:tcW w:w="3600" w:type="dxa"/>
          </w:tcPr>
          <w:p w:rsidR="00C74398" w:rsidRPr="00695DB4" w:rsidRDefault="00C74398" w:rsidP="007C3487">
            <w:r w:rsidRPr="00695DB4">
              <w:t>LLA 503 Middle School Level Literacy Development</w:t>
            </w:r>
          </w:p>
        </w:tc>
        <w:tc>
          <w:tcPr>
            <w:tcW w:w="2335" w:type="dxa"/>
            <w:vMerge/>
          </w:tcPr>
          <w:p w:rsidR="00C74398" w:rsidRPr="00695DB4" w:rsidRDefault="00C74398" w:rsidP="007C3487"/>
        </w:tc>
      </w:tr>
      <w:tr w:rsidR="00C74398" w:rsidRPr="0087490E" w:rsidTr="007C3487">
        <w:tc>
          <w:tcPr>
            <w:tcW w:w="3415" w:type="dxa"/>
          </w:tcPr>
          <w:p w:rsidR="00C74398" w:rsidRPr="00695DB4" w:rsidRDefault="00C74398" w:rsidP="007C3487">
            <w:r w:rsidRPr="00695DB4">
              <w:t>RDG 506 Developmental Reading in the Secondary Schools</w:t>
            </w:r>
          </w:p>
        </w:tc>
        <w:tc>
          <w:tcPr>
            <w:tcW w:w="3600" w:type="dxa"/>
          </w:tcPr>
          <w:p w:rsidR="00C74398" w:rsidRPr="00695DB4" w:rsidRDefault="00C74398" w:rsidP="007C3487">
            <w:r w:rsidRPr="00695DB4">
              <w:t>LLA 505 Developmental Reading in the Secondary Schools</w:t>
            </w:r>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507 Topics in Language, Literacy and Culture</w:t>
            </w:r>
          </w:p>
        </w:tc>
        <w:tc>
          <w:tcPr>
            <w:tcW w:w="3600" w:type="dxa"/>
          </w:tcPr>
          <w:p w:rsidR="00C74398" w:rsidRPr="0087490E" w:rsidRDefault="00C74398" w:rsidP="007C3487">
            <w:r w:rsidRPr="0087490E">
              <w:t>LLA 507 Topics in Language, Literacy and Culture</w:t>
            </w:r>
          </w:p>
        </w:tc>
        <w:tc>
          <w:tcPr>
            <w:tcW w:w="2335" w:type="dxa"/>
          </w:tcPr>
          <w:p w:rsidR="00C74398" w:rsidRPr="0087490E" w:rsidRDefault="00C74398" w:rsidP="007C3487">
            <w:r w:rsidRPr="0087490E">
              <w:t xml:space="preserve">Change designator </w:t>
            </w:r>
          </w:p>
        </w:tc>
      </w:tr>
      <w:tr w:rsidR="00C74398" w:rsidRPr="0087490E" w:rsidTr="007C3487">
        <w:tc>
          <w:tcPr>
            <w:tcW w:w="3415" w:type="dxa"/>
          </w:tcPr>
          <w:p w:rsidR="00C74398" w:rsidRPr="00695DB4" w:rsidRDefault="00C74398" w:rsidP="007C3487">
            <w:r w:rsidRPr="00695DB4">
              <w:t>RDG 508 Reading Instruction K-12</w:t>
            </w:r>
          </w:p>
        </w:tc>
        <w:tc>
          <w:tcPr>
            <w:tcW w:w="3600" w:type="dxa"/>
          </w:tcPr>
          <w:p w:rsidR="00C74398" w:rsidRDefault="00C74398" w:rsidP="007C3487">
            <w:r w:rsidRPr="00695DB4">
              <w:t>LLA 509 Reading Instruction K-12</w:t>
            </w:r>
          </w:p>
          <w:p w:rsidR="00C74398" w:rsidRPr="00695DB4" w:rsidRDefault="00C74398" w:rsidP="007C3487"/>
        </w:tc>
        <w:tc>
          <w:tcPr>
            <w:tcW w:w="2335" w:type="dxa"/>
            <w:vMerge w:val="restart"/>
          </w:tcPr>
          <w:p w:rsidR="00C74398" w:rsidRDefault="00C74398" w:rsidP="007C3487"/>
          <w:p w:rsidR="00C74398" w:rsidRDefault="00C74398" w:rsidP="007C3487"/>
          <w:p w:rsidR="00C74398" w:rsidRPr="0087490E" w:rsidRDefault="00C74398" w:rsidP="007C3487">
            <w:r>
              <w:t>Change designator and number</w:t>
            </w:r>
          </w:p>
        </w:tc>
      </w:tr>
      <w:tr w:rsidR="00C74398" w:rsidRPr="0087490E" w:rsidTr="007C3487">
        <w:trPr>
          <w:trHeight w:val="620"/>
        </w:trPr>
        <w:tc>
          <w:tcPr>
            <w:tcW w:w="3415" w:type="dxa"/>
          </w:tcPr>
          <w:p w:rsidR="00C74398" w:rsidRPr="0087490E" w:rsidRDefault="00C74398" w:rsidP="007C3487">
            <w:r w:rsidRPr="0087490E">
              <w:t xml:space="preserve">RDG 569 </w:t>
            </w:r>
            <w:proofErr w:type="spellStart"/>
            <w:r w:rsidRPr="0087490E">
              <w:t>Folktelling</w:t>
            </w:r>
            <w:proofErr w:type="spellEnd"/>
            <w:r w:rsidRPr="0087490E">
              <w:t xml:space="preserve"> Art and Technique</w:t>
            </w:r>
          </w:p>
        </w:tc>
        <w:tc>
          <w:tcPr>
            <w:tcW w:w="3600" w:type="dxa"/>
          </w:tcPr>
          <w:p w:rsidR="00C74398" w:rsidRPr="0087490E" w:rsidRDefault="00C74398" w:rsidP="007C3487">
            <w:r>
              <w:t>LLA 511</w:t>
            </w:r>
            <w:r w:rsidRPr="0087490E">
              <w:t xml:space="preserve"> </w:t>
            </w:r>
            <w:proofErr w:type="spellStart"/>
            <w:r w:rsidRPr="0087490E">
              <w:t>Folktelling</w:t>
            </w:r>
            <w:proofErr w:type="spellEnd"/>
            <w:r w:rsidRPr="0087490E">
              <w:t xml:space="preserve"> Art and Technique</w:t>
            </w:r>
          </w:p>
        </w:tc>
        <w:tc>
          <w:tcPr>
            <w:tcW w:w="2335" w:type="dxa"/>
            <w:vMerge/>
          </w:tcPr>
          <w:p w:rsidR="00C74398" w:rsidRPr="0087490E" w:rsidRDefault="00C74398" w:rsidP="007C3487"/>
        </w:tc>
      </w:tr>
      <w:tr w:rsidR="00C74398" w:rsidRPr="0087490E" w:rsidTr="007C3487">
        <w:trPr>
          <w:trHeight w:val="323"/>
        </w:trPr>
        <w:tc>
          <w:tcPr>
            <w:tcW w:w="3415" w:type="dxa"/>
          </w:tcPr>
          <w:p w:rsidR="00C74398" w:rsidRPr="0087490E" w:rsidRDefault="00C74398" w:rsidP="007C3487">
            <w:r w:rsidRPr="0087490E">
              <w:t>RDG 579 Technology in Reading &amp; Language Arts Instruction</w:t>
            </w:r>
          </w:p>
        </w:tc>
        <w:tc>
          <w:tcPr>
            <w:tcW w:w="3600" w:type="dxa"/>
          </w:tcPr>
          <w:p w:rsidR="00C74398" w:rsidRPr="0087490E" w:rsidRDefault="00C74398" w:rsidP="007C3487">
            <w:r>
              <w:t>LLA 513</w:t>
            </w:r>
            <w:r w:rsidRPr="0087490E">
              <w:t xml:space="preserve"> Technology in Reading &amp; Language Arts Instruction</w:t>
            </w:r>
          </w:p>
        </w:tc>
        <w:tc>
          <w:tcPr>
            <w:tcW w:w="2335" w:type="dxa"/>
            <w:vMerge/>
          </w:tcPr>
          <w:p w:rsidR="00C74398" w:rsidRPr="0087490E" w:rsidRDefault="00C74398" w:rsidP="007C3487"/>
        </w:tc>
      </w:tr>
      <w:tr w:rsidR="00C74398" w:rsidRPr="0087490E" w:rsidTr="007C3487">
        <w:trPr>
          <w:trHeight w:val="611"/>
        </w:trPr>
        <w:tc>
          <w:tcPr>
            <w:tcW w:w="3415" w:type="dxa"/>
          </w:tcPr>
          <w:p w:rsidR="00C74398" w:rsidRPr="0087490E" w:rsidRDefault="00C74398" w:rsidP="007C3487">
            <w:r w:rsidRPr="0087490E">
              <w:t>RDG 582 Introduction to Critical Literacy</w:t>
            </w:r>
          </w:p>
        </w:tc>
        <w:tc>
          <w:tcPr>
            <w:tcW w:w="3600" w:type="dxa"/>
          </w:tcPr>
          <w:p w:rsidR="00C74398" w:rsidRPr="0087490E" w:rsidRDefault="00C74398" w:rsidP="007C3487">
            <w:r>
              <w:t>LLA 517</w:t>
            </w:r>
            <w:r w:rsidRPr="0087490E">
              <w:t xml:space="preserve"> Introduction to Critical Literacy</w:t>
            </w:r>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583 Teaching Writing Across the Curriculum I</w:t>
            </w:r>
          </w:p>
        </w:tc>
        <w:tc>
          <w:tcPr>
            <w:tcW w:w="3600" w:type="dxa"/>
          </w:tcPr>
          <w:p w:rsidR="00C74398" w:rsidRPr="0087490E" w:rsidRDefault="00C74398" w:rsidP="007C3487">
            <w:r>
              <w:t>LLA 519</w:t>
            </w:r>
            <w:r w:rsidRPr="0087490E">
              <w:t xml:space="preserve"> Teaching Writing Across the Curriculum I</w:t>
            </w:r>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586 Literacy Instruction for Diverse Populations I</w:t>
            </w:r>
          </w:p>
        </w:tc>
        <w:tc>
          <w:tcPr>
            <w:tcW w:w="3600" w:type="dxa"/>
          </w:tcPr>
          <w:p w:rsidR="00C74398" w:rsidRPr="0087490E" w:rsidRDefault="00C74398" w:rsidP="007C3487">
            <w:r>
              <w:t>LLA 521</w:t>
            </w:r>
            <w:r w:rsidRPr="0087490E">
              <w:t xml:space="preserve"> Literacy Instruction for Diverse Populations I</w:t>
            </w:r>
          </w:p>
        </w:tc>
        <w:tc>
          <w:tcPr>
            <w:tcW w:w="2335" w:type="dxa"/>
            <w:vMerge/>
          </w:tcPr>
          <w:p w:rsidR="00C74398" w:rsidRPr="0087490E" w:rsidRDefault="00C74398" w:rsidP="007C3487"/>
        </w:tc>
      </w:tr>
      <w:tr w:rsidR="00C74398" w:rsidRPr="0087490E" w:rsidTr="007C3487">
        <w:trPr>
          <w:trHeight w:val="350"/>
        </w:trPr>
        <w:tc>
          <w:tcPr>
            <w:tcW w:w="3415" w:type="dxa"/>
          </w:tcPr>
          <w:p w:rsidR="00C74398" w:rsidRPr="0087490E" w:rsidRDefault="00C74398" w:rsidP="007C3487">
            <w:r w:rsidRPr="0087490E">
              <w:t xml:space="preserve">RDG 587 </w:t>
            </w:r>
            <w:proofErr w:type="spellStart"/>
            <w:r w:rsidRPr="0087490E">
              <w:t>Bibliotherapy</w:t>
            </w:r>
            <w:proofErr w:type="spellEnd"/>
            <w:r w:rsidRPr="0087490E">
              <w:t xml:space="preserve"> </w:t>
            </w:r>
          </w:p>
        </w:tc>
        <w:tc>
          <w:tcPr>
            <w:tcW w:w="3600" w:type="dxa"/>
          </w:tcPr>
          <w:p w:rsidR="00C74398" w:rsidRPr="0087490E" w:rsidRDefault="00C74398" w:rsidP="007C3487">
            <w:r>
              <w:t>LLA 523</w:t>
            </w:r>
            <w:r w:rsidRPr="0087490E">
              <w:t xml:space="preserve"> </w:t>
            </w:r>
            <w:proofErr w:type="spellStart"/>
            <w:r w:rsidRPr="0087490E">
              <w:t>Bibliotherapy</w:t>
            </w:r>
            <w:proofErr w:type="spellEnd"/>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589 Creative Language Arts</w:t>
            </w:r>
          </w:p>
        </w:tc>
        <w:tc>
          <w:tcPr>
            <w:tcW w:w="3600" w:type="dxa"/>
          </w:tcPr>
          <w:p w:rsidR="00C74398" w:rsidRDefault="00C74398" w:rsidP="007C3487">
            <w:r>
              <w:t>LLA 525</w:t>
            </w:r>
            <w:r w:rsidRPr="0087490E">
              <w:t xml:space="preserve"> Creative Language Arts</w:t>
            </w:r>
          </w:p>
          <w:p w:rsidR="00C74398" w:rsidRPr="0087490E" w:rsidRDefault="00C74398" w:rsidP="007C3487"/>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599 Thesis</w:t>
            </w:r>
          </w:p>
        </w:tc>
        <w:tc>
          <w:tcPr>
            <w:tcW w:w="3600" w:type="dxa"/>
          </w:tcPr>
          <w:p w:rsidR="00C74398" w:rsidRPr="0087490E" w:rsidRDefault="00C74398" w:rsidP="007C3487">
            <w:r w:rsidRPr="0087490E">
              <w:t>LLA 599 Thesis</w:t>
            </w:r>
          </w:p>
        </w:tc>
        <w:tc>
          <w:tcPr>
            <w:tcW w:w="2335" w:type="dxa"/>
          </w:tcPr>
          <w:p w:rsidR="00C74398" w:rsidRDefault="00C74398" w:rsidP="007C3487">
            <w:r w:rsidRPr="0087490E">
              <w:t>Change designator</w:t>
            </w:r>
          </w:p>
          <w:p w:rsidR="00C74398" w:rsidRPr="0087490E" w:rsidRDefault="00C74398" w:rsidP="007C3487"/>
        </w:tc>
      </w:tr>
      <w:tr w:rsidR="00C74398" w:rsidRPr="0087490E" w:rsidTr="007C3487">
        <w:tc>
          <w:tcPr>
            <w:tcW w:w="3415" w:type="dxa"/>
          </w:tcPr>
          <w:p w:rsidR="00C74398" w:rsidRPr="0087490E" w:rsidRDefault="00C74398" w:rsidP="007C3487">
            <w:r w:rsidRPr="0087490E">
              <w:t>RDG 667 Multicultural Literature in the Classroom</w:t>
            </w:r>
          </w:p>
        </w:tc>
        <w:tc>
          <w:tcPr>
            <w:tcW w:w="3600" w:type="dxa"/>
          </w:tcPr>
          <w:p w:rsidR="00C74398" w:rsidRPr="0087490E" w:rsidRDefault="00C74398" w:rsidP="007C3487">
            <w:r>
              <w:t>LLA 603</w:t>
            </w:r>
            <w:r w:rsidRPr="0087490E">
              <w:t xml:space="preserve"> Multicultural Literature in the Classroom</w:t>
            </w:r>
          </w:p>
        </w:tc>
        <w:tc>
          <w:tcPr>
            <w:tcW w:w="2335" w:type="dxa"/>
            <w:vMerge w:val="restart"/>
          </w:tcPr>
          <w:p w:rsidR="00C74398" w:rsidRDefault="00C74398" w:rsidP="007C3487"/>
          <w:p w:rsidR="00C74398" w:rsidRDefault="00C74398" w:rsidP="007C3487"/>
          <w:p w:rsidR="00C74398" w:rsidRPr="0087490E" w:rsidRDefault="00C74398" w:rsidP="007C3487">
            <w:r>
              <w:t>Change designator and number</w:t>
            </w:r>
          </w:p>
        </w:tc>
      </w:tr>
      <w:tr w:rsidR="00C74398" w:rsidRPr="0087490E" w:rsidTr="007C3487">
        <w:tc>
          <w:tcPr>
            <w:tcW w:w="3415" w:type="dxa"/>
          </w:tcPr>
          <w:p w:rsidR="00C74398" w:rsidRPr="0087490E" w:rsidRDefault="00C74398" w:rsidP="007C3487">
            <w:r w:rsidRPr="0087490E">
              <w:t>RDG 675 Reading and Writing as Integrated Process</w:t>
            </w:r>
          </w:p>
        </w:tc>
        <w:tc>
          <w:tcPr>
            <w:tcW w:w="3600" w:type="dxa"/>
          </w:tcPr>
          <w:p w:rsidR="00C74398" w:rsidRPr="0087490E" w:rsidRDefault="00C74398" w:rsidP="007C3487">
            <w:r>
              <w:t>LLA 60</w:t>
            </w:r>
            <w:r w:rsidRPr="0087490E">
              <w:t>5 Reading and Writing as Integrated Process</w:t>
            </w:r>
          </w:p>
        </w:tc>
        <w:tc>
          <w:tcPr>
            <w:tcW w:w="2335" w:type="dxa"/>
            <w:vMerge/>
          </w:tcPr>
          <w:p w:rsidR="00C74398" w:rsidRPr="0087490E" w:rsidRDefault="00C74398" w:rsidP="007C3487"/>
        </w:tc>
      </w:tr>
      <w:tr w:rsidR="00C74398" w:rsidRPr="0087490E" w:rsidTr="007C3487">
        <w:trPr>
          <w:trHeight w:val="755"/>
        </w:trPr>
        <w:tc>
          <w:tcPr>
            <w:tcW w:w="3415" w:type="dxa"/>
          </w:tcPr>
          <w:p w:rsidR="00C74398" w:rsidRPr="0087490E" w:rsidRDefault="00C74398" w:rsidP="007C3487">
            <w:r w:rsidRPr="0087490E">
              <w:t>RDG 680 Current Trends and Issues in Reading and Language Arts</w:t>
            </w:r>
          </w:p>
        </w:tc>
        <w:tc>
          <w:tcPr>
            <w:tcW w:w="3600" w:type="dxa"/>
          </w:tcPr>
          <w:p w:rsidR="00C74398" w:rsidRPr="0087490E" w:rsidRDefault="00C74398" w:rsidP="007C3487">
            <w:r>
              <w:t>LLA 601</w:t>
            </w:r>
            <w:r w:rsidRPr="0087490E">
              <w:t xml:space="preserve"> Current Trends and Issues in Reading and Language Arts</w:t>
            </w:r>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686 Literacy Instruction for Diverse Populations II</w:t>
            </w:r>
          </w:p>
        </w:tc>
        <w:tc>
          <w:tcPr>
            <w:tcW w:w="3600" w:type="dxa"/>
          </w:tcPr>
          <w:p w:rsidR="00C74398" w:rsidRPr="0087490E" w:rsidRDefault="00C74398" w:rsidP="007C3487">
            <w:r>
              <w:t>LLA 621</w:t>
            </w:r>
            <w:r w:rsidRPr="0087490E">
              <w:t xml:space="preserve"> Literacy Instruction for Diverse Populations II</w:t>
            </w:r>
          </w:p>
        </w:tc>
        <w:tc>
          <w:tcPr>
            <w:tcW w:w="2335" w:type="dxa"/>
            <w:vMerge/>
          </w:tcPr>
          <w:p w:rsidR="00C74398" w:rsidRPr="0087490E" w:rsidRDefault="00C74398" w:rsidP="007C3487"/>
        </w:tc>
      </w:tr>
      <w:tr w:rsidR="00C74398" w:rsidRPr="0087490E" w:rsidTr="007C3487">
        <w:tc>
          <w:tcPr>
            <w:tcW w:w="3415" w:type="dxa"/>
          </w:tcPr>
          <w:p w:rsidR="00C74398" w:rsidRPr="0087490E" w:rsidRDefault="00C74398" w:rsidP="007C3487">
            <w:r w:rsidRPr="0087490E">
              <w:t>RDG 692 Specialized Diagnosis and Remedial Techniques</w:t>
            </w:r>
          </w:p>
        </w:tc>
        <w:tc>
          <w:tcPr>
            <w:tcW w:w="3600" w:type="dxa"/>
          </w:tcPr>
          <w:p w:rsidR="00C74398" w:rsidRPr="0087490E" w:rsidRDefault="00C74398" w:rsidP="007C3487">
            <w:r w:rsidRPr="0087490E">
              <w:t>LLA 692 Specialized Diagnosis and Remedial Techniques</w:t>
            </w:r>
          </w:p>
        </w:tc>
        <w:tc>
          <w:tcPr>
            <w:tcW w:w="2335" w:type="dxa"/>
          </w:tcPr>
          <w:p w:rsidR="00C74398" w:rsidRDefault="00C74398" w:rsidP="007C3487">
            <w:r w:rsidRPr="0087490E">
              <w:t>Change designator</w:t>
            </w:r>
          </w:p>
          <w:p w:rsidR="00C74398" w:rsidRPr="0087490E" w:rsidRDefault="00C74398" w:rsidP="007C3487"/>
        </w:tc>
      </w:tr>
      <w:tr w:rsidR="00C74398" w:rsidRPr="0087490E" w:rsidTr="007C3487">
        <w:tc>
          <w:tcPr>
            <w:tcW w:w="3415" w:type="dxa"/>
          </w:tcPr>
          <w:p w:rsidR="00C74398" w:rsidRPr="007E4052" w:rsidRDefault="00C74398" w:rsidP="007C3487">
            <w:r w:rsidRPr="007E4052">
              <w:t>RDG 694 Organization, Administration, and Supervision of Reading and Language Arts Programs</w:t>
            </w:r>
          </w:p>
        </w:tc>
        <w:tc>
          <w:tcPr>
            <w:tcW w:w="3600" w:type="dxa"/>
          </w:tcPr>
          <w:p w:rsidR="00C74398" w:rsidRPr="007E4052" w:rsidRDefault="00C74398" w:rsidP="007C3487">
            <w:r w:rsidRPr="007E4052">
              <w:t>LLA 622 Organization, Administration, and Supervision of Reading and Language Arts Programs</w:t>
            </w:r>
          </w:p>
          <w:p w:rsidR="00C74398" w:rsidRPr="007E4052" w:rsidRDefault="00C74398" w:rsidP="007C3487"/>
        </w:tc>
        <w:tc>
          <w:tcPr>
            <w:tcW w:w="2335" w:type="dxa"/>
            <w:vMerge w:val="restart"/>
          </w:tcPr>
          <w:p w:rsidR="00C74398" w:rsidRDefault="00C74398" w:rsidP="007C3487"/>
          <w:p w:rsidR="00C74398" w:rsidRDefault="00C74398" w:rsidP="007C3487"/>
          <w:p w:rsidR="00C74398" w:rsidRPr="00C675D7" w:rsidRDefault="00C74398" w:rsidP="007C3487">
            <w:pPr>
              <w:rPr>
                <w:highlight w:val="yellow"/>
              </w:rPr>
            </w:pPr>
            <w:r w:rsidRPr="0087490E">
              <w:t>Change designator</w:t>
            </w:r>
            <w:r>
              <w:t xml:space="preserve"> and number</w:t>
            </w:r>
          </w:p>
          <w:p w:rsidR="00C74398" w:rsidRPr="00C675D7" w:rsidRDefault="00C74398" w:rsidP="007C3487">
            <w:pPr>
              <w:rPr>
                <w:highlight w:val="yellow"/>
              </w:rPr>
            </w:pPr>
          </w:p>
        </w:tc>
      </w:tr>
      <w:tr w:rsidR="00C74398" w:rsidRPr="0087490E" w:rsidTr="007C3487">
        <w:tc>
          <w:tcPr>
            <w:tcW w:w="3415" w:type="dxa"/>
          </w:tcPr>
          <w:p w:rsidR="00C74398" w:rsidRPr="00B67270" w:rsidRDefault="00C74398" w:rsidP="007C3487">
            <w:r w:rsidRPr="00B67270">
              <w:t>RDG 698 Research Seminar</w:t>
            </w:r>
          </w:p>
        </w:tc>
        <w:tc>
          <w:tcPr>
            <w:tcW w:w="3600" w:type="dxa"/>
          </w:tcPr>
          <w:p w:rsidR="00C74398" w:rsidRPr="00B67270" w:rsidRDefault="00C74398" w:rsidP="007C3487">
            <w:r w:rsidRPr="00B67270">
              <w:t>LLA 620 Research Seminar</w:t>
            </w:r>
          </w:p>
          <w:p w:rsidR="00C74398" w:rsidRPr="00B67270" w:rsidRDefault="00C74398" w:rsidP="007C3487"/>
        </w:tc>
        <w:tc>
          <w:tcPr>
            <w:tcW w:w="2335" w:type="dxa"/>
            <w:vMerge/>
          </w:tcPr>
          <w:p w:rsidR="00C74398" w:rsidRPr="00C675D7" w:rsidRDefault="00C74398" w:rsidP="007C3487">
            <w:pPr>
              <w:rPr>
                <w:highlight w:val="yellow"/>
              </w:rPr>
            </w:pPr>
          </w:p>
        </w:tc>
      </w:tr>
      <w:tr w:rsidR="00C74398" w:rsidRPr="0087490E" w:rsidTr="007C3487">
        <w:trPr>
          <w:trHeight w:val="233"/>
        </w:trPr>
        <w:tc>
          <w:tcPr>
            <w:tcW w:w="3415" w:type="dxa"/>
          </w:tcPr>
          <w:p w:rsidR="00C74398" w:rsidRPr="0087490E" w:rsidRDefault="00C74398" w:rsidP="007C3487">
            <w:r w:rsidRPr="0087490E">
              <w:t>RDG 700 Seminar in Literacy</w:t>
            </w:r>
          </w:p>
        </w:tc>
        <w:tc>
          <w:tcPr>
            <w:tcW w:w="3600" w:type="dxa"/>
          </w:tcPr>
          <w:p w:rsidR="00C74398" w:rsidRPr="0087490E" w:rsidRDefault="00C74398" w:rsidP="007C3487">
            <w:r w:rsidRPr="0087490E">
              <w:t>LLA 700 Seminar in Literacy</w:t>
            </w:r>
          </w:p>
        </w:tc>
        <w:tc>
          <w:tcPr>
            <w:tcW w:w="2335" w:type="dxa"/>
          </w:tcPr>
          <w:p w:rsidR="00C74398" w:rsidRDefault="00C74398" w:rsidP="007C3487">
            <w:r w:rsidRPr="0087490E">
              <w:t>Change designator</w:t>
            </w:r>
          </w:p>
          <w:p w:rsidR="00C74398" w:rsidRPr="00C675D7" w:rsidRDefault="00C74398" w:rsidP="007C3487">
            <w:pPr>
              <w:rPr>
                <w:highlight w:val="yellow"/>
              </w:rPr>
            </w:pPr>
          </w:p>
        </w:tc>
      </w:tr>
    </w:tbl>
    <w:p w:rsidR="00C74398" w:rsidRDefault="00C74398" w:rsidP="00C74398"/>
    <w:p w:rsidR="00C74398" w:rsidRDefault="00C74398" w:rsidP="00C74398"/>
    <w:p w:rsidR="00C74398" w:rsidRDefault="00C74398" w:rsidP="00C74398">
      <w:pPr>
        <w:rPr>
          <w:b/>
        </w:rPr>
      </w:pPr>
      <w:r w:rsidRPr="00323A61">
        <w:rPr>
          <w:b/>
        </w:rPr>
        <w:t>Table 3: Graduate courses</w:t>
      </w:r>
    </w:p>
    <w:tbl>
      <w:tblPr>
        <w:tblStyle w:val="TableGrid"/>
        <w:tblW w:w="0" w:type="auto"/>
        <w:tblLook w:val="04A0" w:firstRow="1" w:lastRow="0" w:firstColumn="1" w:lastColumn="0" w:noHBand="0" w:noVBand="1"/>
      </w:tblPr>
      <w:tblGrid>
        <w:gridCol w:w="3116"/>
        <w:gridCol w:w="3117"/>
        <w:gridCol w:w="3117"/>
      </w:tblGrid>
      <w:tr w:rsidR="00C74398" w:rsidRPr="0087490E" w:rsidTr="007C3487">
        <w:tc>
          <w:tcPr>
            <w:tcW w:w="3116" w:type="dxa"/>
          </w:tcPr>
          <w:p w:rsidR="00C74398" w:rsidRDefault="00C74398" w:rsidP="007C3487">
            <w:pPr>
              <w:rPr>
                <w:b/>
              </w:rPr>
            </w:pPr>
            <w:r w:rsidRPr="0087490E">
              <w:rPr>
                <w:b/>
              </w:rPr>
              <w:t xml:space="preserve">Current course </w:t>
            </w:r>
          </w:p>
          <w:p w:rsidR="00C74398" w:rsidRPr="0087490E" w:rsidRDefault="00C74398" w:rsidP="007C3487">
            <w:pPr>
              <w:rPr>
                <w:b/>
              </w:rPr>
            </w:pPr>
          </w:p>
        </w:tc>
        <w:tc>
          <w:tcPr>
            <w:tcW w:w="3117" w:type="dxa"/>
          </w:tcPr>
          <w:p w:rsidR="00C74398" w:rsidRPr="0087490E" w:rsidRDefault="00C74398" w:rsidP="007C3487">
            <w:pPr>
              <w:rPr>
                <w:b/>
              </w:rPr>
            </w:pPr>
            <w:r w:rsidRPr="0087490E">
              <w:rPr>
                <w:b/>
              </w:rPr>
              <w:t>Proposed change</w:t>
            </w:r>
          </w:p>
        </w:tc>
        <w:tc>
          <w:tcPr>
            <w:tcW w:w="3117" w:type="dxa"/>
          </w:tcPr>
          <w:p w:rsidR="00C74398" w:rsidRPr="0087490E" w:rsidRDefault="00C74398" w:rsidP="007C3487">
            <w:pPr>
              <w:rPr>
                <w:b/>
              </w:rPr>
            </w:pPr>
            <w:r>
              <w:rPr>
                <w:b/>
              </w:rPr>
              <w:t>What are the changes?</w:t>
            </w:r>
          </w:p>
        </w:tc>
      </w:tr>
      <w:tr w:rsidR="00C74398" w:rsidTr="007C3487">
        <w:tc>
          <w:tcPr>
            <w:tcW w:w="3116" w:type="dxa"/>
          </w:tcPr>
          <w:p w:rsidR="00C74398" w:rsidRPr="00BB64AA" w:rsidRDefault="00C74398" w:rsidP="007C3487">
            <w:r w:rsidRPr="00BB64AA">
              <w:t>RDG 581 Language Arts Instruction for the English Learner</w:t>
            </w:r>
          </w:p>
        </w:tc>
        <w:tc>
          <w:tcPr>
            <w:tcW w:w="3117" w:type="dxa"/>
          </w:tcPr>
          <w:p w:rsidR="00C74398" w:rsidRPr="00BB64AA" w:rsidRDefault="00C74398" w:rsidP="007C3487">
            <w:r>
              <w:t xml:space="preserve">LLA 515 Literacy Instruction for </w:t>
            </w:r>
            <w:r w:rsidRPr="00BB64AA">
              <w:t>English Learner</w:t>
            </w:r>
            <w:r>
              <w:t>s</w:t>
            </w:r>
          </w:p>
        </w:tc>
        <w:tc>
          <w:tcPr>
            <w:tcW w:w="3117" w:type="dxa"/>
          </w:tcPr>
          <w:p w:rsidR="00C74398" w:rsidRDefault="00C74398" w:rsidP="007C3487">
            <w:r w:rsidRPr="00BB64AA">
              <w:t>Change designator, number, and title</w:t>
            </w:r>
          </w:p>
        </w:tc>
      </w:tr>
      <w:tr w:rsidR="00C74398" w:rsidTr="007C3487">
        <w:tc>
          <w:tcPr>
            <w:tcW w:w="3116" w:type="dxa"/>
          </w:tcPr>
          <w:p w:rsidR="00C74398" w:rsidRDefault="00C74398" w:rsidP="007C3487">
            <w:r>
              <w:t>LLA 504 Literacy Instruction for English Learners</w:t>
            </w:r>
          </w:p>
        </w:tc>
        <w:tc>
          <w:tcPr>
            <w:tcW w:w="3117" w:type="dxa"/>
          </w:tcPr>
          <w:p w:rsidR="00C74398" w:rsidRDefault="00C74398" w:rsidP="007C3487">
            <w:r>
              <w:t>LLA 504 Language Arts for the English Learner</w:t>
            </w:r>
          </w:p>
        </w:tc>
        <w:tc>
          <w:tcPr>
            <w:tcW w:w="3117" w:type="dxa"/>
          </w:tcPr>
          <w:p w:rsidR="00C74398" w:rsidRDefault="00C74398" w:rsidP="007C3487">
            <w:r>
              <w:t>Change course title</w:t>
            </w:r>
          </w:p>
        </w:tc>
      </w:tr>
      <w:tr w:rsidR="00C74398" w:rsidRPr="00B67270" w:rsidTr="007C3487">
        <w:tc>
          <w:tcPr>
            <w:tcW w:w="3116" w:type="dxa"/>
          </w:tcPr>
          <w:p w:rsidR="00C74398" w:rsidRPr="00B67270" w:rsidRDefault="00C74398" w:rsidP="007C3487">
            <w:r w:rsidRPr="00B67270">
              <w:t>RDG 696 Practicum for Reading and Language Arts Consultants I</w:t>
            </w:r>
          </w:p>
        </w:tc>
        <w:tc>
          <w:tcPr>
            <w:tcW w:w="3117" w:type="dxa"/>
          </w:tcPr>
          <w:p w:rsidR="00C74398" w:rsidRPr="00B67270" w:rsidRDefault="00C74398" w:rsidP="007C3487">
            <w:r w:rsidRPr="00B67270">
              <w:t>LLA 624 Practicum for Reading Specialist/Literacy Coach I</w:t>
            </w:r>
          </w:p>
          <w:p w:rsidR="00C74398" w:rsidRPr="00B67270" w:rsidRDefault="00C74398" w:rsidP="007C3487"/>
        </w:tc>
        <w:tc>
          <w:tcPr>
            <w:tcW w:w="3117" w:type="dxa"/>
          </w:tcPr>
          <w:p w:rsidR="00C74398" w:rsidRPr="00B67270" w:rsidRDefault="00C74398" w:rsidP="007C3487">
            <w:r>
              <w:t>Change designator, number, course title</w:t>
            </w:r>
          </w:p>
        </w:tc>
      </w:tr>
      <w:tr w:rsidR="00C74398" w:rsidRPr="0087490E" w:rsidTr="007C3487">
        <w:tc>
          <w:tcPr>
            <w:tcW w:w="3116" w:type="dxa"/>
          </w:tcPr>
          <w:p w:rsidR="00C74398" w:rsidRPr="00B67270" w:rsidRDefault="00C74398" w:rsidP="007C3487">
            <w:r w:rsidRPr="00B67270">
              <w:t>RDG 697 Practicum for Reading and Language Arts Consultants II</w:t>
            </w:r>
          </w:p>
        </w:tc>
        <w:tc>
          <w:tcPr>
            <w:tcW w:w="3117" w:type="dxa"/>
          </w:tcPr>
          <w:p w:rsidR="00C74398" w:rsidRPr="00B67270" w:rsidRDefault="00C74398" w:rsidP="007C3487">
            <w:r w:rsidRPr="00B67270">
              <w:t>LLA 626 Practicum for Reading Specialist/Literacy Coach II</w:t>
            </w:r>
          </w:p>
          <w:p w:rsidR="00C74398" w:rsidRPr="00B67270" w:rsidRDefault="00C74398" w:rsidP="007C3487"/>
        </w:tc>
        <w:tc>
          <w:tcPr>
            <w:tcW w:w="3117" w:type="dxa"/>
          </w:tcPr>
          <w:p w:rsidR="00C74398" w:rsidRPr="0087490E" w:rsidRDefault="00C74398" w:rsidP="007C3487">
            <w:r>
              <w:t>Change designator, number, course title</w:t>
            </w:r>
          </w:p>
        </w:tc>
      </w:tr>
    </w:tbl>
    <w:p w:rsidR="00C74398" w:rsidRPr="0087490E" w:rsidRDefault="00C74398" w:rsidP="00C74398"/>
    <w:p w:rsidR="00C74398" w:rsidRPr="008E7672" w:rsidRDefault="00C74398" w:rsidP="00C74398">
      <w:pPr>
        <w:pStyle w:val="ListParagraph"/>
        <w:numPr>
          <w:ilvl w:val="0"/>
          <w:numId w:val="7"/>
        </w:numPr>
        <w:rPr>
          <w:rFonts w:ascii="Times New Roman" w:hAnsi="Times New Roman" w:cs="Times New Roman"/>
          <w:sz w:val="24"/>
          <w:szCs w:val="24"/>
        </w:rPr>
      </w:pPr>
      <w:r w:rsidRPr="008E7672">
        <w:rPr>
          <w:rFonts w:ascii="Times New Roman" w:hAnsi="Times New Roman" w:cs="Times New Roman"/>
          <w:sz w:val="24"/>
          <w:szCs w:val="24"/>
        </w:rPr>
        <w:t>The Department of Sociology is making these changes to reflect changes in our minor and to make more courses available to both Minors and Majors who have taken lower level Sociology courses.</w:t>
      </w:r>
    </w:p>
    <w:p w:rsidR="00C74398" w:rsidRDefault="00C74398" w:rsidP="00C74398">
      <w:pPr>
        <w:pStyle w:val="PlainText"/>
        <w:rPr>
          <w:rFonts w:ascii="Times New Roman" w:hAnsi="Times New Roman"/>
          <w:b/>
        </w:rPr>
      </w:pPr>
      <w:r>
        <w:rPr>
          <w:rFonts w:ascii="Times New Roman" w:hAnsi="Times New Roman"/>
          <w:b/>
        </w:rPr>
        <w:t>List of Sociology Prerequisite changes</w:t>
      </w:r>
    </w:p>
    <w:p w:rsidR="00C74398" w:rsidRDefault="00C74398" w:rsidP="00C74398">
      <w:pPr>
        <w:pStyle w:val="PlainText"/>
        <w:rPr>
          <w:rFonts w:ascii="Times New Roman" w:hAnsi="Times New Roman"/>
          <w:b/>
        </w:rPr>
      </w:pPr>
      <w:r>
        <w:rPr>
          <w:rFonts w:ascii="Times New Roman" w:hAnsi="Times New Roman"/>
          <w:b/>
        </w:rPr>
        <w:t>(</w:t>
      </w:r>
      <w:proofErr w:type="gramStart"/>
      <w:r>
        <w:rPr>
          <w:rFonts w:ascii="Times New Roman" w:hAnsi="Times New Roman"/>
          <w:b/>
        </w:rPr>
        <w:t>note</w:t>
      </w:r>
      <w:proofErr w:type="gramEnd"/>
      <w:r>
        <w:rPr>
          <w:rFonts w:ascii="Times New Roman" w:hAnsi="Times New Roman"/>
          <w:b/>
        </w:rPr>
        <w:t>: For 400 level courses, the phrase “and 3 additional credits of Sociology” only needs to be added for courses where it appears bolded and italicized on this list.)</w:t>
      </w:r>
    </w:p>
    <w:p w:rsidR="00C74398"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234  </w:t>
      </w:r>
      <w:r w:rsidRPr="0020024F">
        <w:rPr>
          <w:rFonts w:ascii="Times New Roman" w:hAnsi="Times New Roman"/>
          <w:b/>
        </w:rPr>
        <w:t>The</w:t>
      </w:r>
      <w:proofErr w:type="gramEnd"/>
      <w:r w:rsidRPr="0020024F">
        <w:rPr>
          <w:rFonts w:ascii="Times New Roman" w:hAnsi="Times New Roman"/>
          <w:b/>
        </w:rPr>
        <w:t xml:space="preserve"> Social Construction of Self and Society</w:t>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1F5095">
        <w:rPr>
          <w:rFonts w:ascii="Times New Roman" w:hAnsi="Times New Roman"/>
          <w:b/>
          <w:i/>
        </w:rPr>
        <w:t>SOC 110</w:t>
      </w:r>
      <w:r>
        <w:rPr>
          <w:rFonts w:ascii="Times New Roman" w:hAnsi="Times New Roman"/>
          <w:b/>
          <w:i/>
        </w:rPr>
        <w:t xml:space="preserve"> (delete prerequisite)</w:t>
      </w:r>
      <w:r w:rsidRPr="0020024F">
        <w:rPr>
          <w:rFonts w:ascii="Times New Roman" w:hAnsi="Times New Roman"/>
        </w:rPr>
        <w:t xml:space="preserve">.  </w:t>
      </w:r>
    </w:p>
    <w:p w:rsidR="00C74398"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312  </w:t>
      </w:r>
      <w:r w:rsidRPr="0020024F">
        <w:rPr>
          <w:rFonts w:ascii="Times New Roman" w:hAnsi="Times New Roman"/>
          <w:b/>
        </w:rPr>
        <w:t>Class</w:t>
      </w:r>
      <w:proofErr w:type="gramEnd"/>
      <w:r w:rsidRPr="0020024F">
        <w:rPr>
          <w:rFonts w:ascii="Times New Roman" w:hAnsi="Times New Roman"/>
          <w:b/>
        </w:rPr>
        <w:t xml:space="preserve">, Power, and Status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20024F">
        <w:rPr>
          <w:rFonts w:ascii="Times New Roman" w:hAnsi="Times New Roman"/>
          <w:b/>
          <w:i/>
        </w:rPr>
        <w:t>SOC 110 or SOC 111</w:t>
      </w:r>
      <w:r w:rsidRPr="0020024F">
        <w:rPr>
          <w:rFonts w:ascii="Times New Roman" w:hAnsi="Times New Roman"/>
        </w:rPr>
        <w:t xml:space="preserve">. </w:t>
      </w:r>
    </w:p>
    <w:p w:rsidR="00C74398" w:rsidRDefault="00C74398" w:rsidP="00C74398">
      <w:pPr>
        <w:pStyle w:val="PlainText"/>
        <w:rPr>
          <w:rFonts w:ascii="Times New Roman" w:hAnsi="Times New Roman"/>
        </w:rPr>
      </w:pPr>
      <w:r w:rsidRPr="0020024F">
        <w:rPr>
          <w:rFonts w:ascii="Times New Roman" w:hAnsi="Times New Roman"/>
        </w:rPr>
        <w:t xml:space="preserve"> </w:t>
      </w:r>
    </w:p>
    <w:p w:rsidR="00C74398" w:rsidRPr="002B094C" w:rsidRDefault="00C74398" w:rsidP="00C74398">
      <w:pPr>
        <w:pStyle w:val="PlainText"/>
        <w:rPr>
          <w:rFonts w:ascii="Times New Roman" w:hAnsi="Times New Roman"/>
        </w:rPr>
      </w:pPr>
      <w:r>
        <w:rPr>
          <w:rFonts w:ascii="Times New Roman" w:hAnsi="Times New Roman"/>
          <w:b/>
        </w:rPr>
        <w:t xml:space="preserve">SOC </w:t>
      </w:r>
      <w:proofErr w:type="gramStart"/>
      <w:r>
        <w:rPr>
          <w:rFonts w:ascii="Times New Roman" w:hAnsi="Times New Roman"/>
          <w:b/>
        </w:rPr>
        <w:t xml:space="preserve">322  </w:t>
      </w:r>
      <w:r w:rsidRPr="0020024F">
        <w:rPr>
          <w:rFonts w:ascii="Times New Roman" w:hAnsi="Times New Roman"/>
          <w:b/>
        </w:rPr>
        <w:t>Race</w:t>
      </w:r>
      <w:proofErr w:type="gramEnd"/>
      <w:r w:rsidRPr="0020024F">
        <w:rPr>
          <w:rFonts w:ascii="Times New Roman" w:hAnsi="Times New Roman"/>
          <w:b/>
        </w:rPr>
        <w:t xml:space="preserve"> and Ethnic Relations</w:t>
      </w:r>
      <w:r w:rsidRPr="0020024F">
        <w:rPr>
          <w:rFonts w:ascii="Times New Roman" w:hAnsi="Times New Roman"/>
          <w:b/>
        </w:rPr>
        <w:tab/>
        <w:t xml:space="preserve">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20024F">
        <w:rPr>
          <w:rFonts w:ascii="Times New Roman" w:hAnsi="Times New Roman"/>
          <w:b/>
          <w:i/>
        </w:rPr>
        <w:t>SOC 110</w:t>
      </w:r>
      <w:r>
        <w:rPr>
          <w:rFonts w:ascii="Times New Roman" w:hAnsi="Times New Roman"/>
          <w:b/>
          <w:i/>
        </w:rPr>
        <w:t>,</w:t>
      </w:r>
      <w:r w:rsidRPr="0020024F">
        <w:rPr>
          <w:rFonts w:ascii="Times New Roman" w:hAnsi="Times New Roman"/>
          <w:b/>
          <w:i/>
        </w:rPr>
        <w:t xml:space="preserve"> SOC 111</w:t>
      </w:r>
      <w:r>
        <w:rPr>
          <w:rFonts w:ascii="Times New Roman" w:hAnsi="Times New Roman"/>
          <w:b/>
          <w:i/>
        </w:rPr>
        <w:t xml:space="preserve"> or LTN 110.</w:t>
      </w:r>
    </w:p>
    <w:p w:rsidR="00C74398"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323  </w:t>
      </w:r>
      <w:r w:rsidRPr="0020024F">
        <w:rPr>
          <w:rFonts w:ascii="Times New Roman" w:hAnsi="Times New Roman"/>
          <w:b/>
        </w:rPr>
        <w:t>Why</w:t>
      </w:r>
      <w:proofErr w:type="gramEnd"/>
      <w:r w:rsidRPr="0020024F">
        <w:rPr>
          <w:rFonts w:ascii="Times New Roman" w:hAnsi="Times New Roman"/>
          <w:b/>
        </w:rPr>
        <w:t xml:space="preserve"> Unions Matter</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rPr>
        <w:t xml:space="preserve"> </w:t>
      </w:r>
      <w:r w:rsidRPr="004718B2">
        <w:rPr>
          <w:rFonts w:ascii="Times New Roman" w:hAnsi="Times New Roman"/>
          <w:b/>
        </w:rPr>
        <w:t>or SOC 111</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333  </w:t>
      </w:r>
      <w:r w:rsidRPr="0020024F">
        <w:rPr>
          <w:rFonts w:ascii="Times New Roman" w:hAnsi="Times New Roman"/>
          <w:b/>
        </w:rPr>
        <w:t>Culture</w:t>
      </w:r>
      <w:proofErr w:type="gramEnd"/>
      <w:r w:rsidRPr="0020024F">
        <w:rPr>
          <w:rFonts w:ascii="Times New Roman" w:hAnsi="Times New Roman"/>
          <w:b/>
        </w:rPr>
        <w:t xml:space="preserve"> and Society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t xml:space="preserve"> </w:t>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sidRPr="0020024F">
        <w:rPr>
          <w:rFonts w:ascii="Times New Roman" w:hAnsi="Times New Roman"/>
        </w:rPr>
        <w:t xml:space="preserve">.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340  </w:t>
      </w:r>
      <w:r w:rsidRPr="0020024F">
        <w:rPr>
          <w:rFonts w:ascii="Times New Roman" w:hAnsi="Times New Roman"/>
          <w:b/>
        </w:rPr>
        <w:t>Aging</w:t>
      </w:r>
      <w:proofErr w:type="gramEnd"/>
      <w:r w:rsidRPr="0020024F">
        <w:rPr>
          <w:rFonts w:ascii="Times New Roman" w:hAnsi="Times New Roman"/>
          <w:b/>
        </w:rPr>
        <w:t xml:space="preserve"> in American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350 </w:t>
      </w:r>
      <w:r w:rsidRPr="0020024F">
        <w:rPr>
          <w:rFonts w:ascii="Times New Roman" w:hAnsi="Times New Roman"/>
          <w:b/>
        </w:rPr>
        <w:t>Gay and Lesbian Communities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w:t>
      </w:r>
      <w:r w:rsidRPr="004718B2">
        <w:rPr>
          <w:rFonts w:ascii="Times New Roman" w:hAnsi="Times New Roman"/>
          <w:b/>
          <w:i/>
        </w:rPr>
        <w:t xml:space="preserve"> SOC 111</w:t>
      </w:r>
      <w:r>
        <w:rPr>
          <w:rFonts w:ascii="Times New Roman" w:hAnsi="Times New Roman"/>
          <w:b/>
          <w:i/>
        </w:rPr>
        <w:t xml:space="preserve"> or WGSS </w:t>
      </w:r>
      <w:proofErr w:type="gramStart"/>
      <w:r>
        <w:rPr>
          <w:rFonts w:ascii="Times New Roman" w:hAnsi="Times New Roman"/>
          <w:b/>
          <w:i/>
        </w:rPr>
        <w:t xml:space="preserve">200 </w:t>
      </w:r>
      <w:r w:rsidRPr="0020024F">
        <w:rPr>
          <w:rFonts w:ascii="Times New Roman" w:hAnsi="Times New Roman"/>
        </w:rPr>
        <w:t>.</w:t>
      </w:r>
      <w:proofErr w:type="gramEnd"/>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355  </w:t>
      </w:r>
      <w:r w:rsidRPr="0020024F">
        <w:rPr>
          <w:rFonts w:ascii="Times New Roman" w:hAnsi="Times New Roman"/>
          <w:b/>
        </w:rPr>
        <w:t>The</w:t>
      </w:r>
      <w:proofErr w:type="gramEnd"/>
      <w:r w:rsidRPr="0020024F">
        <w:rPr>
          <w:rFonts w:ascii="Times New Roman" w:hAnsi="Times New Roman"/>
          <w:b/>
        </w:rPr>
        <w:t xml:space="preserve"> Culture and Politics of Food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366  </w:t>
      </w:r>
      <w:r w:rsidRPr="0020024F">
        <w:rPr>
          <w:rFonts w:ascii="Times New Roman" w:hAnsi="Times New Roman"/>
          <w:b/>
        </w:rPr>
        <w:t>Gas</w:t>
      </w:r>
      <w:proofErr w:type="gramEnd"/>
      <w:r w:rsidRPr="0020024F">
        <w:rPr>
          <w:rFonts w:ascii="Times New Roman" w:hAnsi="Times New Roman"/>
          <w:b/>
        </w:rPr>
        <w:t xml:space="preserve">, Food, and Lodging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399  </w:t>
      </w:r>
      <w:r w:rsidRPr="0020024F">
        <w:rPr>
          <w:rFonts w:ascii="Times New Roman" w:hAnsi="Times New Roman"/>
          <w:b/>
        </w:rPr>
        <w:t>Sociology</w:t>
      </w:r>
      <w:proofErr w:type="gramEnd"/>
      <w:r w:rsidRPr="0020024F">
        <w:rPr>
          <w:rFonts w:ascii="Times New Roman" w:hAnsi="Times New Roman"/>
          <w:b/>
        </w:rPr>
        <w:t xml:space="preserve"> Book Club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w:t>
      </w:r>
      <w:r w:rsidRPr="004718B2">
        <w:rPr>
          <w:rFonts w:ascii="Times New Roman" w:hAnsi="Times New Roman"/>
          <w:b/>
          <w:i/>
        </w:rPr>
        <w:t>SOC 212</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400  </w:t>
      </w:r>
      <w:r w:rsidRPr="0020024F">
        <w:rPr>
          <w:rFonts w:ascii="Times New Roman" w:hAnsi="Times New Roman"/>
          <w:b/>
        </w:rPr>
        <w:t>Topics</w:t>
      </w:r>
      <w:proofErr w:type="gramEnd"/>
      <w:r w:rsidRPr="0020024F">
        <w:rPr>
          <w:rFonts w:ascii="Times New Roman" w:hAnsi="Times New Roman"/>
          <w:b/>
        </w:rPr>
        <w:t xml:space="preserve"> in Social Theory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b/>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420  </w:t>
      </w:r>
      <w:r w:rsidRPr="0020024F">
        <w:rPr>
          <w:rFonts w:ascii="Times New Roman" w:hAnsi="Times New Roman"/>
          <w:b/>
        </w:rPr>
        <w:t>Gender</w:t>
      </w:r>
      <w:proofErr w:type="gramEnd"/>
      <w:r w:rsidRPr="0020024F">
        <w:rPr>
          <w:rFonts w:ascii="Times New Roman" w:hAnsi="Times New Roman"/>
          <w:b/>
        </w:rPr>
        <w:t xml:space="preserve"> and Education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of Sociology or WGSS 200 and permission of instructor.  Cross-listed with WGSS 420.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422  </w:t>
      </w:r>
      <w:r w:rsidRPr="0020024F">
        <w:rPr>
          <w:rFonts w:ascii="Times New Roman" w:hAnsi="Times New Roman"/>
          <w:b/>
        </w:rPr>
        <w:t>Sociology</w:t>
      </w:r>
      <w:proofErr w:type="gramEnd"/>
      <w:r w:rsidRPr="0020024F">
        <w:rPr>
          <w:rFonts w:ascii="Times New Roman" w:hAnsi="Times New Roman"/>
          <w:b/>
        </w:rPr>
        <w:t xml:space="preserve"> of Immigration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w:t>
      </w:r>
      <w:r w:rsidRPr="004718B2">
        <w:rPr>
          <w:rFonts w:ascii="Times New Roman" w:hAnsi="Times New Roman"/>
          <w:b/>
          <w:i/>
        </w:rPr>
        <w:t xml:space="preserve"> SOC 111</w:t>
      </w:r>
      <w:r>
        <w:rPr>
          <w:rFonts w:ascii="Times New Roman" w:hAnsi="Times New Roman"/>
          <w:b/>
          <w:i/>
        </w:rPr>
        <w:t xml:space="preserve"> or LTN 110</w:t>
      </w:r>
      <w:r w:rsidRPr="0020024F">
        <w:rPr>
          <w:rFonts w:ascii="Times New Roman" w:hAnsi="Times New Roman"/>
        </w:rPr>
        <w:t xml:space="preserve">.  Cross-listed with LTN 422. No credit may be received by students who have received credit for LTN 422. Irregular.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424  </w:t>
      </w:r>
      <w:r w:rsidRPr="0020024F">
        <w:rPr>
          <w:rFonts w:ascii="Times New Roman" w:hAnsi="Times New Roman"/>
          <w:b/>
        </w:rPr>
        <w:t>Genocide</w:t>
      </w:r>
      <w:proofErr w:type="gramEnd"/>
      <w:r w:rsidRPr="0020024F">
        <w:rPr>
          <w:rFonts w:ascii="Times New Roman" w:hAnsi="Times New Roman"/>
          <w:b/>
        </w:rPr>
        <w:t xml:space="preserve"> and the Modern World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426  </w:t>
      </w:r>
      <w:r w:rsidRPr="0020024F">
        <w:rPr>
          <w:rFonts w:ascii="Times New Roman" w:hAnsi="Times New Roman"/>
          <w:b/>
        </w:rPr>
        <w:t>Sociology</w:t>
      </w:r>
      <w:proofErr w:type="gramEnd"/>
      <w:r w:rsidRPr="0020024F">
        <w:rPr>
          <w:rFonts w:ascii="Times New Roman" w:hAnsi="Times New Roman"/>
          <w:b/>
        </w:rPr>
        <w:t xml:space="preserve"> of Revolution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and 3 additional credits in Sociology.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427 </w:t>
      </w:r>
      <w:r w:rsidRPr="0020024F">
        <w:rPr>
          <w:rFonts w:ascii="Times New Roman" w:hAnsi="Times New Roman"/>
          <w:b/>
        </w:rPr>
        <w:t>American Poverty and Social Welfare</w:t>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rPr>
      </w:pPr>
      <w:r>
        <w:rPr>
          <w:rFonts w:ascii="Times New Roman" w:hAnsi="Times New Roman"/>
          <w:b/>
        </w:rPr>
        <w:t xml:space="preserve">SOC 428 </w:t>
      </w:r>
      <w:r w:rsidRPr="0020024F">
        <w:rPr>
          <w:rFonts w:ascii="Times New Roman" w:hAnsi="Times New Roman"/>
          <w:b/>
        </w:rPr>
        <w:t>Globalization and Its Discontents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rPr>
      </w:pPr>
      <w:r>
        <w:rPr>
          <w:rFonts w:ascii="Times New Roman" w:hAnsi="Times New Roman"/>
          <w:b/>
        </w:rPr>
        <w:t xml:space="preserve">SOC 429 </w:t>
      </w:r>
      <w:r w:rsidRPr="0020024F">
        <w:rPr>
          <w:rFonts w:ascii="Times New Roman" w:hAnsi="Times New Roman"/>
          <w:b/>
        </w:rPr>
        <w:t>Animals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430  </w:t>
      </w:r>
      <w:r w:rsidRPr="0020024F">
        <w:rPr>
          <w:rFonts w:ascii="Times New Roman" w:hAnsi="Times New Roman"/>
          <w:b/>
        </w:rPr>
        <w:t>Schools</w:t>
      </w:r>
      <w:proofErr w:type="gramEnd"/>
      <w:r w:rsidRPr="0020024F">
        <w:rPr>
          <w:rFonts w:ascii="Times New Roman" w:hAnsi="Times New Roman"/>
          <w:b/>
        </w:rPr>
        <w:t>, Education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and 3 additional credits in Sociology</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440  </w:t>
      </w:r>
      <w:r w:rsidRPr="0020024F">
        <w:rPr>
          <w:rFonts w:ascii="Times New Roman" w:hAnsi="Times New Roman"/>
          <w:b/>
        </w:rPr>
        <w:t>Death</w:t>
      </w:r>
      <w:proofErr w:type="gramEnd"/>
      <w:r w:rsidRPr="0020024F">
        <w:rPr>
          <w:rFonts w:ascii="Times New Roman" w:hAnsi="Times New Roman"/>
          <w:b/>
        </w:rPr>
        <w:t xml:space="preserve"> and Dying: Sociological Implications</w:t>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441  </w:t>
      </w:r>
      <w:r w:rsidRPr="0020024F">
        <w:rPr>
          <w:rFonts w:ascii="Times New Roman" w:hAnsi="Times New Roman"/>
          <w:b/>
        </w:rPr>
        <w:t>Sociology</w:t>
      </w:r>
      <w:proofErr w:type="gramEnd"/>
      <w:r w:rsidRPr="0020024F">
        <w:rPr>
          <w:rFonts w:ascii="Times New Roman" w:hAnsi="Times New Roman"/>
          <w:b/>
        </w:rPr>
        <w:t xml:space="preserve"> of the Aging Body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b/>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444  </w:t>
      </w:r>
      <w:r w:rsidRPr="0020024F">
        <w:rPr>
          <w:rFonts w:ascii="Times New Roman" w:hAnsi="Times New Roman"/>
          <w:b/>
        </w:rPr>
        <w:t>Sport</w:t>
      </w:r>
      <w:proofErr w:type="gramEnd"/>
      <w:r w:rsidRPr="0020024F">
        <w:rPr>
          <w:rFonts w:ascii="Times New Roman" w:hAnsi="Times New Roman"/>
          <w:b/>
        </w:rPr>
        <w:t xml:space="preserve"> and Play in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445 </w:t>
      </w:r>
      <w:r w:rsidRPr="0020024F">
        <w:rPr>
          <w:rFonts w:ascii="Times New Roman" w:hAnsi="Times New Roman"/>
          <w:b/>
        </w:rPr>
        <w:t>Social Construction of Sexuality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WGSS 200 </w:t>
      </w:r>
      <w:r w:rsidRPr="0020024F">
        <w:rPr>
          <w:rFonts w:ascii="Times New Roman" w:hAnsi="Times New Roman"/>
        </w:rPr>
        <w:t xml:space="preserve">and 3 additional credits in Sociology or permission of instructor.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452  </w:t>
      </w:r>
      <w:r w:rsidRPr="0020024F">
        <w:rPr>
          <w:rFonts w:ascii="Times New Roman" w:hAnsi="Times New Roman"/>
          <w:b/>
        </w:rPr>
        <w:t>Organizations</w:t>
      </w:r>
      <w:proofErr w:type="gramEnd"/>
      <w:r w:rsidRPr="0020024F">
        <w:rPr>
          <w:rFonts w:ascii="Times New Roman" w:hAnsi="Times New Roman"/>
          <w:b/>
        </w:rPr>
        <w:t>, Occupations, and Work</w:t>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455  </w:t>
      </w:r>
      <w:r w:rsidRPr="0020024F">
        <w:rPr>
          <w:rFonts w:ascii="Times New Roman" w:hAnsi="Times New Roman"/>
          <w:b/>
        </w:rPr>
        <w:t>Men</w:t>
      </w:r>
      <w:proofErr w:type="gramEnd"/>
      <w:r w:rsidRPr="0020024F">
        <w:rPr>
          <w:rFonts w:ascii="Times New Roman" w:hAnsi="Times New Roman"/>
          <w:b/>
        </w:rPr>
        <w:t>, Masculinity, &amp; Manhood in American Society</w:t>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rPr>
        <w:t xml:space="preserve"> </w:t>
      </w:r>
      <w:r>
        <w:rPr>
          <w:rFonts w:ascii="Times New Roman" w:hAnsi="Times New Roman"/>
          <w:b/>
          <w:i/>
        </w:rPr>
        <w:t>or WGSS 200</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460  </w:t>
      </w:r>
      <w:r w:rsidRPr="0020024F">
        <w:rPr>
          <w:rFonts w:ascii="Times New Roman" w:hAnsi="Times New Roman"/>
          <w:b/>
        </w:rPr>
        <w:t>Social</w:t>
      </w:r>
      <w:proofErr w:type="gramEnd"/>
      <w:r w:rsidRPr="0020024F">
        <w:rPr>
          <w:rFonts w:ascii="Times New Roman" w:hAnsi="Times New Roman"/>
          <w:b/>
        </w:rPr>
        <w:t xml:space="preserve"> Movements and Collective Action</w:t>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LTN 110</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461  </w:t>
      </w:r>
      <w:r w:rsidRPr="0020024F">
        <w:rPr>
          <w:rFonts w:ascii="Times New Roman" w:hAnsi="Times New Roman"/>
          <w:b/>
        </w:rPr>
        <w:t>Intimacy</w:t>
      </w:r>
      <w:proofErr w:type="gramEnd"/>
      <w:r w:rsidRPr="0020024F">
        <w:rPr>
          <w:rFonts w:ascii="Times New Roman" w:hAnsi="Times New Roman"/>
          <w:b/>
        </w:rPr>
        <w:t xml:space="preserve"> and Aging</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464  </w:t>
      </w:r>
      <w:r w:rsidRPr="0020024F">
        <w:rPr>
          <w:rFonts w:ascii="Times New Roman" w:hAnsi="Times New Roman"/>
          <w:b/>
        </w:rPr>
        <w:t>Sociology</w:t>
      </w:r>
      <w:proofErr w:type="gramEnd"/>
      <w:r w:rsidRPr="0020024F">
        <w:rPr>
          <w:rFonts w:ascii="Times New Roman" w:hAnsi="Times New Roman"/>
          <w:b/>
        </w:rPr>
        <w:t xml:space="preserve"> of Emotions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465  </w:t>
      </w:r>
      <w:r w:rsidRPr="0020024F">
        <w:rPr>
          <w:rFonts w:ascii="Times New Roman" w:hAnsi="Times New Roman"/>
          <w:b/>
        </w:rPr>
        <w:t>Art</w:t>
      </w:r>
      <w:proofErr w:type="gramEnd"/>
      <w:r w:rsidRPr="0020024F">
        <w:rPr>
          <w:rFonts w:ascii="Times New Roman" w:hAnsi="Times New Roman"/>
          <w:b/>
        </w:rPr>
        <w:t xml:space="preserve">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Pr="0020024F"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466  </w:t>
      </w:r>
      <w:r w:rsidRPr="0020024F">
        <w:rPr>
          <w:rFonts w:ascii="Times New Roman" w:hAnsi="Times New Roman"/>
          <w:b/>
        </w:rPr>
        <w:t>Sociology</w:t>
      </w:r>
      <w:proofErr w:type="gramEnd"/>
      <w:r w:rsidRPr="0020024F">
        <w:rPr>
          <w:rFonts w:ascii="Times New Roman" w:hAnsi="Times New Roman"/>
          <w:b/>
        </w:rPr>
        <w:t xml:space="preserve"> of Children and Childhood</w:t>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468 </w:t>
      </w:r>
      <w:r w:rsidRPr="0020024F">
        <w:rPr>
          <w:rFonts w:ascii="Times New Roman" w:hAnsi="Times New Roman"/>
          <w:b/>
        </w:rPr>
        <w:t>Sociology of Religion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478 </w:t>
      </w:r>
      <w:r w:rsidRPr="0020024F">
        <w:rPr>
          <w:rFonts w:ascii="Times New Roman" w:hAnsi="Times New Roman"/>
          <w:b/>
        </w:rPr>
        <w:t xml:space="preserve">Current Topics in Sociology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Pr>
          <w:rFonts w:ascii="Times New Roman" w:hAnsi="Times New Roman"/>
          <w:b/>
        </w:rPr>
        <w:t>3-</w:t>
      </w:r>
      <w:r w:rsidRPr="0020024F">
        <w:rPr>
          <w:rFonts w:ascii="Times New Roman" w:hAnsi="Times New Roman"/>
          <w:b/>
        </w:rPr>
        <w:t xml:space="preserve">4 credits </w:t>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C74398" w:rsidRPr="0020024F" w:rsidRDefault="00C74398" w:rsidP="00C74398">
      <w:pPr>
        <w:pStyle w:val="PlainText"/>
        <w:rPr>
          <w:rFonts w:ascii="Times New Roman" w:hAnsi="Times New Roman"/>
          <w:b/>
        </w:rPr>
      </w:pPr>
    </w:p>
    <w:p w:rsidR="00C74398" w:rsidRPr="0020024F" w:rsidRDefault="00C74398" w:rsidP="00C74398">
      <w:pPr>
        <w:pStyle w:val="PlainText"/>
        <w:rPr>
          <w:rFonts w:ascii="Times New Roman" w:hAnsi="Times New Roman"/>
          <w:b/>
        </w:rPr>
      </w:pPr>
      <w:r>
        <w:rPr>
          <w:rFonts w:ascii="Times New Roman" w:hAnsi="Times New Roman"/>
          <w:b/>
        </w:rPr>
        <w:t xml:space="preserve">SOC 482 </w:t>
      </w:r>
      <w:r w:rsidRPr="0020024F">
        <w:rPr>
          <w:rFonts w:ascii="Times New Roman" w:hAnsi="Times New Roman"/>
          <w:b/>
        </w:rPr>
        <w:t>Social Experiences of HIV/AIDS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C74398" w:rsidRPr="0020024F" w:rsidRDefault="00C74398" w:rsidP="00C74398">
      <w:pPr>
        <w:pStyle w:val="PlainText"/>
        <w:rPr>
          <w:rFonts w:ascii="Times New Roman" w:hAnsi="Times New Roman"/>
          <w:b/>
        </w:rPr>
      </w:pPr>
      <w:r w:rsidRPr="0020024F">
        <w:rPr>
          <w:rFonts w:ascii="Times New Roman" w:hAnsi="Times New Roman"/>
        </w:rPr>
        <w:t xml:space="preserve"> </w:t>
      </w:r>
    </w:p>
    <w:p w:rsidR="00C74398" w:rsidRPr="0020024F" w:rsidRDefault="00C74398" w:rsidP="00C74398">
      <w:pPr>
        <w:pStyle w:val="PlainText"/>
        <w:rPr>
          <w:rFonts w:ascii="Times New Roman" w:hAnsi="Times New Roman"/>
          <w:b/>
        </w:rPr>
      </w:pPr>
      <w:r>
        <w:rPr>
          <w:rFonts w:ascii="Times New Roman" w:hAnsi="Times New Roman"/>
          <w:b/>
        </w:rPr>
        <w:t xml:space="preserve">SOC 484 </w:t>
      </w:r>
      <w:r w:rsidRPr="0020024F">
        <w:rPr>
          <w:rFonts w:ascii="Times New Roman" w:hAnsi="Times New Roman"/>
          <w:b/>
        </w:rPr>
        <w:t>Sociology of Music</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of Sociology</w:t>
      </w:r>
      <w:r w:rsidRPr="0020024F">
        <w:rPr>
          <w:rFonts w:ascii="Times New Roman" w:hAnsi="Times New Roman"/>
        </w:rPr>
        <w:t xml:space="preserve">.  </w:t>
      </w:r>
    </w:p>
    <w:p w:rsidR="00C74398" w:rsidRDefault="00C74398" w:rsidP="00C74398">
      <w:pPr>
        <w:pStyle w:val="PlainText"/>
        <w:rPr>
          <w:rFonts w:ascii="Times New Roman" w:hAnsi="Times New Roman"/>
        </w:rPr>
      </w:pPr>
    </w:p>
    <w:p w:rsidR="00C74398" w:rsidRPr="0020024F" w:rsidRDefault="00C74398" w:rsidP="00C74398">
      <w:pPr>
        <w:pStyle w:val="PlainText"/>
        <w:rPr>
          <w:rFonts w:ascii="Times New Roman" w:hAnsi="Times New Roman"/>
          <w:b/>
        </w:rPr>
      </w:pPr>
      <w:r>
        <w:rPr>
          <w:rFonts w:ascii="Times New Roman" w:hAnsi="Times New Roman"/>
          <w:b/>
        </w:rPr>
        <w:t xml:space="preserve">SOC 485 </w:t>
      </w:r>
      <w:r w:rsidRPr="0020024F">
        <w:rPr>
          <w:rFonts w:ascii="Times New Roman" w:hAnsi="Times New Roman"/>
          <w:b/>
        </w:rPr>
        <w:t>Ads, Fads, and Consumer Culture</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C74398" w:rsidRDefault="00C74398" w:rsidP="00C74398">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of Sociology</w:t>
      </w:r>
    </w:p>
    <w:p w:rsidR="00032E81" w:rsidRDefault="00032E81" w:rsidP="00C74398">
      <w:pPr>
        <w:spacing w:line="240" w:lineRule="auto"/>
        <w:rPr>
          <w:rFonts w:ascii="Times New Roman" w:hAnsi="Times New Roman" w:cs="Times New Roman"/>
          <w:b/>
          <w:sz w:val="24"/>
          <w:szCs w:val="24"/>
        </w:rPr>
      </w:pPr>
    </w:p>
    <w:p w:rsidR="00032E81" w:rsidRPr="00963F82" w:rsidRDefault="00032E81" w:rsidP="00C6217D">
      <w:pPr>
        <w:spacing w:line="240" w:lineRule="auto"/>
        <w:jc w:val="center"/>
        <w:rPr>
          <w:rFonts w:ascii="Times New Roman" w:hAnsi="Times New Roman" w:cs="Times New Roman"/>
          <w:b/>
          <w:sz w:val="24"/>
          <w:szCs w:val="24"/>
        </w:rPr>
      </w:pPr>
      <w:r w:rsidRPr="00963F82">
        <w:rPr>
          <w:rFonts w:ascii="Times New Roman" w:hAnsi="Times New Roman" w:cs="Times New Roman"/>
          <w:b/>
          <w:sz w:val="24"/>
          <w:szCs w:val="24"/>
        </w:rPr>
        <w:t>List of</w:t>
      </w:r>
      <w:r>
        <w:rPr>
          <w:rFonts w:ascii="Times New Roman" w:hAnsi="Times New Roman" w:cs="Times New Roman"/>
          <w:b/>
          <w:sz w:val="24"/>
          <w:szCs w:val="24"/>
        </w:rPr>
        <w:t xml:space="preserve"> Deleted Courses</w:t>
      </w:r>
    </w:p>
    <w:tbl>
      <w:tblPr>
        <w:tblW w:w="3520" w:type="dxa"/>
        <w:tblLook w:val="04A0" w:firstRow="1" w:lastRow="0" w:firstColumn="1" w:lastColumn="0" w:noHBand="0" w:noVBand="1"/>
      </w:tblPr>
      <w:tblGrid>
        <w:gridCol w:w="860"/>
        <w:gridCol w:w="940"/>
        <w:gridCol w:w="1720"/>
      </w:tblGrid>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Subj Code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proofErr w:type="spellStart"/>
            <w:r w:rsidRPr="00402547">
              <w:rPr>
                <w:rFonts w:ascii="Microsoft Sans Serif" w:eastAsia="Times New Roman" w:hAnsi="Microsoft Sans Serif" w:cs="Microsoft Sans Serif"/>
                <w:b/>
                <w:bCs/>
                <w:sz w:val="18"/>
                <w:szCs w:val="18"/>
              </w:rPr>
              <w:t>Crse</w:t>
            </w:r>
            <w:proofErr w:type="spellEnd"/>
            <w:r w:rsidRPr="00402547">
              <w:rPr>
                <w:rFonts w:ascii="Microsoft Sans Serif" w:eastAsia="Times New Roman" w:hAnsi="Microsoft Sans Serif" w:cs="Microsoft Sans Serif"/>
                <w:b/>
                <w:bCs/>
                <w:sz w:val="18"/>
                <w:szCs w:val="18"/>
              </w:rPr>
              <w:t xml:space="preserve"> Numb</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Term Last Offered</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212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469</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BUS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CONT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162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CRM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ETC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379</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512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563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ID</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ITAL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JRN</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281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316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MGT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113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555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200450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SW</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WP</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bl>
    <w:p w:rsidR="00C6217D" w:rsidRDefault="00C6217D" w:rsidP="00C6217D">
      <w:pPr>
        <w:spacing w:line="240" w:lineRule="auto"/>
        <w:rPr>
          <w:rFonts w:ascii="Times New Roman" w:hAnsi="Times New Roman" w:cs="Times New Roman"/>
          <w:sz w:val="24"/>
          <w:szCs w:val="24"/>
        </w:rPr>
      </w:pPr>
    </w:p>
    <w:p w:rsidR="00C6217D" w:rsidRDefault="00C6217D" w:rsidP="00C6217D">
      <w:pPr>
        <w:spacing w:line="240" w:lineRule="auto"/>
        <w:rPr>
          <w:rFonts w:ascii="Times New Roman" w:hAnsi="Times New Roman" w:cs="Times New Roman"/>
          <w:sz w:val="24"/>
          <w:szCs w:val="24"/>
        </w:rPr>
      </w:pPr>
    </w:p>
    <w:p w:rsidR="00C6217D" w:rsidRPr="006F0BF6" w:rsidRDefault="00C6217D" w:rsidP="00C6217D">
      <w:pPr>
        <w:spacing w:line="240" w:lineRule="auto"/>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2861B2">
      <w:pPr>
        <w:spacing w:after="225" w:line="360" w:lineRule="auto"/>
        <w:rPr>
          <w:rFonts w:ascii="Times New Roman" w:hAnsi="Times New Roman" w:cs="Times New Roman"/>
          <w:sz w:val="24"/>
          <w:szCs w:val="24"/>
        </w:rPr>
      </w:pP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32E81"/>
    <w:rsid w:val="00091904"/>
    <w:rsid w:val="000F0342"/>
    <w:rsid w:val="00136EB8"/>
    <w:rsid w:val="001438C6"/>
    <w:rsid w:val="0016407F"/>
    <w:rsid w:val="001B62BE"/>
    <w:rsid w:val="001D6654"/>
    <w:rsid w:val="001D7D7C"/>
    <w:rsid w:val="001E22C7"/>
    <w:rsid w:val="00202F15"/>
    <w:rsid w:val="00202FDF"/>
    <w:rsid w:val="002036CE"/>
    <w:rsid w:val="0026295A"/>
    <w:rsid w:val="002861B2"/>
    <w:rsid w:val="002B0D3C"/>
    <w:rsid w:val="0031156F"/>
    <w:rsid w:val="003415BC"/>
    <w:rsid w:val="00352497"/>
    <w:rsid w:val="003B30DD"/>
    <w:rsid w:val="003C187F"/>
    <w:rsid w:val="004054B6"/>
    <w:rsid w:val="00425A39"/>
    <w:rsid w:val="004478A5"/>
    <w:rsid w:val="004640FC"/>
    <w:rsid w:val="00472E4B"/>
    <w:rsid w:val="004C148C"/>
    <w:rsid w:val="00522193"/>
    <w:rsid w:val="00527D2D"/>
    <w:rsid w:val="00537D95"/>
    <w:rsid w:val="00545CA6"/>
    <w:rsid w:val="005A1917"/>
    <w:rsid w:val="00636F59"/>
    <w:rsid w:val="00651ECA"/>
    <w:rsid w:val="006531E7"/>
    <w:rsid w:val="00657816"/>
    <w:rsid w:val="00672A01"/>
    <w:rsid w:val="006E2F3A"/>
    <w:rsid w:val="006F3A88"/>
    <w:rsid w:val="00705DDA"/>
    <w:rsid w:val="00736712"/>
    <w:rsid w:val="00745B88"/>
    <w:rsid w:val="00767F72"/>
    <w:rsid w:val="00781155"/>
    <w:rsid w:val="00783587"/>
    <w:rsid w:val="00790219"/>
    <w:rsid w:val="00795B06"/>
    <w:rsid w:val="007C3487"/>
    <w:rsid w:val="00820F2B"/>
    <w:rsid w:val="00877752"/>
    <w:rsid w:val="008D2CC2"/>
    <w:rsid w:val="008D5934"/>
    <w:rsid w:val="008F2D53"/>
    <w:rsid w:val="0090009F"/>
    <w:rsid w:val="00901B1A"/>
    <w:rsid w:val="0090740B"/>
    <w:rsid w:val="00914FB6"/>
    <w:rsid w:val="00940695"/>
    <w:rsid w:val="009417BB"/>
    <w:rsid w:val="0096768E"/>
    <w:rsid w:val="00992F9D"/>
    <w:rsid w:val="009A20BC"/>
    <w:rsid w:val="00A031D6"/>
    <w:rsid w:val="00A158E9"/>
    <w:rsid w:val="00A405A4"/>
    <w:rsid w:val="00A85DB8"/>
    <w:rsid w:val="00AB1167"/>
    <w:rsid w:val="00AD1CEE"/>
    <w:rsid w:val="00B04EE3"/>
    <w:rsid w:val="00B45E3C"/>
    <w:rsid w:val="00B826C7"/>
    <w:rsid w:val="00BA3710"/>
    <w:rsid w:val="00BC440A"/>
    <w:rsid w:val="00BD50AD"/>
    <w:rsid w:val="00BD7603"/>
    <w:rsid w:val="00BE14A8"/>
    <w:rsid w:val="00C6217D"/>
    <w:rsid w:val="00C63B29"/>
    <w:rsid w:val="00C71CD1"/>
    <w:rsid w:val="00C73915"/>
    <w:rsid w:val="00C74398"/>
    <w:rsid w:val="00C91E23"/>
    <w:rsid w:val="00CC4328"/>
    <w:rsid w:val="00CC441A"/>
    <w:rsid w:val="00DE1D48"/>
    <w:rsid w:val="00DF5EF7"/>
    <w:rsid w:val="00E660F2"/>
    <w:rsid w:val="00E74449"/>
    <w:rsid w:val="00E74904"/>
    <w:rsid w:val="00EB479C"/>
    <w:rsid w:val="00EC058F"/>
    <w:rsid w:val="00ED76DD"/>
    <w:rsid w:val="00EF5420"/>
    <w:rsid w:val="00F172B8"/>
    <w:rsid w:val="00F62433"/>
    <w:rsid w:val="00F74F5D"/>
    <w:rsid w:val="00F9289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962CFDBF-F033-4C35-8664-CCC1977E079E%7d&amp;item=%7b32DBED42-FE5E-48E4-9E2F-1810BDB776ED%7d" TargetMode="External"/><Relationship Id="rId21" Type="http://schemas.openxmlformats.org/officeDocument/2006/relationships/hyperlink" Target="https://ccsu.smartcatalogiq.com/?sc_itemid=%7b06FA7B65-D30A-48D2-A50B-BDE2CE8DEC14%7d&amp;item=%7b9FD74178-451C-459E-B259-CC63C1E8BF9E%7d" TargetMode="External"/><Relationship Id="rId42" Type="http://schemas.openxmlformats.org/officeDocument/2006/relationships/hyperlink" Target="https://ccsu.smartcatalogiq.com/?sc_itemid=%7b962CFDBF-F033-4C35-8664-CCC1977E079E%7d&amp;item=%7b05B5CE97-EE46-4D50-A5D8-663CE944DEDF%7d" TargetMode="External"/><Relationship Id="rId63" Type="http://schemas.openxmlformats.org/officeDocument/2006/relationships/hyperlink" Target="https://ccsu.smartcatalogiq.com/?sc_itemid=%7bB0B93825-3654-4ECE-91EB-4D1FE5871321%7d&amp;item=%7bA579B3C1-88F5-4252-90D3-14CA5BD0AECD%7d" TargetMode="External"/><Relationship Id="rId84" Type="http://schemas.openxmlformats.org/officeDocument/2006/relationships/hyperlink" Target="https://ccsu.smartcatalogiq.com/?sc_itemid=%7b962CFDBF-F033-4C35-8664-CCC1977E079E%7d&amp;item=%7bDED8E31F-D11A-4771-8FDC-EB36E05CC16A%7d" TargetMode="External"/><Relationship Id="rId138" Type="http://schemas.openxmlformats.org/officeDocument/2006/relationships/hyperlink" Target="https://ccsu.smartcatalogiq.com/?sc_itemid=%7bADFF6ADE-B95D-482A-9838-623BC7F35434%7d&amp;item=%7bBAAE98B4-A1DC-4821-96CF-567B117C60D0%7d" TargetMode="External"/><Relationship Id="rId159" Type="http://schemas.openxmlformats.org/officeDocument/2006/relationships/hyperlink" Target="https://ccsu.smartcatalogiq.com/?sc_itemid=%7b962CFDBF-F033-4C35-8664-CCC1977E079E%7d&amp;item=%7b2B7092C5-9609-45A5-818F-1C72EC7BB243%7d" TargetMode="External"/><Relationship Id="rId170" Type="http://schemas.openxmlformats.org/officeDocument/2006/relationships/hyperlink" Target="https://ccsu.smartcatalogiq.com/?sc_itemid=%7b962CFDBF-F033-4C35-8664-CCC1977E079E%7d&amp;item=%7b411C5F55-58ED-4AB6-8E42-A1DAC6245EF0%7d" TargetMode="External"/><Relationship Id="rId191" Type="http://schemas.openxmlformats.org/officeDocument/2006/relationships/hyperlink" Target="https://ccsu.smartcatalogiq.com/?sc_itemid=%7b962CFDBF-F033-4C35-8664-CCC1977E079E%7d&amp;item=%7b2FC698AD-546D-4E2B-BE95-45D119924A04%7d" TargetMode="External"/><Relationship Id="rId205" Type="http://schemas.openxmlformats.org/officeDocument/2006/relationships/hyperlink" Target="https://ccsu.smartcatalogiq.com/?sc_itemid=%7b962CFDBF-F033-4C35-8664-CCC1977E079E%7d&amp;item=%7b5292B878-9EC3-48FA-B020-EAF15FDE3D22%7d" TargetMode="External"/><Relationship Id="rId107" Type="http://schemas.openxmlformats.org/officeDocument/2006/relationships/hyperlink" Target="https://ccsu.smartcatalogiq.com/?sc_itemid=%7b962CFDBF-F033-4C35-8664-CCC1977E079E%7d&amp;item=%7bD8940457-65A0-4068-92CE-8EA9A8A27BCD%7d" TargetMode="External"/><Relationship Id="rId11" Type="http://schemas.openxmlformats.org/officeDocument/2006/relationships/hyperlink" Target="https://ccsu.smartcatalogiq.com/?sc_itemid=%7b06FA7B65-D30A-48D2-A50B-BDE2CE8DEC14%7d&amp;item=%7b0C470B55-7BBC-44A6-BE96-BA0275CF7C93%7d" TargetMode="External"/><Relationship Id="rId32" Type="http://schemas.openxmlformats.org/officeDocument/2006/relationships/hyperlink" Target="https://ccsu.smartcatalogiq.com/Curriculum-Management-System/Dashboard/Curriculum-Dashboard/?&amp;workbox=%7bA11D2B29-293F-48A7-855D-345F0B33347D%7d" TargetMode="External"/><Relationship Id="rId53" Type="http://schemas.openxmlformats.org/officeDocument/2006/relationships/hyperlink" Target="https://ccsu.smartcatalogiq.com/?sc_itemid=%7b06FA7B65-D30A-48D2-A50B-BDE2CE8DEC14%7d&amp;item=%7bE2968F3A-A926-4640-807F-B99212981439%7d" TargetMode="External"/><Relationship Id="rId74" Type="http://schemas.openxmlformats.org/officeDocument/2006/relationships/hyperlink" Target="https://ccsu.smartcatalogiq.com/?sc_itemid=%7b06FA7B65-D30A-48D2-A50B-BDE2CE8DEC14%7d&amp;item=%7bC49CADE6-D27D-4677-B138-F734939B2F4E%7d" TargetMode="External"/><Relationship Id="rId128" Type="http://schemas.openxmlformats.org/officeDocument/2006/relationships/hyperlink" Target="https://ccsu.smartcatalogiq.com/?sc_itemid=%7b06FA7B65-D30A-48D2-A50B-BDE2CE8DEC14%7d&amp;item=%7b37969127-40A5-44CE-8CCB-7D45316F1E86%7d" TargetMode="External"/><Relationship Id="rId149" Type="http://schemas.openxmlformats.org/officeDocument/2006/relationships/hyperlink" Target="https://ccsu.smartcatalogiq.com/?sc_itemid=%7bADFF6ADE-B95D-482A-9838-623BC7F35434%7d&amp;item=%7b2A80BF82-8DE5-46AF-B6AC-73CDEC7BCBBB%7d" TargetMode="External"/><Relationship Id="rId5" Type="http://schemas.openxmlformats.org/officeDocument/2006/relationships/hyperlink" Target="https://ccsu.smartcatalogiq.com/?sc_itemid=%7b06FA7B65-D30A-48D2-A50B-BDE2CE8DEC14%7d&amp;item=%7bE83A3C46-6254-4981-8092-AB94EE1F62B9%7d" TargetMode="External"/><Relationship Id="rId95" Type="http://schemas.openxmlformats.org/officeDocument/2006/relationships/hyperlink" Target="https://ccsu.smartcatalogiq.com/?sc_itemid=%7b962CFDBF-F033-4C35-8664-CCC1977E079E%7d&amp;item=%7b234B3DF7-332F-446A-9251-0BD4682761EA%7d" TargetMode="External"/><Relationship Id="rId160" Type="http://schemas.openxmlformats.org/officeDocument/2006/relationships/hyperlink" Target="https://ccsu.smartcatalogiq.com/?sc_itemid=%7b962CFDBF-F033-4C35-8664-CCC1977E079E%7d&amp;item=%7b581E9D29-2981-4C1E-BA68-C25C6B12A8A4%7d" TargetMode="External"/><Relationship Id="rId181" Type="http://schemas.openxmlformats.org/officeDocument/2006/relationships/hyperlink" Target="https://ccsu.smartcatalogiq.com/?sc_itemid=%7b962CFDBF-F033-4C35-8664-CCC1977E079E%7d&amp;item=%7bA82FF4BD-6738-4DFE-B528-76BFF2F74289%7d" TargetMode="External"/><Relationship Id="rId216" Type="http://schemas.openxmlformats.org/officeDocument/2006/relationships/hyperlink" Target="https://ccsu.smartcatalogiq.com/?sc_itemid=%7bB0B93825-3654-4ECE-91EB-4D1FE5871321%7d&amp;item=%7b33924E32-353A-4F91-8A40-2A151B2F76A9%7d" TargetMode="External"/><Relationship Id="rId211" Type="http://schemas.openxmlformats.org/officeDocument/2006/relationships/hyperlink" Target="https://ccsu.smartcatalogiq.com/?sc_itemid=%7b962CFDBF-F033-4C35-8664-CCC1977E079E%7d&amp;item=%7b124390AA-3859-4069-B93C-F573BCC0BED4%7d" TargetMode="External"/><Relationship Id="rId22" Type="http://schemas.openxmlformats.org/officeDocument/2006/relationships/hyperlink" Target="https://ccsu.smartcatalogiq.com/?sc_itemid=%7b06FA7B65-D30A-48D2-A50B-BDE2CE8DEC14%7d&amp;item=%7b68751D7C-276C-4639-A48B-64E0AEDB3B8C%7d" TargetMode="External"/><Relationship Id="rId27" Type="http://schemas.openxmlformats.org/officeDocument/2006/relationships/hyperlink" Target="https://ccsu.smartcatalogiq.com/?sc_itemid=%7b06FA7B65-D30A-48D2-A50B-BDE2CE8DEC14%7d&amp;item=%7b7E7B1615-7A30-492D-9F58-1680B8F001CE%7d" TargetMode="External"/><Relationship Id="rId43" Type="http://schemas.openxmlformats.org/officeDocument/2006/relationships/hyperlink" Target="https://ccsu.smartcatalogiq.com/?sc_itemid=%7b06FA7B65-D30A-48D2-A50B-BDE2CE8DEC14%7d&amp;item=%7b455E8893-4F56-4EB6-B5D8-865B1DA53D47%7d" TargetMode="External"/><Relationship Id="rId48" Type="http://schemas.openxmlformats.org/officeDocument/2006/relationships/hyperlink" Target="https://ccsu.smartcatalogiq.com/?sc_itemid=%7b06FA7B65-D30A-48D2-A50B-BDE2CE8DEC14%7d&amp;item=%7b80120862-3EAA-44CE-BA9A-B4C5675D6DB5%7d" TargetMode="External"/><Relationship Id="rId64" Type="http://schemas.openxmlformats.org/officeDocument/2006/relationships/hyperlink" Target="https://ccsu.smartcatalogiq.com/?sc_itemid=%7bB0B93825-3654-4ECE-91EB-4D1FE5871321%7d&amp;item=%7b7204576F-1A43-4D8B-A194-3023BB82B5EA%7d" TargetMode="External"/><Relationship Id="rId69" Type="http://schemas.openxmlformats.org/officeDocument/2006/relationships/hyperlink" Target="https://ccsu.smartcatalogiq.com/?sc_itemid=%7b06FA7B65-D30A-48D2-A50B-BDE2CE8DEC14%7d&amp;item=%7bA7A11A3D-C957-4B78-8A82-001DE311245D%7d" TargetMode="External"/><Relationship Id="rId113" Type="http://schemas.openxmlformats.org/officeDocument/2006/relationships/hyperlink" Target="https://ccsu.smartcatalogiq.com/?sc_itemid=%7b962CFDBF-F033-4C35-8664-CCC1977E079E%7d&amp;item=%7b745BC334-BB1B-46E4-B63C-1DB005F0F4EF%7d" TargetMode="External"/><Relationship Id="rId118" Type="http://schemas.openxmlformats.org/officeDocument/2006/relationships/hyperlink" Target="https://ccsu.smartcatalogiq.com/?sc_itemid=%7bB0B93825-3654-4ECE-91EB-4D1FE5871321%7d&amp;item=%7b3CADB1D3-F4F5-40C1-A3B3-2A33E993E744%7d" TargetMode="External"/><Relationship Id="rId134" Type="http://schemas.openxmlformats.org/officeDocument/2006/relationships/hyperlink" Target="https://ccsu.smartcatalogiq.com/?sc_itemid=%7b06FA7B65-D30A-48D2-A50B-BDE2CE8DEC14%7d&amp;item=%7bC2BB5B0A-F167-45E8-8FB4-D7B2DDBD3AD4%7d" TargetMode="External"/><Relationship Id="rId139" Type="http://schemas.openxmlformats.org/officeDocument/2006/relationships/hyperlink" Target="https://ccsu.smartcatalogiq.com/?sc_itemid=%7bADFF6ADE-B95D-482A-9838-623BC7F35434%7d&amp;item=%7b8F15AE45-88D2-49F3-A82F-5AF979B673F6%7d" TargetMode="External"/><Relationship Id="rId80" Type="http://schemas.openxmlformats.org/officeDocument/2006/relationships/hyperlink" Target="https://ccsu.smartcatalogiq.com/?sc_itemid=%7b06FA7B65-D30A-48D2-A50B-BDE2CE8DEC14%7d&amp;item=%7b13877F69-DDC5-4F21-BA61-043D976F3613%7d" TargetMode="External"/><Relationship Id="rId85" Type="http://schemas.openxmlformats.org/officeDocument/2006/relationships/hyperlink" Target="https://ccsu.smartcatalogiq.com/?sc_itemid=%7b962CFDBF-F033-4C35-8664-CCC1977E079E%7d&amp;item=%7b9D0318D0-81E2-4736-BB93-F93012FC78DF%7d" TargetMode="External"/><Relationship Id="rId150" Type="http://schemas.openxmlformats.org/officeDocument/2006/relationships/hyperlink" Target="https://ccsu.smartcatalogiq.com/?sc_itemid=%7b962CFDBF-F033-4C35-8664-CCC1977E079E%7d&amp;item=%7bB7A6C708-CA68-4D5B-8B13-F5D0DDEDB3D4%7d" TargetMode="External"/><Relationship Id="rId155" Type="http://schemas.openxmlformats.org/officeDocument/2006/relationships/hyperlink" Target="https://ccsu.smartcatalogiq.com/?sc_itemid=%7bB0B93825-3654-4ECE-91EB-4D1FE5871321%7d&amp;item=%7b1F41FE87-5AFB-4036-9F24-B5255A063B76%7d" TargetMode="External"/><Relationship Id="rId171" Type="http://schemas.openxmlformats.org/officeDocument/2006/relationships/hyperlink" Target="https://ccsu.smartcatalogiq.com/?sc_itemid=%7b06FA7B65-D30A-48D2-A50B-BDE2CE8DEC14%7d&amp;item=%7b8D6258B7-E948-47C0-8700-5BE8C74A4EC4%7d" TargetMode="External"/><Relationship Id="rId176" Type="http://schemas.openxmlformats.org/officeDocument/2006/relationships/hyperlink" Target="https://ccsu.smartcatalogiq.com/?sc_itemid=%7b06FA7B65-D30A-48D2-A50B-BDE2CE8DEC14%7d&amp;item=%7b643A062E-1A6A-4D80-ACBB-7096DF01DD61%7d" TargetMode="External"/><Relationship Id="rId192" Type="http://schemas.openxmlformats.org/officeDocument/2006/relationships/hyperlink" Target="https://ccsu.smartcatalogiq.com/?sc_itemid=%7b06FA7B65-D30A-48D2-A50B-BDE2CE8DEC14%7d&amp;item=%7bB0E80708-0A85-4296-A650-DFF305C2DF4B%7d" TargetMode="External"/><Relationship Id="rId197" Type="http://schemas.openxmlformats.org/officeDocument/2006/relationships/hyperlink" Target="https://ccsu.smartcatalogiq.com/?sc_itemid=%7bB0B93825-3654-4ECE-91EB-4D1FE5871321%7d&amp;item=%7b098D6DA3-2F4B-4642-A6E6-E1BC075BE497%7d" TargetMode="External"/><Relationship Id="rId206" Type="http://schemas.openxmlformats.org/officeDocument/2006/relationships/hyperlink" Target="https://ccsu.smartcatalogiq.com/?sc_itemid=%7b962CFDBF-F033-4C35-8664-CCC1977E079E%7d&amp;item=%7b4C89817C-1FBF-4601-8219-722C360C0E46%7d" TargetMode="External"/><Relationship Id="rId201" Type="http://schemas.openxmlformats.org/officeDocument/2006/relationships/hyperlink" Target="https://ccsu.smartcatalogiq.com/?sc_itemid=%7bB0B93825-3654-4ECE-91EB-4D1FE5871321%7d&amp;item=%7b7A5AA844-0821-4FF6-8A95-45E2BD9478B6%7d" TargetMode="External"/><Relationship Id="rId222" Type="http://schemas.openxmlformats.org/officeDocument/2006/relationships/hyperlink" Target="https://ccsu.smartcatalogiq.com/?sc_itemid=%7b06FA7B65-D30A-48D2-A50B-BDE2CE8DEC14%7d&amp;item=%7b02E1CA61-8D91-4AA0-990D-0ECD7B53E774%7d" TargetMode="External"/><Relationship Id="rId12" Type="http://schemas.openxmlformats.org/officeDocument/2006/relationships/hyperlink" Target="https://ccsu.smartcatalogiq.com/?sc_itemid=%7b06FA7B65-D30A-48D2-A50B-BDE2CE8DEC14%7d&amp;item=%7bCC2B0318-A74B-4735-8557-F3E81161BDED%7d" TargetMode="External"/><Relationship Id="rId17" Type="http://schemas.openxmlformats.org/officeDocument/2006/relationships/hyperlink" Target="https://ccsu.smartcatalogiq.com/?sc_itemid=%7b962CFDBF-F033-4C35-8664-CCC1977E079E%7d&amp;item=%7b4BC30F7B-EC70-43DF-A5C0-8D12E4265662%7d" TargetMode="External"/><Relationship Id="rId33" Type="http://schemas.openxmlformats.org/officeDocument/2006/relationships/hyperlink" Target="https://ccsu.smartcatalogiq.com/?sc_itemid=%7bB0B93825-3654-4ECE-91EB-4D1FE5871321%7d&amp;item=%7b4ACC8889-6333-4B0A-AFCE-76446C035756%7d" TargetMode="External"/><Relationship Id="rId38" Type="http://schemas.openxmlformats.org/officeDocument/2006/relationships/hyperlink" Target="https://ccsu.smartcatalogiq.com/?sc_itemid=%7b06FA7B65-D30A-48D2-A50B-BDE2CE8DEC14%7d&amp;item=%7bA293ABBB-A2BD-4C4D-B5B6-C7B956BD57CF%7d" TargetMode="External"/><Relationship Id="rId59" Type="http://schemas.openxmlformats.org/officeDocument/2006/relationships/hyperlink" Target="https://ccsu.smartcatalogiq.com/?sc_itemid=%7b06FA7B65-D30A-48D2-A50B-BDE2CE8DEC14%7d&amp;item=%7b551F76CF-80D0-4887-81D1-76CEEC6DB656%7d" TargetMode="External"/><Relationship Id="rId103" Type="http://schemas.openxmlformats.org/officeDocument/2006/relationships/hyperlink" Target="https://ccsu.smartcatalogiq.com/?sc_itemid=%7b06FA7B65-D30A-48D2-A50B-BDE2CE8DEC14%7d&amp;item=%7b7B29EA22-6F5F-40AE-808D-5AEE513F89F5%7d" TargetMode="External"/><Relationship Id="rId108" Type="http://schemas.openxmlformats.org/officeDocument/2006/relationships/hyperlink" Target="https://ccsu.smartcatalogiq.com/?sc_itemid=%7b06FA7B65-D30A-48D2-A50B-BDE2CE8DEC14%7d&amp;item=%7b6D5EA460-92ED-4967-8A11-443AF8CDEBC9%7d" TargetMode="External"/><Relationship Id="rId124" Type="http://schemas.openxmlformats.org/officeDocument/2006/relationships/hyperlink" Target="https://ccsu.smartcatalogiq.com/?sc_itemid=%7b962CFDBF-F033-4C35-8664-CCC1977E079E%7d&amp;item=%7bE4A6B90F-70C1-4779-8B6C-D0972C9A5C5B%7d" TargetMode="External"/><Relationship Id="rId129" Type="http://schemas.openxmlformats.org/officeDocument/2006/relationships/hyperlink" Target="https://ccsu.smartcatalogiq.com/?sc_itemid=%7b962CFDBF-F033-4C35-8664-CCC1977E079E%7d&amp;item=%7b159094A5-EF64-44ED-BB12-AC8018DC90E3%7d" TargetMode="External"/><Relationship Id="rId54" Type="http://schemas.openxmlformats.org/officeDocument/2006/relationships/hyperlink" Target="https://ccsu.smartcatalogiq.com/?sc_itemid=%7b06FA7B65-D30A-48D2-A50B-BDE2CE8DEC14%7d&amp;item=%7b31C21BAE-F1C8-4C59-A711-BC738F548137%7d" TargetMode="External"/><Relationship Id="rId70" Type="http://schemas.openxmlformats.org/officeDocument/2006/relationships/hyperlink" Target="https://ccsu.smartcatalogiq.com/?sc_itemid=%7b06FA7B65-D30A-48D2-A50B-BDE2CE8DEC14%7d&amp;item=%7b39051EE9-5447-4826-A68B-1D9FC9089A15%7d" TargetMode="External"/><Relationship Id="rId75" Type="http://schemas.openxmlformats.org/officeDocument/2006/relationships/hyperlink" Target="https://ccsu.smartcatalogiq.com/?sc_itemid=%7b06FA7B65-D30A-48D2-A50B-BDE2CE8DEC14%7d&amp;item=%7b0B77BE85-EEA9-4181-89AD-C0E587372B7E%7d" TargetMode="External"/><Relationship Id="rId91" Type="http://schemas.openxmlformats.org/officeDocument/2006/relationships/hyperlink" Target="https://ccsu.smartcatalogiq.com/?sc_itemid=%7b962CFDBF-F033-4C35-8664-CCC1977E079E%7d&amp;item=%7bFBD20CA0-F65A-4EEF-A482-BAA30E400361%7d" TargetMode="External"/><Relationship Id="rId96" Type="http://schemas.openxmlformats.org/officeDocument/2006/relationships/hyperlink" Target="https://ccsu.smartcatalogiq.com/?sc_itemid=%7b962CFDBF-F033-4C35-8664-CCC1977E079E%7d&amp;item=%7b59F21745-E1C5-4989-B96D-7083D2412929%7d" TargetMode="External"/><Relationship Id="rId140" Type="http://schemas.openxmlformats.org/officeDocument/2006/relationships/hyperlink" Target="https://ccsu.smartcatalogiq.com/?sc_itemid=%7bADFF6ADE-B95D-482A-9838-623BC7F35434%7d&amp;item=%7b76E79E93-7806-4549-9D9D-37C7723963D1%7d" TargetMode="External"/><Relationship Id="rId145" Type="http://schemas.openxmlformats.org/officeDocument/2006/relationships/hyperlink" Target="https://ccsu.smartcatalogiq.com/?sc_itemid=%7bADFF6ADE-B95D-482A-9838-623BC7F35434%7d&amp;item=%7b08524DDC-DB3E-4445-93FB-DD715645DCF4%7d" TargetMode="External"/><Relationship Id="rId161" Type="http://schemas.openxmlformats.org/officeDocument/2006/relationships/hyperlink" Target="https://ccsu.smartcatalogiq.com/?sc_itemid=%7b06FA7B65-D30A-48D2-A50B-BDE2CE8DEC14%7d&amp;item=%7b2D629B1C-00D5-428E-B7D7-DC81033E0AF8%7d" TargetMode="External"/><Relationship Id="rId166" Type="http://schemas.openxmlformats.org/officeDocument/2006/relationships/hyperlink" Target="https://ccsu.smartcatalogiq.com/?sc_itemid=%7b962CFDBF-F033-4C35-8664-CCC1977E079E%7d&amp;item=%7b18552F04-D47C-45D0-BF97-4F1543E6AA69%7d" TargetMode="External"/><Relationship Id="rId182" Type="http://schemas.openxmlformats.org/officeDocument/2006/relationships/hyperlink" Target="https://ccsu.smartcatalogiq.com/?sc_itemid=%7b962CFDBF-F033-4C35-8664-CCC1977E079E%7d&amp;item=%7b5CEBB1AD-0C06-4051-8FBC-703186804934%7d" TargetMode="External"/><Relationship Id="rId187" Type="http://schemas.openxmlformats.org/officeDocument/2006/relationships/hyperlink" Target="https://ccsu.smartcatalogiq.com/?sc_itemid=%7bB0B93825-3654-4ECE-91EB-4D1FE5871321%7d&amp;item=%7b8643B0F8-9944-4618-8B50-5F4699F13254%7d" TargetMode="External"/><Relationship Id="rId217" Type="http://schemas.openxmlformats.org/officeDocument/2006/relationships/hyperlink" Target="https://ccsu.smartcatalogiq.com/?sc_itemid=%7b962CFDBF-F033-4C35-8664-CCC1977E079E%7d&amp;item=%7bDE3279F8-6BA4-4CA9-BE64-8AD797AB6989%7d" TargetMode="Externa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6E068CB5-E41D-47BE-8997-A2D8F390EBE8%7d" TargetMode="External"/><Relationship Id="rId212" Type="http://schemas.openxmlformats.org/officeDocument/2006/relationships/hyperlink" Target="https://ccsu.smartcatalogiq.com/?sc_itemid=%7b962CFDBF-F033-4C35-8664-CCC1977E079E%7d&amp;item=%7bF797EA1E-6326-4286-AC84-96E44F641605%7d" TargetMode="External"/><Relationship Id="rId23" Type="http://schemas.openxmlformats.org/officeDocument/2006/relationships/hyperlink" Target="https://ccsu.smartcatalogiq.com/?sc_itemid=%7b06FA7B65-D30A-48D2-A50B-BDE2CE8DEC14%7d&amp;item=%7b5E344C00-CF2D-4582-AE82-6F863EF30FDE%7d" TargetMode="External"/><Relationship Id="rId28" Type="http://schemas.openxmlformats.org/officeDocument/2006/relationships/hyperlink" Target="https://ccsu.smartcatalogiq.com/?sc_itemid=%7b06FA7B65-D30A-48D2-A50B-BDE2CE8DEC14%7d&amp;item=%7b8FF4029B-8D27-4F53-9A24-2F5E744D0AEE%7d" TargetMode="External"/><Relationship Id="rId49" Type="http://schemas.openxmlformats.org/officeDocument/2006/relationships/hyperlink" Target="https://ccsu.smartcatalogiq.com/?sc_itemid=%7b06FA7B65-D30A-48D2-A50B-BDE2CE8DEC14%7d&amp;item=%7b378EB609-D1D6-45A8-9438-1BBD0B6D676E%7d" TargetMode="External"/><Relationship Id="rId114" Type="http://schemas.openxmlformats.org/officeDocument/2006/relationships/hyperlink" Target="https://ccsu.smartcatalogiq.com/?sc_itemid=%7b962CFDBF-F033-4C35-8664-CCC1977E079E%7d&amp;item=%7bCF14840C-CA49-4BF2-BA73-CFD835DDF226%7d" TargetMode="External"/><Relationship Id="rId119" Type="http://schemas.openxmlformats.org/officeDocument/2006/relationships/hyperlink" Target="https://ccsu.smartcatalogiq.com/?sc_itemid=%7b06FA7B65-D30A-48D2-A50B-BDE2CE8DEC14%7d&amp;item=%7b56CBAA54-AA54-4233-960A-FC1BB9E5689D%7d" TargetMode="External"/><Relationship Id="rId44" Type="http://schemas.openxmlformats.org/officeDocument/2006/relationships/hyperlink" Target="https://ccsu.smartcatalogiq.com/?sc_itemid=%7b06FA7B65-D30A-48D2-A50B-BDE2CE8DEC14%7d&amp;item=%7b37F9C608-CCFE-4936-8D94-6867214B3E95%7d" TargetMode="External"/><Relationship Id="rId60" Type="http://schemas.openxmlformats.org/officeDocument/2006/relationships/hyperlink" Target="https://ccsu.smartcatalogiq.com/?sc_itemid=%7b06FA7B65-D30A-48D2-A50B-BDE2CE8DEC14%7d&amp;item=%7b63976C63-9B45-466E-B7BD-B370354DF1F1%7d" TargetMode="External"/><Relationship Id="rId65" Type="http://schemas.openxmlformats.org/officeDocument/2006/relationships/hyperlink" Target="https://ccsu.smartcatalogiq.com/?sc_itemid=%7b06FA7B65-D30A-48D2-A50B-BDE2CE8DEC14%7d&amp;item=%7b9B81E105-71E2-4F4F-AD2B-51D40C49480B%7d" TargetMode="External"/><Relationship Id="rId81" Type="http://schemas.openxmlformats.org/officeDocument/2006/relationships/hyperlink" Target="https://ccsu.smartcatalogiq.com/?sc_itemid=%7b06FA7B65-D30A-48D2-A50B-BDE2CE8DEC14%7d&amp;item=%7bE2B23034-D16E-4E0E-A6C7-6D78B4744450%7d" TargetMode="External"/><Relationship Id="rId86" Type="http://schemas.openxmlformats.org/officeDocument/2006/relationships/hyperlink" Target="https://ccsu.smartcatalogiq.com/?sc_itemid=%7b962CFDBF-F033-4C35-8664-CCC1977E079E%7d&amp;item=%7bDA3B4D5B-9936-4B03-8EFF-01435138161A%7d" TargetMode="External"/><Relationship Id="rId130" Type="http://schemas.openxmlformats.org/officeDocument/2006/relationships/hyperlink" Target="https://ccsu.smartcatalogiq.com/?sc_itemid=%7b962CFDBF-F033-4C35-8664-CCC1977E079E%7d&amp;item=%7b4EFAC198-0715-4903-B513-C2DD52D8848E%7d" TargetMode="External"/><Relationship Id="rId135" Type="http://schemas.openxmlformats.org/officeDocument/2006/relationships/hyperlink" Target="https://ccsu.smartcatalogiq.com/?sc_itemid=%7b06FA7B65-D30A-48D2-A50B-BDE2CE8DEC14%7d&amp;item=%7b94EFF796-F0DD-48A6-8128-D4BAD37D3FF2%7d" TargetMode="External"/><Relationship Id="rId151" Type="http://schemas.openxmlformats.org/officeDocument/2006/relationships/hyperlink" Target="https://ccsu.smartcatalogiq.com/?sc_itemid=%7bADFF6ADE-B95D-482A-9838-623BC7F35434%7d&amp;item=%7bD61947A6-6DA1-433F-AE9B-593D4E2A9F14%7d" TargetMode="External"/><Relationship Id="rId156" Type="http://schemas.openxmlformats.org/officeDocument/2006/relationships/hyperlink" Target="https://ccsu.smartcatalogiq.com/?sc_itemid=%7bB0B93825-3654-4ECE-91EB-4D1FE5871321%7d&amp;item=%7bCF630067-DDC8-4302-996D-C74C17C275C6%7d" TargetMode="External"/><Relationship Id="rId177" Type="http://schemas.openxmlformats.org/officeDocument/2006/relationships/hyperlink" Target="https://ccsu.smartcatalogiq.com/?sc_itemid=%7b962CFDBF-F033-4C35-8664-CCC1977E079E%7d&amp;item=%7bCF260BFD-9CC1-458B-BE71-2A1DE5361B54%7d" TargetMode="External"/><Relationship Id="rId198" Type="http://schemas.openxmlformats.org/officeDocument/2006/relationships/hyperlink" Target="https://ccsu.smartcatalogiq.com/?sc_itemid=%7b06FA7B65-D30A-48D2-A50B-BDE2CE8DEC14%7d&amp;item=%7bF29CB372-10FA-4C0D-AB7D-AD311307FE57%7d" TargetMode="External"/><Relationship Id="rId172" Type="http://schemas.openxmlformats.org/officeDocument/2006/relationships/hyperlink" Target="https://ccsu.smartcatalogiq.com/?sc_itemid=%7bB0B93825-3654-4ECE-91EB-4D1FE5871321%7d&amp;item=%7b412F4B11-8D50-41FB-BAA3-A95739C8C4BE%7d" TargetMode="External"/><Relationship Id="rId193" Type="http://schemas.openxmlformats.org/officeDocument/2006/relationships/hyperlink" Target="https://ccsu.smartcatalogiq.com/?sc_itemid=%7b962CFDBF-F033-4C35-8664-CCC1977E079E%7d&amp;item=%7bEF734017-B714-4AB8-A87E-E134510F3358%7d" TargetMode="External"/><Relationship Id="rId202" Type="http://schemas.openxmlformats.org/officeDocument/2006/relationships/hyperlink" Target="https://ccsu.smartcatalogiq.com/?sc_itemid=%7bB0B93825-3654-4ECE-91EB-4D1FE5871321%7d&amp;item=%7b243865DA-429D-420B-9D22-F8F73C5A05D3%7d" TargetMode="External"/><Relationship Id="rId207" Type="http://schemas.openxmlformats.org/officeDocument/2006/relationships/hyperlink" Target="https://ccsu.smartcatalogiq.com/?sc_itemid=%7b962CFDBF-F033-4C35-8664-CCC1977E079E%7d&amp;item=%7b942BFFA3-F6E4-416D-B106-D52EA0D04C0E%7d" TargetMode="External"/><Relationship Id="rId223" Type="http://schemas.openxmlformats.org/officeDocument/2006/relationships/hyperlink" Target="mailto:karaiou@ccsu.edu" TargetMode="External"/><Relationship Id="rId13" Type="http://schemas.openxmlformats.org/officeDocument/2006/relationships/hyperlink" Target="https://ccsu.smartcatalogiq.com/?sc_itemid=%7b962CFDBF-F033-4C35-8664-CCC1977E079E%7d&amp;item=%7bB9171089-A658-4D2D-B43D-16A544C91741%7d" TargetMode="External"/><Relationship Id="rId18" Type="http://schemas.openxmlformats.org/officeDocument/2006/relationships/hyperlink" Target="https://ccsu.smartcatalogiq.com/?sc_itemid=%7b06FA7B65-D30A-48D2-A50B-BDE2CE8DEC14%7d&amp;item=%7b9F128B57-57D6-4DD3-9198-07CA3867FE14%7d" TargetMode="External"/><Relationship Id="rId39" Type="http://schemas.openxmlformats.org/officeDocument/2006/relationships/hyperlink" Target="https://ccsu.smartcatalogiq.com/?sc_itemid=%7b06FA7B65-D30A-48D2-A50B-BDE2CE8DEC14%7d&amp;item=%7b9983A420-E55A-4D6F-A324-C6CD3C34D35B%7d" TargetMode="External"/><Relationship Id="rId109" Type="http://schemas.openxmlformats.org/officeDocument/2006/relationships/hyperlink" Target="https://ccsu.smartcatalogiq.com/?sc_itemid=%7b06FA7B65-D30A-48D2-A50B-BDE2CE8DEC14%7d&amp;item=%7b9860528F-0CA8-4E58-85F5-896671C538B5%7d" TargetMode="External"/><Relationship Id="rId34" Type="http://schemas.openxmlformats.org/officeDocument/2006/relationships/hyperlink" Target="https://ccsu.smartcatalogiq.com/?sc_itemid=%7b06FA7B65-D30A-48D2-A50B-BDE2CE8DEC14%7d&amp;item=%7bBB0F84F3-F402-4BD2-A5BD-D845ED3E7575%7d" TargetMode="External"/><Relationship Id="rId50" Type="http://schemas.openxmlformats.org/officeDocument/2006/relationships/hyperlink" Target="https://ccsu.smartcatalogiq.com/?sc_itemid=%7b06FA7B65-D30A-48D2-A50B-BDE2CE8DEC14%7d&amp;item=%7bBE202577-EE52-403C-931C-A5A8DC3CD406%7d" TargetMode="External"/><Relationship Id="rId55" Type="http://schemas.openxmlformats.org/officeDocument/2006/relationships/hyperlink" Target="https://ccsu.smartcatalogiq.com/?sc_itemid=%7b06FA7B65-D30A-48D2-A50B-BDE2CE8DEC14%7d&amp;item=%7b6C9DA003-44A0-4CF8-94EE-79117E2B5D1B%7d" TargetMode="External"/><Relationship Id="rId76" Type="http://schemas.openxmlformats.org/officeDocument/2006/relationships/hyperlink" Target="https://ccsu.smartcatalogiq.com/?sc_itemid=%7b06FA7B65-D30A-48D2-A50B-BDE2CE8DEC14%7d&amp;item=%7bB27C58B8-8C22-4098-94CF-68213F38A5A5%7d" TargetMode="External"/><Relationship Id="rId97" Type="http://schemas.openxmlformats.org/officeDocument/2006/relationships/hyperlink" Target="https://ccsu.smartcatalogiq.com/?sc_itemid=%7b962CFDBF-F033-4C35-8664-CCC1977E079E%7d&amp;item=%7bB559A712-BB35-4760-826E-1632A00813C2%7d" TargetMode="External"/><Relationship Id="rId104" Type="http://schemas.openxmlformats.org/officeDocument/2006/relationships/hyperlink" Target="https://ccsu.smartcatalogiq.com/?sc_itemid=%7b06FA7B65-D30A-48D2-A50B-BDE2CE8DEC14%7d&amp;item=%7bE3C6CE0A-B7A3-44C3-82D6-2ABCF07296EF%7d" TargetMode="External"/><Relationship Id="rId120" Type="http://schemas.openxmlformats.org/officeDocument/2006/relationships/hyperlink" Target="https://ccsu.smartcatalogiq.com/?sc_itemid=%7b06FA7B65-D30A-48D2-A50B-BDE2CE8DEC14%7d&amp;item=%7bA2CAFD42-5E42-413A-B770-D51AF0E00F8F%7d" TargetMode="External"/><Relationship Id="rId125" Type="http://schemas.openxmlformats.org/officeDocument/2006/relationships/hyperlink" Target="https://ccsu.smartcatalogiq.com/?sc_itemid=%7b06FA7B65-D30A-48D2-A50B-BDE2CE8DEC14%7d&amp;item=%7b0C14F596-F767-48E1-B7E9-0FF415A53886%7d" TargetMode="External"/><Relationship Id="rId141" Type="http://schemas.openxmlformats.org/officeDocument/2006/relationships/hyperlink" Target="https://ccsu.smartcatalogiq.com/?sc_itemid=%7bADFF6ADE-B95D-482A-9838-623BC7F35434%7d&amp;item=%7bBC0BB78B-72F2-42DC-9217-8FF2DC1B5CE3%7d" TargetMode="External"/><Relationship Id="rId146" Type="http://schemas.openxmlformats.org/officeDocument/2006/relationships/hyperlink" Target="https://ccsu.smartcatalogiq.com/?sc_itemid=%7b962CFDBF-F033-4C35-8664-CCC1977E079E%7d&amp;item=%7bFFA6989F-EE7E-420E-BE47-C454BBE508CE%7d" TargetMode="External"/><Relationship Id="rId167" Type="http://schemas.openxmlformats.org/officeDocument/2006/relationships/hyperlink" Target="https://ccsu.smartcatalogiq.com/?sc_itemid=%7b962CFDBF-F033-4C35-8664-CCC1977E079E%7d&amp;item=%7bAC0162E0-BA35-4F44-AC9B-C10B17C82AD8%7d" TargetMode="External"/><Relationship Id="rId188" Type="http://schemas.openxmlformats.org/officeDocument/2006/relationships/hyperlink" Target="https://ccsu.smartcatalogiq.com/?sc_itemid=%7bB0B93825-3654-4ECE-91EB-4D1FE5871321%7d&amp;item=%7b0BE34F18-9652-487F-9C04-6F6ECCCD3F99%7d" TargetMode="External"/><Relationship Id="rId7" Type="http://schemas.openxmlformats.org/officeDocument/2006/relationships/hyperlink" Target="https://ccsu.smartcatalogiq.com/?sc_itemid=%7b06FA7B65-D30A-48D2-A50B-BDE2CE8DEC14%7d&amp;item=%7b0909E01D-545D-4C28-932F-8B287A75C943%7d" TargetMode="External"/><Relationship Id="rId71" Type="http://schemas.openxmlformats.org/officeDocument/2006/relationships/hyperlink" Target="https://ccsu.smartcatalogiq.com/?sc_itemid=%7b06FA7B65-D30A-48D2-A50B-BDE2CE8DEC14%7d&amp;item=%7b8734E26A-AEBE-4CA9-8F79-2082E348EC3C%7d" TargetMode="External"/><Relationship Id="rId92" Type="http://schemas.openxmlformats.org/officeDocument/2006/relationships/hyperlink" Target="https://ccsu.smartcatalogiq.com/?sc_itemid=%7b962CFDBF-F033-4C35-8664-CCC1977E079E%7d&amp;item=%7b17600D00-9C9C-4345-B88A-05E32DD9E552%7d" TargetMode="External"/><Relationship Id="rId162" Type="http://schemas.openxmlformats.org/officeDocument/2006/relationships/hyperlink" Target="https://ccsu.smartcatalogiq.com/?sc_itemid=%7b06FA7B65-D30A-48D2-A50B-BDE2CE8DEC14%7d&amp;item=%7bDEF7DB65-492A-4633-8996-41901C5992C2%7d" TargetMode="External"/><Relationship Id="rId183" Type="http://schemas.openxmlformats.org/officeDocument/2006/relationships/hyperlink" Target="https://ccsu.smartcatalogiq.com/?sc_itemid=%7bB0B93825-3654-4ECE-91EB-4D1FE5871321%7d&amp;item=%7bD37ADBBD-C468-44E6-88F5-73DFBA68C4B7%7d" TargetMode="External"/><Relationship Id="rId213" Type="http://schemas.openxmlformats.org/officeDocument/2006/relationships/hyperlink" Target="https://ccsu.smartcatalogiq.com/?sc_itemid=%7b02B544B6-DF99-4C3B-846B-2ECE0BC0C882%7d&amp;item=%7b539301AC-5B68-4E42-9815-862D91416C93%7d" TargetMode="External"/><Relationship Id="rId218" Type="http://schemas.openxmlformats.org/officeDocument/2006/relationships/hyperlink" Target="https://ccsu.smartcatalogiq.com/?sc_itemid=%7b962CFDBF-F033-4C35-8664-CCC1977E079E%7d&amp;item=%7b54D0C409-FEF9-4B07-A512-65839D10B1D6%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C53798DA-2AD4-43FE-8BD8-E09D16BA9ABB%7d" TargetMode="External"/><Relationship Id="rId24" Type="http://schemas.openxmlformats.org/officeDocument/2006/relationships/hyperlink" Target="https://ccsu.smartcatalogiq.com/?sc_itemid=%7b06FA7B65-D30A-48D2-A50B-BDE2CE8DEC14%7d&amp;item=%7b0BBE9BA8-DB4F-40D4-8F8C-F5754983FCD2%7d" TargetMode="External"/><Relationship Id="rId40" Type="http://schemas.openxmlformats.org/officeDocument/2006/relationships/hyperlink" Target="https://ccsu.smartcatalogiq.com/?sc_itemid=%7b06FA7B65-D30A-48D2-A50B-BDE2CE8DEC14%7d&amp;item=%7bCD21CD66-FB7C-457F-A6DE-68E22DBE8272%7d" TargetMode="External"/><Relationship Id="rId45" Type="http://schemas.openxmlformats.org/officeDocument/2006/relationships/hyperlink" Target="https://ccsu.smartcatalogiq.com/?sc_itemid=%7b962CFDBF-F033-4C35-8664-CCC1977E079E%7d&amp;item=%7bA3E70B29-86C9-4912-91DF-E5F5D0A8A0FD%7d" TargetMode="External"/><Relationship Id="rId66" Type="http://schemas.openxmlformats.org/officeDocument/2006/relationships/hyperlink" Target="https://ccsu.smartcatalogiq.com/?sc_itemid=%7b06FA7B65-D30A-48D2-A50B-BDE2CE8DEC14%7d&amp;item=%7b68857871-0D1D-4DA5-9F1F-F62135C772FC%7d" TargetMode="External"/><Relationship Id="rId87" Type="http://schemas.openxmlformats.org/officeDocument/2006/relationships/hyperlink" Target="https://ccsu.smartcatalogiq.com/?sc_itemid=%7b962CFDBF-F033-4C35-8664-CCC1977E079E%7d&amp;item=%7b98CBA905-844A-43BB-AE61-C750A06943A9%7d" TargetMode="External"/><Relationship Id="rId110" Type="http://schemas.openxmlformats.org/officeDocument/2006/relationships/hyperlink" Target="https://ccsu.smartcatalogiq.com/?sc_itemid=%7bB0B93825-3654-4ECE-91EB-4D1FE5871321%7d&amp;item=%7bA412B9A9-8324-47F8-87C1-3A5D8991DACE%7d" TargetMode="External"/><Relationship Id="rId115" Type="http://schemas.openxmlformats.org/officeDocument/2006/relationships/hyperlink" Target="https://ccsu.smartcatalogiq.com/?sc_itemid=%7b962CFDBF-F033-4C35-8664-CCC1977E079E%7d&amp;item=%7b7FA608B6-4911-4FF6-8019-7F103FFB87AE%7d" TargetMode="External"/><Relationship Id="rId131" Type="http://schemas.openxmlformats.org/officeDocument/2006/relationships/hyperlink" Target="https://ccsu.smartcatalogiq.com/?sc_itemid=%7b962CFDBF-F033-4C35-8664-CCC1977E079E%7d&amp;item=%7b1E0A8DE8-72A4-41C9-AAD2-AE9337614834%7d" TargetMode="External"/><Relationship Id="rId136" Type="http://schemas.openxmlformats.org/officeDocument/2006/relationships/hyperlink" Target="https://ccsu.smartcatalogiq.com/?sc_itemid=%7b06FA7B65-D30A-48D2-A50B-BDE2CE8DEC14%7d&amp;item=%7b8A29580D-C50C-4EC0-85D7-8C7B0B4E798E%7d" TargetMode="External"/><Relationship Id="rId157" Type="http://schemas.openxmlformats.org/officeDocument/2006/relationships/hyperlink" Target="https://ccsu.smartcatalogiq.com/?sc_itemid=%7bB0B93825-3654-4ECE-91EB-4D1FE5871321%7d&amp;item=%7bE4BA491C-B893-4BB3-9D76-95C77EAF09AE%7d" TargetMode="External"/><Relationship Id="rId178" Type="http://schemas.openxmlformats.org/officeDocument/2006/relationships/hyperlink" Target="https://ccsu.smartcatalogiq.com/?sc_itemid=%7b06FA7B65-D30A-48D2-A50B-BDE2CE8DEC14%7d&amp;item=%7bDA476BCF-3D46-4721-AF38-453F9268C5DE%7d" TargetMode="External"/><Relationship Id="rId61" Type="http://schemas.openxmlformats.org/officeDocument/2006/relationships/hyperlink" Target="https://ccsu.smartcatalogiq.com/?sc_itemid=%7b06FA7B65-D30A-48D2-A50B-BDE2CE8DEC14%7d&amp;item=%7b80AA235F-A7C8-4101-ABE7-7FFF73D02EEC%7d" TargetMode="External"/><Relationship Id="rId82" Type="http://schemas.openxmlformats.org/officeDocument/2006/relationships/hyperlink" Target="https://ccsu.smartcatalogiq.com/?sc_itemid=%7b962CFDBF-F033-4C35-8664-CCC1977E079E%7d&amp;item=%7b689BEED2-C597-4900-832C-2B6488338301%7d" TargetMode="External"/><Relationship Id="rId152" Type="http://schemas.openxmlformats.org/officeDocument/2006/relationships/hyperlink" Target="https://ccsu.smartcatalogiq.com/?sc_itemid=%7b06FA7B65-D30A-48D2-A50B-BDE2CE8DEC14%7d&amp;item=%7bDF398339-5F3C-472D-890A-DE9773ACB07B%7d" TargetMode="External"/><Relationship Id="rId173" Type="http://schemas.openxmlformats.org/officeDocument/2006/relationships/hyperlink" Target="https://ccsu.smartcatalogiq.com/?sc_itemid=%7bB0B93825-3654-4ECE-91EB-4D1FE5871321%7d&amp;item=%7b8081A5CD-A477-47CE-BB33-9EFF447B3CAC%7d" TargetMode="External"/><Relationship Id="rId194" Type="http://schemas.openxmlformats.org/officeDocument/2006/relationships/hyperlink" Target="https://ccsu.smartcatalogiq.com/?sc_itemid=%7bB0B93825-3654-4ECE-91EB-4D1FE5871321%7d&amp;item=%7bF02A46E5-C850-43B6-8F77-10876FCBA8EC%7d" TargetMode="External"/><Relationship Id="rId199" Type="http://schemas.openxmlformats.org/officeDocument/2006/relationships/hyperlink" Target="https://ccsu.smartcatalogiq.com/?sc_itemid=%7b962CFDBF-F033-4C35-8664-CCC1977E079E%7d&amp;item=%7b4ABD54E9-147B-43BE-B888-1FF52F8E8190%7d" TargetMode="External"/><Relationship Id="rId203" Type="http://schemas.openxmlformats.org/officeDocument/2006/relationships/hyperlink" Target="https://ccsu.smartcatalogiq.com/?sc_itemid=%7b962CFDBF-F033-4C35-8664-CCC1977E079E%7d&amp;item=%7b9C958545-7EDB-4DEF-A886-BED1995372DE%7d" TargetMode="External"/><Relationship Id="rId208" Type="http://schemas.openxmlformats.org/officeDocument/2006/relationships/hyperlink" Target="https://ccsu.smartcatalogiq.com/?sc_itemid=%7b962CFDBF-F033-4C35-8664-CCC1977E079E%7d&amp;item=%7bA5F435AC-1FFC-4404-89BA-E653D2C30420%7d" TargetMode="External"/><Relationship Id="rId19" Type="http://schemas.openxmlformats.org/officeDocument/2006/relationships/hyperlink" Target="https://ccsu.smartcatalogiq.com/?sc_itemid=%7b06FA7B65-D30A-48D2-A50B-BDE2CE8DEC14%7d&amp;item=%7b80D8AE0B-9C19-425D-A5CE-71A3291CA9AE%7d" TargetMode="External"/><Relationship Id="rId224" Type="http://schemas.openxmlformats.org/officeDocument/2006/relationships/fontTable" Target="fontTable.xml"/><Relationship Id="rId14" Type="http://schemas.openxmlformats.org/officeDocument/2006/relationships/hyperlink" Target="https://ccsu.smartcatalogiq.com/?sc_itemid=%7bB0B93825-3654-4ECE-91EB-4D1FE5871321%7d&amp;item=%7bFF40122B-B0F2-4D3B-A1C4-D73CC50E53B5%7d" TargetMode="External"/><Relationship Id="rId30" Type="http://schemas.openxmlformats.org/officeDocument/2006/relationships/hyperlink" Target="https://ccsu.smartcatalogiq.com/?sc_itemid=%7b06FA7B65-D30A-48D2-A50B-BDE2CE8DEC14%7d&amp;item=%7bB1770990-B259-4795-9FA4-A5B6D1A81827%7d" TargetMode="External"/><Relationship Id="rId35" Type="http://schemas.openxmlformats.org/officeDocument/2006/relationships/hyperlink" Target="https://ccsu.smartcatalogiq.com/?sc_itemid=%7b06FA7B65-D30A-48D2-A50B-BDE2CE8DEC14%7d&amp;item=%7b961C0919-04BF-4BEA-832A-051FF3528955%7d" TargetMode="External"/><Relationship Id="rId56" Type="http://schemas.openxmlformats.org/officeDocument/2006/relationships/hyperlink" Target="https://ccsu.smartcatalogiq.com/?sc_itemid=%7b06FA7B65-D30A-48D2-A50B-BDE2CE8DEC14%7d&amp;item=%7b75732EE4-FE9B-4220-900C-B57D3DD1AAF3%7d" TargetMode="External"/><Relationship Id="rId77" Type="http://schemas.openxmlformats.org/officeDocument/2006/relationships/hyperlink" Target="https://ccsu.smartcatalogiq.com/?sc_itemid=%7b06FA7B65-D30A-48D2-A50B-BDE2CE8DEC14%7d&amp;item=%7b95DF9173-92BE-485B-B199-633B3F4841C9%7d" TargetMode="External"/><Relationship Id="rId100" Type="http://schemas.openxmlformats.org/officeDocument/2006/relationships/hyperlink" Target="https://ccsu.smartcatalogiq.com/?sc_itemid=%7b962CFDBF-F033-4C35-8664-CCC1977E079E%7d&amp;item=%7b15499EBC-4289-4BF5-9C26-6E3730BB70D1%7d" TargetMode="External"/><Relationship Id="rId105" Type="http://schemas.openxmlformats.org/officeDocument/2006/relationships/hyperlink" Target="https://ccsu.smartcatalogiq.com/?sc_itemid=%7b06FA7B65-D30A-48D2-A50B-BDE2CE8DEC14%7d&amp;item=%7bF199D77E-C413-4495-81A4-6D90EC9DCEAC%7d" TargetMode="External"/><Relationship Id="rId126" Type="http://schemas.openxmlformats.org/officeDocument/2006/relationships/hyperlink" Target="https://ccsu.smartcatalogiq.com/?sc_itemid=%7b962CFDBF-F033-4C35-8664-CCC1977E079E%7d&amp;item=%7b137E6C4D-01AF-40ED-92B6-8E3061387750%7d" TargetMode="External"/><Relationship Id="rId147" Type="http://schemas.openxmlformats.org/officeDocument/2006/relationships/hyperlink" Target="https://ccsu.smartcatalogiq.com/?sc_itemid=%7b06FA7B65-D30A-48D2-A50B-BDE2CE8DEC14%7d&amp;item=%7b817A2B14-D2FB-478E-9012-07D0A1256C2E%7d" TargetMode="External"/><Relationship Id="rId168" Type="http://schemas.openxmlformats.org/officeDocument/2006/relationships/hyperlink" Target="https://ccsu.smartcatalogiq.com/?sc_itemid=%7b06FA7B65-D30A-48D2-A50B-BDE2CE8DEC14%7d&amp;item=%7b01ABDBC3-5AF5-4226-829D-8DEACA2E874F%7d" TargetMode="External"/><Relationship Id="rId8" Type="http://schemas.openxmlformats.org/officeDocument/2006/relationships/hyperlink" Target="https://ccsu.smartcatalogiq.com/?sc_itemid=%7b06FA7B65-D30A-48D2-A50B-BDE2CE8DEC14%7d&amp;item=%7bA5747D39-2EB5-4D15-916A-D2A70FBD43D9%7d" TargetMode="External"/><Relationship Id="rId51" Type="http://schemas.openxmlformats.org/officeDocument/2006/relationships/hyperlink" Target="https://ccsu.smartcatalogiq.com/?sc_itemid=%7b06FA7B65-D30A-48D2-A50B-BDE2CE8DEC14%7d&amp;item=%7b676C7C85-46C3-4F5E-9F77-A748B93D98F0%7d" TargetMode="External"/><Relationship Id="rId72" Type="http://schemas.openxmlformats.org/officeDocument/2006/relationships/hyperlink" Target="https://ccsu.smartcatalogiq.com/?sc_itemid=%7b962CFDBF-F033-4C35-8664-CCC1977E079E%7d&amp;item=%7b736C0733-21C8-4EF5-BB69-5D6F7A6B0607%7d" TargetMode="External"/><Relationship Id="rId93" Type="http://schemas.openxmlformats.org/officeDocument/2006/relationships/hyperlink" Target="https://ccsu.smartcatalogiq.com/?sc_itemid=%7b962CFDBF-F033-4C35-8664-CCC1977E079E%7d&amp;item=%7b4AAE4D35-6F46-49FA-A2ED-E80AA320318E%7d" TargetMode="External"/><Relationship Id="rId98" Type="http://schemas.openxmlformats.org/officeDocument/2006/relationships/hyperlink" Target="https://ccsu.smartcatalogiq.com/?sc_itemid=%7b962CFDBF-F033-4C35-8664-CCC1977E079E%7d&amp;item=%7bC0639058-0D20-4D16-AB99-E9486A5BB827%7d" TargetMode="External"/><Relationship Id="rId121" Type="http://schemas.openxmlformats.org/officeDocument/2006/relationships/hyperlink" Target="https://ccsu.smartcatalogiq.com/?sc_itemid=%7b06FA7B65-D30A-48D2-A50B-BDE2CE8DEC14%7d&amp;item=%7b13458474-5D03-4E02-B81E-7CAFFC228BAC%7d" TargetMode="External"/><Relationship Id="rId142" Type="http://schemas.openxmlformats.org/officeDocument/2006/relationships/hyperlink" Target="https://ccsu.smartcatalogiq.com/?sc_itemid=%7bADFF6ADE-B95D-482A-9838-623BC7F35434%7d&amp;item=%7bFD5F5A26-C636-4AA4-8BE3-26C9B78AF228%7d" TargetMode="External"/><Relationship Id="rId163" Type="http://schemas.openxmlformats.org/officeDocument/2006/relationships/hyperlink" Target="https://ccsu.smartcatalogiq.com/?sc_itemid=%7b06FA7B65-D30A-48D2-A50B-BDE2CE8DEC14%7d&amp;item=%7b781D7111-953F-4266-9D03-F891B4B10690%7d" TargetMode="External"/><Relationship Id="rId184" Type="http://schemas.openxmlformats.org/officeDocument/2006/relationships/hyperlink" Target="https://ccsu.smartcatalogiq.com/?sc_itemid=%7b06FA7B65-D30A-48D2-A50B-BDE2CE8DEC14%7d&amp;item=%7bC4163EF4-57A5-4600-8D94-17F7F37AA629%7d" TargetMode="External"/><Relationship Id="rId189" Type="http://schemas.openxmlformats.org/officeDocument/2006/relationships/hyperlink" Target="https://ccsu.smartcatalogiq.com/?sc_itemid=%7b06FA7B65-D30A-48D2-A50B-BDE2CE8DEC14%7d&amp;item=%7b7AF35D4E-35AB-47E7-9422-9208344994A6%7d" TargetMode="External"/><Relationship Id="rId219" Type="http://schemas.openxmlformats.org/officeDocument/2006/relationships/hyperlink" Target="https://ccsu.smartcatalogiq.com/?sc_itemid=%7b962CFDBF-F033-4C35-8664-CCC1977E079E%7d&amp;item=%7bEA3923C1-8815-4DC9-AB53-209BA80D66E6%7d" TargetMode="External"/><Relationship Id="rId3" Type="http://schemas.openxmlformats.org/officeDocument/2006/relationships/settings" Target="settings.xml"/><Relationship Id="rId214" Type="http://schemas.openxmlformats.org/officeDocument/2006/relationships/hyperlink" Target="https://ccsu.smartcatalogiq.com/?sc_itemid=%7bB0B93825-3654-4ECE-91EB-4D1FE5871321%7d&amp;item=%7b4D1E2D09-4D91-431D-8680-F41618C1CAF7%7d" TargetMode="External"/><Relationship Id="rId25" Type="http://schemas.openxmlformats.org/officeDocument/2006/relationships/hyperlink" Target="https://ccsu.smartcatalogiq.com/?sc_itemid=%7b06FA7B65-D30A-48D2-A50B-BDE2CE8DEC14%7d&amp;item=%7b6E827363-AEA8-44B7-B087-559C4CDB98B3%7d" TargetMode="External"/><Relationship Id="rId46" Type="http://schemas.openxmlformats.org/officeDocument/2006/relationships/hyperlink" Target="https://ccsu.smartcatalogiq.com/?sc_itemid=%7b06FA7B65-D30A-48D2-A50B-BDE2CE8DEC14%7d&amp;item=%7b8148C6C0-AD4A-4A68-9FE2-6F3B968C375C%7d" TargetMode="External"/><Relationship Id="rId67" Type="http://schemas.openxmlformats.org/officeDocument/2006/relationships/hyperlink" Target="https://ccsu.smartcatalogiq.com/?sc_itemid=%7b06FA7B65-D30A-48D2-A50B-BDE2CE8DEC14%7d&amp;item=%7b9FD8319C-0520-4E1E-8553-9D20CAFEE573%7d" TargetMode="External"/><Relationship Id="rId116" Type="http://schemas.openxmlformats.org/officeDocument/2006/relationships/hyperlink" Target="https://ccsu.smartcatalogiq.com/?sc_itemid=%7b962CFDBF-F033-4C35-8664-CCC1977E079E%7d&amp;item=%7bD079AA35-16F2-42B2-B346-A83D749F0CD6%7d" TargetMode="External"/><Relationship Id="rId137" Type="http://schemas.openxmlformats.org/officeDocument/2006/relationships/hyperlink" Target="https://ccsu.smartcatalogiq.com/?sc_itemid=%7bADFF6ADE-B95D-482A-9838-623BC7F35434%7d&amp;item=%7bF5029542-689D-4906-950F-9C05583AF19F%7d" TargetMode="External"/><Relationship Id="rId158" Type="http://schemas.openxmlformats.org/officeDocument/2006/relationships/hyperlink" Target="https://ccsu.smartcatalogiq.com/?sc_itemid=%7bB0B93825-3654-4ECE-91EB-4D1FE5871321%7d&amp;item=%7b42D509A3-81DA-4F5B-A4CE-21747D6210B4%7d" TargetMode="External"/><Relationship Id="rId20" Type="http://schemas.openxmlformats.org/officeDocument/2006/relationships/hyperlink" Target="https://ccsu.smartcatalogiq.com/?sc_itemid=%7b06FA7B65-D30A-48D2-A50B-BDE2CE8DEC14%7d&amp;item=%7b72F49775-2544-4E7D-B0CB-56396ADAA800%7d" TargetMode="External"/><Relationship Id="rId41" Type="http://schemas.openxmlformats.org/officeDocument/2006/relationships/hyperlink" Target="https://ccsu.smartcatalogiq.com/?sc_itemid=%7bB0B93825-3654-4ECE-91EB-4D1FE5871321%7d&amp;item=%7b5FBE9AA0-3F86-4D8C-9BD1-61261B7A2310%7d" TargetMode="External"/><Relationship Id="rId62" Type="http://schemas.openxmlformats.org/officeDocument/2006/relationships/hyperlink" Target="https://ccsu.smartcatalogiq.com/?sc_itemid=%7bB0B93825-3654-4ECE-91EB-4D1FE5871321%7d&amp;item=%7bC7059EE7-FB49-4569-BDE9-45E0A74EFEDF%7d" TargetMode="External"/><Relationship Id="rId83" Type="http://schemas.openxmlformats.org/officeDocument/2006/relationships/hyperlink" Target="https://ccsu.smartcatalogiq.com/?sc_itemid=%7b962CFDBF-F033-4C35-8664-CCC1977E079E%7d&amp;item=%7bAEE69D15-7EF4-4FD8-8BAF-F53F4F35F21C%7d" TargetMode="External"/><Relationship Id="rId88" Type="http://schemas.openxmlformats.org/officeDocument/2006/relationships/hyperlink" Target="https://ccsu.smartcatalogiq.com/?sc_itemid=%7b962CFDBF-F033-4C35-8664-CCC1977E079E%7d&amp;item=%7bFA9D5FFF-67F4-41A7-92FE-E15DE899F2ED%7d" TargetMode="External"/><Relationship Id="rId111" Type="http://schemas.openxmlformats.org/officeDocument/2006/relationships/hyperlink" Target="https://ccsu.smartcatalogiq.com/?sc_itemid=%7b06FA7B65-D30A-48D2-A50B-BDE2CE8DEC14%7d&amp;item=%7b40C466B0-8E6F-446C-AEB2-EB335EF4F7C8%7d" TargetMode="External"/><Relationship Id="rId132" Type="http://schemas.openxmlformats.org/officeDocument/2006/relationships/hyperlink" Target="https://ccsu.smartcatalogiq.com/?sc_itemid=%7bADFF6ADE-B95D-482A-9838-623BC7F35434%7d&amp;item=%7bF026D2E4-3F10-4C3C-9959-3DE47F269E14%7d" TargetMode="External"/><Relationship Id="rId153" Type="http://schemas.openxmlformats.org/officeDocument/2006/relationships/hyperlink" Target="https://ccsu.smartcatalogiq.com/?sc_itemid=%7b962CFDBF-F033-4C35-8664-CCC1977E079E%7d&amp;item=%7bA7AAE17A-A89F-48D4-BC42-2CC030F785F0%7d" TargetMode="External"/><Relationship Id="rId174" Type="http://schemas.openxmlformats.org/officeDocument/2006/relationships/hyperlink" Target="https://ccsu.smartcatalogiq.com/?sc_itemid=%7b06FA7B65-D30A-48D2-A50B-BDE2CE8DEC14%7d&amp;item=%7b212131B2-4E33-4743-AC2F-C19F0CCF70CC%7d" TargetMode="External"/><Relationship Id="rId179" Type="http://schemas.openxmlformats.org/officeDocument/2006/relationships/hyperlink" Target="https://ccsu.smartcatalogiq.com/?sc_itemid=%7b962CFDBF-F033-4C35-8664-CCC1977E079E%7d&amp;item=%7b8C48771D-811C-4630-8B8C-66979249AEF3%7d" TargetMode="External"/><Relationship Id="rId195" Type="http://schemas.openxmlformats.org/officeDocument/2006/relationships/hyperlink" Target="https://ccsu.smartcatalogiq.com/?sc_itemid=%7b02B544B6-DF99-4C3B-846B-2ECE0BC0C882%7d&amp;item=%7bB5655BD0-C8B8-4F95-8D8C-7EEBB4CF06C6%7d" TargetMode="External"/><Relationship Id="rId209" Type="http://schemas.openxmlformats.org/officeDocument/2006/relationships/hyperlink" Target="https://ccsu.smartcatalogiq.com/?sc_itemid=%7b962CFDBF-F033-4C35-8664-CCC1977E079E%7d&amp;item=%7b6EA4CB36-B0D2-46B6-9730-3FA4973530F7%7d" TargetMode="External"/><Relationship Id="rId190" Type="http://schemas.openxmlformats.org/officeDocument/2006/relationships/hyperlink" Target="https://ccsu.smartcatalogiq.com/?sc_itemid=%7b962CFDBF-F033-4C35-8664-CCC1977E079E%7d&amp;item=%7b6B5D8557-B863-4F37-965B-D3250F3FF46C%7d" TargetMode="External"/><Relationship Id="rId204" Type="http://schemas.openxmlformats.org/officeDocument/2006/relationships/hyperlink" Target="https://ccsu.smartcatalogiq.com/?sc_itemid=%7b962CFDBF-F033-4C35-8664-CCC1977E079E%7d&amp;item=%7b84B41129-7EDB-47EE-B62F-97AE2CDF0F38%7d" TargetMode="External"/><Relationship Id="rId220" Type="http://schemas.openxmlformats.org/officeDocument/2006/relationships/hyperlink" Target="https://ccsu.smartcatalogiq.com/?sc_itemid=%7b962CFDBF-F033-4C35-8664-CCC1977E079E%7d&amp;item=%7b0A87D838-52BA-4C35-89FA-CB44BC278C9D%7d" TargetMode="External"/><Relationship Id="rId225" Type="http://schemas.openxmlformats.org/officeDocument/2006/relationships/theme" Target="theme/theme1.xml"/><Relationship Id="rId15" Type="http://schemas.openxmlformats.org/officeDocument/2006/relationships/hyperlink" Target="https://ccsu.smartcatalogiq.com/?sc_itemid=%7bADFF6ADE-B95D-482A-9838-623BC7F35434%7d&amp;item=%7bF4154389-C7CB-480A-AD30-832AD0C57ABE%7d" TargetMode="External"/><Relationship Id="rId36" Type="http://schemas.openxmlformats.org/officeDocument/2006/relationships/hyperlink" Target="https://ccsu.smartcatalogiq.com/?sc_itemid=%7b02B544B6-DF99-4C3B-846B-2ECE0BC0C882%7d&amp;item=%7b355C93BD-0B11-4746-85AA-079EB69CA7B2%7d" TargetMode="External"/><Relationship Id="rId57" Type="http://schemas.openxmlformats.org/officeDocument/2006/relationships/hyperlink" Target="https://ccsu.smartcatalogiq.com/?sc_itemid=%7b06FA7B65-D30A-48D2-A50B-BDE2CE8DEC14%7d&amp;item=%7b3BEA5801-05C1-4D8A-B770-590F7839122D%7d" TargetMode="External"/><Relationship Id="rId106" Type="http://schemas.openxmlformats.org/officeDocument/2006/relationships/hyperlink" Target="https://ccsu.smartcatalogiq.com/?sc_itemid=%7b06FA7B65-D30A-48D2-A50B-BDE2CE8DEC14%7d&amp;item=%7b183B4DEE-ED93-426C-A3F5-3E7FBBB9F613%7d" TargetMode="External"/><Relationship Id="rId127" Type="http://schemas.openxmlformats.org/officeDocument/2006/relationships/hyperlink" Target="https://ccsu.smartcatalogiq.com/?sc_itemid=%7b06FA7B65-D30A-48D2-A50B-BDE2CE8DEC14%7d&amp;item=%7b16079E75-509B-4E13-A109-B7D80C7EAB1A%7d" TargetMode="External"/><Relationship Id="rId10" Type="http://schemas.openxmlformats.org/officeDocument/2006/relationships/hyperlink" Target="https://ccsu.smartcatalogiq.com/?sc_itemid=%7b06FA7B65-D30A-48D2-A50B-BDE2CE8DEC14%7d&amp;item=%7b8B8F619C-6942-437E-B604-95FBD36FDF40%7d" TargetMode="External"/><Relationship Id="rId31" Type="http://schemas.openxmlformats.org/officeDocument/2006/relationships/hyperlink" Target="https://ccsu.smartcatalogiq.com/?sc_itemid=%7b06FA7B65-D30A-48D2-A50B-BDE2CE8DEC14%7d&amp;item=%7bD3E58AD6-3D8D-429C-86C5-EA0FA493C2C1%7d" TargetMode="External"/><Relationship Id="rId52" Type="http://schemas.openxmlformats.org/officeDocument/2006/relationships/hyperlink" Target="https://ccsu.smartcatalogiq.com/?sc_itemid=%7b06FA7B65-D30A-48D2-A50B-BDE2CE8DEC14%7d&amp;item=%7bA238EC35-AAD2-4771-9963-14EDD27FABD0%7d" TargetMode="External"/><Relationship Id="rId73" Type="http://schemas.openxmlformats.org/officeDocument/2006/relationships/hyperlink" Target="https://ccsu.smartcatalogiq.com/?sc_itemid=%7b06FA7B65-D30A-48D2-A50B-BDE2CE8DEC14%7d&amp;item=%7b81AE924E-98C2-4A13-AAD8-CA8DA253BE32%7d" TargetMode="External"/><Relationship Id="rId78" Type="http://schemas.openxmlformats.org/officeDocument/2006/relationships/hyperlink" Target="https://ccsu.smartcatalogiq.com/?sc_itemid=%7b06FA7B65-D30A-48D2-A50B-BDE2CE8DEC14%7d&amp;item=%7bE64CE97C-BC04-4BB4-A5FA-0020CB031DD3%7d" TargetMode="External"/><Relationship Id="rId94" Type="http://schemas.openxmlformats.org/officeDocument/2006/relationships/hyperlink" Target="https://ccsu.smartcatalogiq.com/?sc_itemid=%7b962CFDBF-F033-4C35-8664-CCC1977E079E%7d&amp;item=%7b16A35C55-5D46-4526-99A5-1D842296F63D%7d" TargetMode="External"/><Relationship Id="rId99" Type="http://schemas.openxmlformats.org/officeDocument/2006/relationships/hyperlink" Target="https://ccsu.smartcatalogiq.com/?sc_itemid=%7b962CFDBF-F033-4C35-8664-CCC1977E079E%7d&amp;item=%7bE5388D5D-5269-4D73-AEB4-99BEF733EC7C%7d" TargetMode="External"/><Relationship Id="rId101" Type="http://schemas.openxmlformats.org/officeDocument/2006/relationships/hyperlink" Target="https://ccsu.smartcatalogiq.com/?sc_itemid=%7b02B544B6-DF99-4C3B-846B-2ECE0BC0C882%7d&amp;item=%7b01709DFE-D606-4503-BC5D-C792B07936C9%7d" TargetMode="External"/><Relationship Id="rId122" Type="http://schemas.openxmlformats.org/officeDocument/2006/relationships/hyperlink" Target="https://ccsu.smartcatalogiq.com/?sc_itemid=%7b06FA7B65-D30A-48D2-A50B-BDE2CE8DEC14%7d&amp;item=%7b57061D2B-BDA9-4D0D-BD0F-FD36F1088DF3%7d" TargetMode="External"/><Relationship Id="rId143" Type="http://schemas.openxmlformats.org/officeDocument/2006/relationships/hyperlink" Target="https://ccsu.smartcatalogiq.com/?sc_itemid=%7b06FA7B65-D30A-48D2-A50B-BDE2CE8DEC14%7d&amp;item=%7bCA9F55F8-3603-432D-B054-01116F9220D4%7d" TargetMode="External"/><Relationship Id="rId148" Type="http://schemas.openxmlformats.org/officeDocument/2006/relationships/hyperlink" Target="https://ccsu.smartcatalogiq.com/?sc_itemid=%7b962CFDBF-F033-4C35-8664-CCC1977E079E%7d&amp;item=%7bC57B4EC6-996C-46AD-AB58-47E9DD3AB0D0%7d" TargetMode="External"/><Relationship Id="rId164" Type="http://schemas.openxmlformats.org/officeDocument/2006/relationships/hyperlink" Target="https://ccsu.smartcatalogiq.com/?sc_itemid=%7b06FA7B65-D30A-48D2-A50B-BDE2CE8DEC14%7d&amp;item=%7b00B6C4FC-D270-4CC1-B167-713A4F3E0C94%7d" TargetMode="External"/><Relationship Id="rId169" Type="http://schemas.openxmlformats.org/officeDocument/2006/relationships/hyperlink" Target="https://ccsu.smartcatalogiq.com/?sc_itemid=%7bB0B93825-3654-4ECE-91EB-4D1FE5871321%7d&amp;item=%7bA912595A-3582-4A92-8BCC-14FB2984E321%7d" TargetMode="External"/><Relationship Id="rId185" Type="http://schemas.openxmlformats.org/officeDocument/2006/relationships/hyperlink" Target="https://ccsu.smartcatalogiq.com/?sc_itemid=%7bB0B93825-3654-4ECE-91EB-4D1FE5871321%7d&amp;item=%7bC4C2B572-CDEF-4D58-B127-92847B5CBD49%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6FD043C9-A5A0-4DD6-9CD8-E204D243378C%7d" TargetMode="External"/><Relationship Id="rId180" Type="http://schemas.openxmlformats.org/officeDocument/2006/relationships/hyperlink" Target="https://ccsu.smartcatalogiq.com/?sc_itemid=%7b962CFDBF-F033-4C35-8664-CCC1977E079E%7d&amp;item=%7bDD88CC09-97E9-45EA-AD64-D0FFFE18B9DE%7d" TargetMode="External"/><Relationship Id="rId210" Type="http://schemas.openxmlformats.org/officeDocument/2006/relationships/hyperlink" Target="https://ccsu.smartcatalogiq.com/?sc_itemid=%7b962CFDBF-F033-4C35-8664-CCC1977E079E%7d&amp;item=%7b73523EA6-B46B-47EA-B8AC-BB30789037E6%7d" TargetMode="External"/><Relationship Id="rId215" Type="http://schemas.openxmlformats.org/officeDocument/2006/relationships/hyperlink" Target="https://ccsu.smartcatalogiq.com/?sc_itemid=%7bB0B93825-3654-4ECE-91EB-4D1FE5871321%7d&amp;item=%7b9724032E-91DF-4355-9CE0-7466CE8A37A3%7d" TargetMode="External"/><Relationship Id="rId26" Type="http://schemas.openxmlformats.org/officeDocument/2006/relationships/hyperlink" Target="https://ccsu.smartcatalogiq.com/?sc_itemid=%7b06FA7B65-D30A-48D2-A50B-BDE2CE8DEC14%7d&amp;item=%7bCC91BEB1-1393-4446-8FA0-9A412DD0C581%7d" TargetMode="External"/><Relationship Id="rId47" Type="http://schemas.openxmlformats.org/officeDocument/2006/relationships/hyperlink" Target="https://ccsu.smartcatalogiq.com/?sc_itemid=%7b06FA7B65-D30A-48D2-A50B-BDE2CE8DEC14%7d&amp;item=%7bF4FE9528-5370-41F9-8CC7-2021295646F6%7d" TargetMode="External"/><Relationship Id="rId68" Type="http://schemas.openxmlformats.org/officeDocument/2006/relationships/hyperlink" Target="https://ccsu.smartcatalogiq.com/?sc_itemid=%7b06FA7B65-D30A-48D2-A50B-BDE2CE8DEC14%7d&amp;item=%7b4FF8F11D-D5D5-49C5-9558-FE419A8ABF0D%7d" TargetMode="External"/><Relationship Id="rId89" Type="http://schemas.openxmlformats.org/officeDocument/2006/relationships/hyperlink" Target="https://ccsu.smartcatalogiq.com/?sc_itemid=%7b962CFDBF-F033-4C35-8664-CCC1977E079E%7d&amp;item=%7bA96C3AC2-9BCA-4204-B412-148A9C91E67A%7d" TargetMode="External"/><Relationship Id="rId112" Type="http://schemas.openxmlformats.org/officeDocument/2006/relationships/hyperlink" Target="https://ccsu.smartcatalogiq.com/?sc_itemid=%7b962CFDBF-F033-4C35-8664-CCC1977E079E%7d&amp;item=%7b876A719D-570E-45C4-81E4-07FF293D781A%7d" TargetMode="External"/><Relationship Id="rId133" Type="http://schemas.openxmlformats.org/officeDocument/2006/relationships/hyperlink" Target="https://ccsu.smartcatalogiq.com/?sc_itemid=%7bADFF6ADE-B95D-482A-9838-623BC7F35434%7d&amp;item=%7b8AA4EE93-DA41-470C-B416-BC4F757FE8D6%7d" TargetMode="External"/><Relationship Id="rId154" Type="http://schemas.openxmlformats.org/officeDocument/2006/relationships/hyperlink" Target="https://ccsu.smartcatalogiq.com/?sc_itemid=%7bB0B93825-3654-4ECE-91EB-4D1FE5871321%7d&amp;item=%7bB50B39B7-84B0-4F37-869F-A361838FCAE5%7d" TargetMode="External"/><Relationship Id="rId175" Type="http://schemas.openxmlformats.org/officeDocument/2006/relationships/hyperlink" Target="https://ccsu.smartcatalogiq.com/?sc_itemid=%7b06FA7B65-D30A-48D2-A50B-BDE2CE8DEC14%7d&amp;item=%7b8472894F-3761-4320-9EE7-7C6B1017DA9F%7d" TargetMode="External"/><Relationship Id="rId196" Type="http://schemas.openxmlformats.org/officeDocument/2006/relationships/hyperlink" Target="https://ccsu.smartcatalogiq.com/?sc_itemid=%7b06FA7B65-D30A-48D2-A50B-BDE2CE8DEC14%7d&amp;item=%7b7E94B960-D0AB-4534-BCF0-6D4A65494962%7d" TargetMode="External"/><Relationship Id="rId200" Type="http://schemas.openxmlformats.org/officeDocument/2006/relationships/hyperlink" Target="https://ccsu.smartcatalogiq.com/?sc_itemid=%7bB0B93825-3654-4ECE-91EB-4D1FE5871321%7d&amp;item=%7b347B26C2-0409-44C0-9021-59305C255875%7d" TargetMode="External"/><Relationship Id="rId16" Type="http://schemas.openxmlformats.org/officeDocument/2006/relationships/hyperlink" Target="https://ccsu.smartcatalogiq.com/?sc_itemid=%7b962CFDBF-F033-4C35-8664-CCC1977E079E%7d&amp;item=%7bE5B7F9EB-60D6-4D33-9D5A-06042A21E555%7d" TargetMode="External"/><Relationship Id="rId221" Type="http://schemas.openxmlformats.org/officeDocument/2006/relationships/hyperlink" Target="https://ccsu.smartcatalogiq.com/?sc_itemid=%7bB0B93825-3654-4ECE-91EB-4D1FE5871321%7d&amp;item=%7b3A6E77D6-F331-40B4-A53E-665FC1E45A57%7d" TargetMode="External"/><Relationship Id="rId37" Type="http://schemas.openxmlformats.org/officeDocument/2006/relationships/hyperlink" Target="https://ccsu.smartcatalogiq.com/?sc_itemid=%7b02B544B6-DF99-4C3B-846B-2ECE0BC0C882%7d&amp;item=%7bD7BC0064-5207-439B-B323-0235CD0B9FBE%7d" TargetMode="External"/><Relationship Id="rId58" Type="http://schemas.openxmlformats.org/officeDocument/2006/relationships/hyperlink" Target="https://ccsu.smartcatalogiq.com/?sc_itemid=%7b06FA7B65-D30A-48D2-A50B-BDE2CE8DEC14%7d&amp;item=%7bE81A4323-9981-44A3-BAEE-167C9E3CD966%7d" TargetMode="External"/><Relationship Id="rId79" Type="http://schemas.openxmlformats.org/officeDocument/2006/relationships/hyperlink" Target="https://ccsu.smartcatalogiq.com/?sc_itemid=%7b06FA7B65-D30A-48D2-A50B-BDE2CE8DEC14%7d&amp;item=%7bF1BEE2D6-061E-41EF-B0A0-79DB49BDACA7%7d" TargetMode="External"/><Relationship Id="rId102" Type="http://schemas.openxmlformats.org/officeDocument/2006/relationships/hyperlink" Target="https://ccsu.smartcatalogiq.com/?sc_itemid=%7b06FA7B65-D30A-48D2-A50B-BDE2CE8DEC14%7d&amp;item=%7bEAA4B78B-2B93-42E2-957B-5180923487C5%7d" TargetMode="External"/><Relationship Id="rId123" Type="http://schemas.openxmlformats.org/officeDocument/2006/relationships/hyperlink" Target="https://ccsu.smartcatalogiq.com/?sc_itemid=%7b06FA7B65-D30A-48D2-A50B-BDE2CE8DEC14%7d&amp;item=%7b76DD13CC-CDE5-4D85-9341-9C6058A334D7%7d" TargetMode="External"/><Relationship Id="rId144" Type="http://schemas.openxmlformats.org/officeDocument/2006/relationships/hyperlink" Target="https://ccsu.smartcatalogiq.com/?sc_itemid=%7bADFF6ADE-B95D-482A-9838-623BC7F35434%7d&amp;item=%7b1E2193C4-CDE3-4193-B824-449728B6ADA9%7d" TargetMode="External"/><Relationship Id="rId90" Type="http://schemas.openxmlformats.org/officeDocument/2006/relationships/hyperlink" Target="https://ccsu.smartcatalogiq.com/?sc_itemid=%7b962CFDBF-F033-4C35-8664-CCC1977E079E%7d&amp;item=%7bBF5357FC-23E8-4B9D-AE56-9E56E19046D6%7d" TargetMode="External"/><Relationship Id="rId165" Type="http://schemas.openxmlformats.org/officeDocument/2006/relationships/hyperlink" Target="https://ccsu.smartcatalogiq.com/?sc_itemid=%7b962CFDBF-F033-4C35-8664-CCC1977E079E%7d&amp;item=%7bE5EDE2E6-9358-4A24-A036-BB35C9AE7439%7d" TargetMode="External"/><Relationship Id="rId186" Type="http://schemas.openxmlformats.org/officeDocument/2006/relationships/hyperlink" Target="https://ccsu.smartcatalogiq.com/?sc_itemid=%7bB0B93825-3654-4ECE-91EB-4D1FE5871321%7d&amp;item=%7b76CB91B5-1AA4-4AD3-A160-A78E806754B1%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16</Pages>
  <Words>9608</Words>
  <Characters>54772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14</cp:revision>
  <dcterms:created xsi:type="dcterms:W3CDTF">2018-02-06T18:11:00Z</dcterms:created>
  <dcterms:modified xsi:type="dcterms:W3CDTF">2018-02-08T15:41:00Z</dcterms:modified>
</cp:coreProperties>
</file>